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E8AA37" w14:textId="77777777" w:rsidR="00420EAF" w:rsidRDefault="00420EAF" w:rsidP="00420EAF">
      <w:pPr>
        <w:framePr w:w="904" w:h="1540" w:hRule="exact" w:wrap="around" w:vAnchor="page" w:hAnchor="page" w:x="8621" w:y="194"/>
        <w:widowControl/>
        <w:shd w:val="solid" w:color="FFFFFF" w:fill="FFFFFF"/>
        <w:spacing w:line="0" w:lineRule="atLeast"/>
        <w:rPr>
          <w:rFonts w:ascii="等线" w:eastAsia="等线" w:hAnsi="等线" w:cs="等线" w:hint="eastAsia"/>
          <w:b/>
          <w:w w:val="130"/>
          <w:kern w:val="0"/>
          <w:sz w:val="100"/>
          <w:szCs w:val="100"/>
        </w:rPr>
      </w:pPr>
      <w:bookmarkStart w:id="0" w:name="OLE_LINK1"/>
      <w:bookmarkStart w:id="1" w:name="BookMark1"/>
      <w:r>
        <w:rPr>
          <w:rFonts w:ascii="等线" w:eastAsia="等线" w:hAnsi="等线" w:cs="等线" w:hint="eastAsia"/>
          <w:b/>
          <w:w w:val="130"/>
          <w:kern w:val="0"/>
          <w:sz w:val="110"/>
          <w:szCs w:val="110"/>
        </w:rPr>
        <w:t>T</w:t>
      </w:r>
    </w:p>
    <w:p w14:paraId="2AD6E583" w14:textId="77777777" w:rsidR="00420EAF" w:rsidRDefault="00420EAF" w:rsidP="00420EAF">
      <w:pPr>
        <w:adjustRightInd/>
        <w:spacing w:line="240" w:lineRule="auto"/>
        <w:jc w:val="left"/>
        <w:rPr>
          <w:rFonts w:ascii="黑体" w:eastAsia="黑体" w:hAnsi="黑体" w:cs="黑体" w:hint="eastAsia"/>
          <w:szCs w:val="22"/>
        </w:rPr>
      </w:pPr>
    </w:p>
    <w:p w14:paraId="112F8ACA" w14:textId="18BE43EC" w:rsidR="00420EAF" w:rsidRDefault="00420EAF" w:rsidP="00420EAF">
      <w:pPr>
        <w:adjustRightInd/>
        <w:spacing w:line="240" w:lineRule="auto"/>
        <w:jc w:val="left"/>
        <w:rPr>
          <w:rFonts w:ascii="黑体" w:eastAsia="黑体" w:hAnsi="黑体" w:cs="黑体" w:hint="eastAsia"/>
          <w:color w:val="FF0000"/>
          <w:szCs w:val="22"/>
        </w:rPr>
      </w:pPr>
      <w:r>
        <w:rPr>
          <w:rFonts w:ascii="黑体" w:eastAsia="黑体" w:hAnsi="黑体" w:cs="黑体" w:hint="eastAsia"/>
          <w:szCs w:val="22"/>
        </w:rPr>
        <w:t xml:space="preserve">ICS  </w:t>
      </w:r>
      <w:r w:rsidRPr="00672BFD">
        <w:rPr>
          <w:rFonts w:ascii="黑体" w:eastAsia="黑体" w:hAnsi="黑体"/>
        </w:rPr>
        <w:fldChar w:fldCharType="begin">
          <w:ffData>
            <w:name w:val="ICS"/>
            <w:enabled/>
            <w:calcOnExit w:val="0"/>
            <w:textInput>
              <w:default w:val="点击此处添加ICS号"/>
            </w:textInput>
          </w:ffData>
        </w:fldChar>
      </w:r>
      <w:r w:rsidRPr="00672BFD">
        <w:rPr>
          <w:rFonts w:ascii="黑体" w:eastAsia="黑体" w:hAnsi="黑体"/>
        </w:rPr>
        <w:instrText xml:space="preserve"> FORMTEXT </w:instrText>
      </w:r>
      <w:r w:rsidRPr="00672BFD">
        <w:rPr>
          <w:rFonts w:ascii="黑体" w:eastAsia="黑体" w:hAnsi="黑体"/>
        </w:rPr>
      </w:r>
      <w:r w:rsidRPr="00672BFD">
        <w:rPr>
          <w:rFonts w:ascii="黑体" w:eastAsia="黑体" w:hAnsi="黑体"/>
        </w:rPr>
        <w:fldChar w:fldCharType="separate"/>
      </w:r>
      <w:r w:rsidRPr="003D2699">
        <w:rPr>
          <w:rFonts w:ascii="黑体" w:eastAsia="黑体" w:hAnsi="黑体" w:hint="eastAsia"/>
        </w:rPr>
        <w:t>91.120.30</w:t>
      </w:r>
      <w:r w:rsidRPr="00672BFD">
        <w:rPr>
          <w:rFonts w:ascii="黑体" w:eastAsia="黑体" w:hAnsi="黑体"/>
        </w:rPr>
        <w:fldChar w:fldCharType="end"/>
      </w:r>
      <w:r>
        <w:rPr>
          <w:rFonts w:ascii="黑体" w:eastAsia="黑体" w:hAnsi="黑体" w:cs="黑体" w:hint="eastAsia"/>
          <w:color w:val="FF0000"/>
          <w:szCs w:val="22"/>
        </w:rPr>
        <w:t xml:space="preserve">       </w:t>
      </w:r>
    </w:p>
    <w:p w14:paraId="67EC23B3" w14:textId="331E3CDF" w:rsidR="00420EAF" w:rsidRDefault="00420EAF" w:rsidP="00420EAF">
      <w:pPr>
        <w:adjustRightInd/>
        <w:spacing w:line="240" w:lineRule="auto"/>
        <w:rPr>
          <w:rFonts w:ascii="黑体" w:eastAsia="黑体" w:hAnsi="黑体" w:cs="黑体" w:hint="eastAsia"/>
          <w:szCs w:val="22"/>
        </w:rPr>
      </w:pPr>
      <w:r>
        <w:rPr>
          <w:rFonts w:ascii="黑体" w:eastAsia="黑体" w:hAnsi="黑体" w:cs="黑体" w:hint="eastAsia"/>
          <w:szCs w:val="22"/>
        </w:rPr>
        <w:t xml:space="preserve">CCS  </w:t>
      </w:r>
      <w:r w:rsidRPr="00672BFD">
        <w:rPr>
          <w:rFonts w:ascii="黑体" w:eastAsia="黑体" w:hAnsi="黑体"/>
        </w:rPr>
        <w:fldChar w:fldCharType="begin">
          <w:ffData>
            <w:name w:val="CSDN"/>
            <w:enabled/>
            <w:calcOnExit w:val="0"/>
            <w:textInput>
              <w:default w:val="点击此处添加CCS号"/>
            </w:textInput>
          </w:ffData>
        </w:fldChar>
      </w:r>
      <w:r w:rsidRPr="00672BFD">
        <w:rPr>
          <w:rFonts w:ascii="黑体" w:eastAsia="黑体" w:hAnsi="黑体"/>
        </w:rPr>
        <w:instrText xml:space="preserve"> FORMTEXT </w:instrText>
      </w:r>
      <w:r w:rsidRPr="00672BFD">
        <w:rPr>
          <w:rFonts w:ascii="黑体" w:eastAsia="黑体" w:hAnsi="黑体"/>
        </w:rPr>
      </w:r>
      <w:r w:rsidRPr="00672BFD">
        <w:rPr>
          <w:rFonts w:ascii="黑体" w:eastAsia="黑体" w:hAnsi="黑体"/>
        </w:rPr>
        <w:fldChar w:fldCharType="separate"/>
      </w:r>
      <w:r>
        <w:rPr>
          <w:rFonts w:ascii="黑体" w:eastAsia="黑体" w:hAnsi="黑体" w:hint="eastAsia"/>
        </w:rPr>
        <w:t>P 32</w:t>
      </w:r>
      <w:r w:rsidRPr="00672BFD">
        <w:rPr>
          <w:rFonts w:ascii="黑体" w:eastAsia="黑体" w:hAnsi="黑体"/>
        </w:rPr>
        <w:fldChar w:fldCharType="end"/>
      </w:r>
    </w:p>
    <w:p w14:paraId="69226C55" w14:textId="77777777" w:rsidR="00420EAF" w:rsidRDefault="00420EAF" w:rsidP="00420EAF">
      <w:pPr>
        <w:adjustRightInd/>
        <w:spacing w:line="240" w:lineRule="auto"/>
        <w:rPr>
          <w:rFonts w:ascii="黑体" w:eastAsia="黑体" w:hAnsi="黑体" w:cs="黑体" w:hint="eastAsia"/>
          <w:szCs w:val="22"/>
        </w:rPr>
      </w:pPr>
    </w:p>
    <w:p w14:paraId="68A2DEB4" w14:textId="77777777" w:rsidR="00420EAF" w:rsidRDefault="00420EAF" w:rsidP="00420EAF">
      <w:pPr>
        <w:spacing w:line="360" w:lineRule="auto"/>
        <w:jc w:val="distribute"/>
        <w:rPr>
          <w:rFonts w:ascii="隶属" w:eastAsia="隶属" w:hAnsi="隶属" w:cs="隶属" w:hint="eastAsia"/>
          <w:b/>
          <w:bCs/>
          <w:sz w:val="84"/>
          <w:szCs w:val="84"/>
        </w:rPr>
      </w:pPr>
      <w:r>
        <w:rPr>
          <w:rFonts w:ascii="黑体" w:eastAsia="黑体" w:hAnsi="黑体" w:cs="黑体" w:hint="eastAsia"/>
          <w:b/>
          <w:bCs/>
          <w:sz w:val="84"/>
          <w:szCs w:val="84"/>
        </w:rPr>
        <w:t>团体标准</w:t>
      </w:r>
    </w:p>
    <w:p w14:paraId="4B4699D3" w14:textId="77777777" w:rsidR="00420EAF" w:rsidRDefault="00420EAF" w:rsidP="00420EAF">
      <w:pPr>
        <w:wordWrap w:val="0"/>
        <w:spacing w:line="360" w:lineRule="auto"/>
        <w:jc w:val="right"/>
        <w:rPr>
          <w:rFonts w:ascii="Times New Roman" w:eastAsia="黑体" w:hAnsi="Times New Roman"/>
          <w:szCs w:val="22"/>
        </w:rPr>
      </w:pPr>
      <w:r>
        <w:rPr>
          <w:rFonts w:ascii="Times New Roman" w:hAnsi="Times New Roman"/>
          <w:color w:val="FF0000"/>
          <w:szCs w:val="22"/>
        </w:rPr>
        <w:t xml:space="preserve"> </w:t>
      </w:r>
      <w:r>
        <w:rPr>
          <w:rFonts w:ascii="Times New Roman" w:hAnsi="Times New Roman"/>
          <w:szCs w:val="22"/>
        </w:rPr>
        <w:t xml:space="preserve">  </w:t>
      </w:r>
      <w:r>
        <w:rPr>
          <w:rFonts w:ascii="Times New Roman" w:hAnsi="Times New Roman" w:hint="eastAsia"/>
          <w:szCs w:val="22"/>
        </w:rPr>
        <w:t xml:space="preserve"> </w:t>
      </w:r>
      <w:r>
        <w:rPr>
          <w:rFonts w:ascii="黑体" w:eastAsia="黑体" w:hAnsi="黑体" w:cs="黑体" w:hint="eastAsia"/>
          <w:sz w:val="28"/>
          <w:szCs w:val="28"/>
        </w:rPr>
        <w:t xml:space="preserve"> T/CWDPA XXX—2026</w:t>
      </w:r>
    </w:p>
    <w:p w14:paraId="6E8805D9" w14:textId="77777777" w:rsidR="00420EAF" w:rsidRDefault="00420EAF" w:rsidP="00420EAF">
      <w:pPr>
        <w:spacing w:line="360" w:lineRule="auto"/>
        <w:jc w:val="left"/>
        <w:rPr>
          <w:rFonts w:ascii="Times New Roman" w:hAnsi="Times New Roman"/>
          <w:szCs w:val="22"/>
        </w:rPr>
      </w:pPr>
      <w:r>
        <w:rPr>
          <w:rFonts w:ascii="Times New Roman" w:hAnsi="Times New Roman"/>
          <w:noProof/>
          <w:szCs w:val="22"/>
        </w:rPr>
        <w:drawing>
          <wp:inline distT="0" distB="0" distL="114300" distR="114300" wp14:anchorId="1583B1F7" wp14:editId="784F0F25">
            <wp:extent cx="5525770" cy="10795"/>
            <wp:effectExtent l="0" t="0" r="0" b="0"/>
            <wp:docPr id="1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pic:cNvPicPr>
                      <a:picLocks noChangeAspect="1"/>
                    </pic:cNvPicPr>
                  </pic:nvPicPr>
                  <pic:blipFill>
                    <a:blip r:embed="rId8"/>
                    <a:stretch>
                      <a:fillRect/>
                    </a:stretch>
                  </pic:blipFill>
                  <pic:spPr>
                    <a:xfrm>
                      <a:off x="0" y="0"/>
                      <a:ext cx="5525770" cy="10795"/>
                    </a:xfrm>
                    <a:prstGeom prst="rect">
                      <a:avLst/>
                    </a:prstGeom>
                    <a:noFill/>
                    <a:ln>
                      <a:noFill/>
                    </a:ln>
                  </pic:spPr>
                </pic:pic>
              </a:graphicData>
            </a:graphic>
          </wp:inline>
        </w:drawing>
      </w:r>
    </w:p>
    <w:p w14:paraId="735539A2" w14:textId="77777777" w:rsidR="00420EAF" w:rsidRDefault="00420EAF" w:rsidP="00420EAF">
      <w:pPr>
        <w:spacing w:line="360" w:lineRule="auto"/>
        <w:rPr>
          <w:rFonts w:ascii="Times New Roman" w:hAnsi="Times New Roman"/>
          <w:szCs w:val="22"/>
        </w:rPr>
      </w:pPr>
    </w:p>
    <w:p w14:paraId="2790F9F5" w14:textId="77777777" w:rsidR="00420EAF" w:rsidRDefault="00420EAF" w:rsidP="00420EAF">
      <w:pPr>
        <w:spacing w:line="360" w:lineRule="auto"/>
        <w:rPr>
          <w:rFonts w:ascii="Times New Roman" w:hAnsi="Times New Roman"/>
          <w:szCs w:val="22"/>
        </w:rPr>
      </w:pPr>
    </w:p>
    <w:p w14:paraId="7FD1FA73" w14:textId="77777777" w:rsidR="00420EAF" w:rsidRDefault="00420EAF" w:rsidP="00420EAF">
      <w:pPr>
        <w:spacing w:line="360" w:lineRule="auto"/>
        <w:jc w:val="center"/>
        <w:rPr>
          <w:rFonts w:ascii="Times New Roman" w:eastAsia="黑体" w:hAnsi="Times New Roman"/>
          <w:sz w:val="52"/>
          <w:szCs w:val="52"/>
        </w:rPr>
      </w:pPr>
    </w:p>
    <w:p w14:paraId="5A64BC3C" w14:textId="3095EFB6" w:rsidR="00420EAF" w:rsidRDefault="00420EAF" w:rsidP="00420EAF">
      <w:pPr>
        <w:spacing w:line="360" w:lineRule="auto"/>
        <w:jc w:val="center"/>
        <w:rPr>
          <w:rFonts w:ascii="Times New Roman" w:eastAsia="黑体" w:hAnsi="Times New Roman"/>
        </w:rPr>
      </w:pPr>
      <w:bookmarkStart w:id="2" w:name="OLE_LINK2"/>
      <w:r w:rsidRPr="00420EAF">
        <w:rPr>
          <w:rFonts w:ascii="Times New Roman" w:eastAsia="黑体" w:hAnsi="Times New Roman" w:hint="eastAsia"/>
          <w:sz w:val="52"/>
          <w:szCs w:val="52"/>
        </w:rPr>
        <w:t>建筑安装工程防水施工质量验收规范</w:t>
      </w:r>
    </w:p>
    <w:bookmarkEnd w:id="2"/>
    <w:p w14:paraId="659639BD" w14:textId="522EF853" w:rsidR="00420EAF" w:rsidRPr="00420EAF" w:rsidRDefault="00420EAF" w:rsidP="00420EAF">
      <w:pPr>
        <w:spacing w:line="360" w:lineRule="auto"/>
        <w:jc w:val="center"/>
        <w:rPr>
          <w:rFonts w:ascii="Times New Roman" w:hAnsi="Times New Roman"/>
          <w:szCs w:val="22"/>
        </w:rPr>
      </w:pPr>
      <w:r w:rsidRPr="00420EAF">
        <w:rPr>
          <w:rFonts w:ascii="Times New Roman" w:eastAsia="黑体" w:hAnsi="Times New Roman"/>
          <w:sz w:val="28"/>
          <w:szCs w:val="28"/>
        </w:rPr>
        <w:t>Code for acceptance of construction quality of waterproofing in building installation engineering</w:t>
      </w:r>
    </w:p>
    <w:p w14:paraId="4F31EFBC" w14:textId="77777777" w:rsidR="00420EAF" w:rsidRDefault="00420EAF" w:rsidP="00420EAF">
      <w:pPr>
        <w:spacing w:line="360" w:lineRule="auto"/>
        <w:rPr>
          <w:rFonts w:ascii="Times New Roman" w:hAnsi="Times New Roman"/>
          <w:szCs w:val="22"/>
        </w:rPr>
      </w:pPr>
    </w:p>
    <w:p w14:paraId="49C6E49A" w14:textId="77777777" w:rsidR="00420EAF" w:rsidRDefault="00420EAF" w:rsidP="00420EAF">
      <w:pPr>
        <w:spacing w:line="360" w:lineRule="auto"/>
        <w:rPr>
          <w:rFonts w:ascii="Times New Roman" w:hAnsi="Times New Roman"/>
          <w:szCs w:val="22"/>
        </w:rPr>
      </w:pPr>
    </w:p>
    <w:p w14:paraId="6E3CB199" w14:textId="77777777" w:rsidR="00420EAF" w:rsidRDefault="00420EAF" w:rsidP="00420EAF">
      <w:pPr>
        <w:spacing w:line="360" w:lineRule="auto"/>
        <w:rPr>
          <w:rFonts w:ascii="Times New Roman" w:hAnsi="Times New Roman"/>
          <w:szCs w:val="22"/>
        </w:rPr>
      </w:pPr>
    </w:p>
    <w:p w14:paraId="297629A1" w14:textId="77777777" w:rsidR="00420EAF" w:rsidRDefault="00420EAF" w:rsidP="00420EAF">
      <w:pPr>
        <w:spacing w:line="360" w:lineRule="auto"/>
        <w:rPr>
          <w:rFonts w:ascii="Times New Roman" w:hAnsi="Times New Roman"/>
          <w:szCs w:val="22"/>
        </w:rPr>
      </w:pPr>
    </w:p>
    <w:p w14:paraId="3527C075" w14:textId="77777777" w:rsidR="00420EAF" w:rsidRDefault="00420EAF" w:rsidP="00420EAF">
      <w:pPr>
        <w:spacing w:line="360" w:lineRule="auto"/>
        <w:rPr>
          <w:rFonts w:ascii="Times New Roman" w:hAnsi="Times New Roman"/>
          <w:szCs w:val="22"/>
        </w:rPr>
      </w:pPr>
    </w:p>
    <w:p w14:paraId="510F2078" w14:textId="77777777" w:rsidR="00420EAF" w:rsidRDefault="00420EAF" w:rsidP="00420EAF">
      <w:pPr>
        <w:spacing w:line="360" w:lineRule="auto"/>
        <w:rPr>
          <w:rFonts w:ascii="Times New Roman" w:hAnsi="Times New Roman"/>
          <w:szCs w:val="22"/>
        </w:rPr>
      </w:pPr>
    </w:p>
    <w:p w14:paraId="4C5D7EE0" w14:textId="77777777" w:rsidR="00420EAF" w:rsidRDefault="00420EAF" w:rsidP="00420EAF">
      <w:pPr>
        <w:spacing w:line="360" w:lineRule="auto"/>
        <w:rPr>
          <w:rFonts w:ascii="Times New Roman" w:hAnsi="Times New Roman"/>
          <w:szCs w:val="22"/>
        </w:rPr>
      </w:pPr>
    </w:p>
    <w:p w14:paraId="39D924B4" w14:textId="77777777" w:rsidR="00420EAF" w:rsidRDefault="00420EAF" w:rsidP="00420EAF">
      <w:pPr>
        <w:spacing w:line="360" w:lineRule="auto"/>
        <w:rPr>
          <w:rFonts w:ascii="Times New Roman" w:hAnsi="Times New Roman"/>
          <w:szCs w:val="22"/>
        </w:rPr>
      </w:pPr>
    </w:p>
    <w:p w14:paraId="3267241D" w14:textId="77777777" w:rsidR="00F07AD4" w:rsidRDefault="00F07AD4" w:rsidP="00420EAF">
      <w:pPr>
        <w:spacing w:line="360" w:lineRule="auto"/>
        <w:rPr>
          <w:rFonts w:ascii="Times New Roman" w:hAnsi="Times New Roman"/>
          <w:szCs w:val="22"/>
        </w:rPr>
      </w:pPr>
    </w:p>
    <w:p w14:paraId="2BE2B381" w14:textId="77777777" w:rsidR="00F07AD4" w:rsidRDefault="00F07AD4" w:rsidP="00420EAF">
      <w:pPr>
        <w:spacing w:line="360" w:lineRule="auto"/>
        <w:rPr>
          <w:rFonts w:ascii="Times New Roman" w:hAnsi="Times New Roman" w:hint="eastAsia"/>
          <w:szCs w:val="22"/>
        </w:rPr>
      </w:pPr>
    </w:p>
    <w:p w14:paraId="5A61D240" w14:textId="77777777" w:rsidR="00420EAF" w:rsidRDefault="00420EAF" w:rsidP="00420EAF">
      <w:pPr>
        <w:spacing w:line="360" w:lineRule="auto"/>
        <w:rPr>
          <w:rFonts w:ascii="Times New Roman" w:hAnsi="Times New Roman"/>
          <w:szCs w:val="22"/>
        </w:rPr>
      </w:pPr>
    </w:p>
    <w:p w14:paraId="75CBB850" w14:textId="77777777" w:rsidR="00420EAF" w:rsidRDefault="00420EAF" w:rsidP="00420EAF">
      <w:pPr>
        <w:spacing w:line="360" w:lineRule="auto"/>
        <w:jc w:val="left"/>
        <w:rPr>
          <w:rFonts w:ascii="Times New Roman" w:eastAsia="黑体" w:hAnsi="Times New Roman"/>
          <w:sz w:val="28"/>
          <w:szCs w:val="28"/>
        </w:rPr>
      </w:pPr>
    </w:p>
    <w:p w14:paraId="236AD7D0" w14:textId="77777777" w:rsidR="00420EAF" w:rsidRDefault="00420EAF" w:rsidP="00420EAF">
      <w:pPr>
        <w:spacing w:line="360" w:lineRule="auto"/>
        <w:jc w:val="left"/>
        <w:rPr>
          <w:rFonts w:ascii="Times New Roman" w:eastAsia="黑体" w:hAnsi="Times New Roman"/>
          <w:sz w:val="28"/>
          <w:szCs w:val="28"/>
        </w:rPr>
      </w:pPr>
    </w:p>
    <w:p w14:paraId="54E61F0D" w14:textId="77777777" w:rsidR="00420EAF" w:rsidRDefault="00420EAF" w:rsidP="00420EAF">
      <w:pPr>
        <w:spacing w:line="360" w:lineRule="auto"/>
        <w:jc w:val="left"/>
        <w:rPr>
          <w:rFonts w:ascii="Times New Roman" w:eastAsia="黑体" w:hAnsi="Times New Roman"/>
          <w:sz w:val="28"/>
          <w:szCs w:val="28"/>
        </w:rPr>
      </w:pPr>
    </w:p>
    <w:p w14:paraId="1B42236C" w14:textId="77777777" w:rsidR="00420EAF" w:rsidRDefault="00420EAF" w:rsidP="00420EAF">
      <w:pPr>
        <w:spacing w:line="360" w:lineRule="auto"/>
        <w:jc w:val="left"/>
        <w:rPr>
          <w:rFonts w:ascii="黑体" w:eastAsia="黑体" w:hAnsi="黑体" w:cs="黑体" w:hint="eastAsia"/>
          <w:sz w:val="52"/>
          <w:szCs w:val="52"/>
        </w:rPr>
      </w:pPr>
      <w:r>
        <w:rPr>
          <w:rFonts w:ascii="黑体" w:eastAsia="黑体" w:hAnsi="黑体" w:cs="黑体" w:hint="eastAsia"/>
          <w:sz w:val="28"/>
          <w:szCs w:val="28"/>
        </w:rPr>
        <w:t>2026-X-XX发布                                  2026-X-XX实施</w:t>
      </w:r>
    </w:p>
    <w:p w14:paraId="535596B6" w14:textId="77777777" w:rsidR="00420EAF" w:rsidRDefault="00420EAF" w:rsidP="00420EAF">
      <w:pPr>
        <w:spacing w:line="360" w:lineRule="auto"/>
        <w:jc w:val="center"/>
        <w:rPr>
          <w:rFonts w:ascii="黑体" w:eastAsia="黑体" w:hAnsi="黑体" w:cs="黑体" w:hint="eastAsia"/>
          <w:szCs w:val="22"/>
        </w:rPr>
        <w:sectPr w:rsidR="00420EAF" w:rsidSect="00420EAF">
          <w:headerReference w:type="even" r:id="rId9"/>
          <w:headerReference w:type="default" r:id="rId10"/>
          <w:footerReference w:type="even" r:id="rId11"/>
          <w:footerReference w:type="default" r:id="rId12"/>
          <w:headerReference w:type="first" r:id="rId13"/>
          <w:footerReference w:type="first" r:id="rId14"/>
          <w:pgSz w:w="11906" w:h="16838"/>
          <w:pgMar w:top="590" w:right="1800" w:bottom="1157" w:left="1463" w:header="851" w:footer="992" w:gutter="0"/>
          <w:pgNumType w:fmt="upperRoman" w:start="2" w:chapStyle="1"/>
          <w:cols w:space="425"/>
          <w:titlePg/>
          <w:docGrid w:linePitch="312"/>
        </w:sectPr>
      </w:pPr>
      <w:r>
        <w:rPr>
          <w:rFonts w:ascii="隶属" w:eastAsia="隶属" w:hAnsi="隶属" w:cs="隶属" w:hint="eastAsia"/>
          <w:b/>
          <w:bCs/>
          <w:noProof/>
          <w:szCs w:val="22"/>
        </w:rPr>
        <mc:AlternateContent>
          <mc:Choice Requires="wps">
            <w:drawing>
              <wp:anchor distT="0" distB="0" distL="114300" distR="114300" simplePos="0" relativeHeight="251665408" behindDoc="0" locked="0" layoutInCell="1" allowOverlap="1" wp14:anchorId="0C04E40C" wp14:editId="32AD5F86">
                <wp:simplePos x="0" y="0"/>
                <wp:positionH relativeFrom="column">
                  <wp:posOffset>-19050</wp:posOffset>
                </wp:positionH>
                <wp:positionV relativeFrom="paragraph">
                  <wp:posOffset>1270</wp:posOffset>
                </wp:positionV>
                <wp:extent cx="5504815" cy="20955"/>
                <wp:effectExtent l="0" t="4445" r="635" b="12700"/>
                <wp:wrapNone/>
                <wp:docPr id="933565764" name="直接箭头连接符 933565764"/>
                <wp:cNvGraphicFramePr/>
                <a:graphic xmlns:a="http://schemas.openxmlformats.org/drawingml/2006/main">
                  <a:graphicData uri="http://schemas.microsoft.com/office/word/2010/wordprocessingShape">
                    <wps:wsp>
                      <wps:cNvCnPr/>
                      <wps:spPr>
                        <a:xfrm flipV="1">
                          <a:off x="0" y="0"/>
                          <a:ext cx="5504815" cy="20955"/>
                        </a:xfrm>
                        <a:prstGeom prst="straightConnector1">
                          <a:avLst/>
                        </a:prstGeom>
                        <a:ln w="9525" cap="flat" cmpd="sng">
                          <a:solidFill>
                            <a:srgbClr val="000000"/>
                          </a:solidFill>
                          <a:prstDash val="solid"/>
                          <a:round/>
                          <a:headEnd type="none" w="med" len="med"/>
                          <a:tailEnd type="none" w="med" len="med"/>
                        </a:ln>
                      </wps:spPr>
                      <wps:bodyPr/>
                    </wps:wsp>
                  </a:graphicData>
                </a:graphic>
              </wp:anchor>
            </w:drawing>
          </mc:Choice>
          <mc:Fallback>
            <w:pict>
              <v:shapetype w14:anchorId="7C83BFD7" id="_x0000_t32" coordsize="21600,21600" o:spt="32" o:oned="t" path="m,l21600,21600e" filled="f">
                <v:path arrowok="t" fillok="f" o:connecttype="none"/>
                <o:lock v:ext="edit" shapetype="t"/>
              </v:shapetype>
              <v:shape id="直接箭头连接符 933565764" o:spid="_x0000_s1026" type="#_x0000_t32" style="position:absolute;margin-left:-1.5pt;margin-top:.1pt;width:433.45pt;height:1.65pt;flip:y;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"/>
            </w:pict>
          </mc:Fallback>
        </mc:AlternateContent>
      </w:r>
      <w:r>
        <w:rPr>
          <w:rFonts w:ascii="隶属" w:eastAsia="隶属" w:hAnsi="隶属" w:cs="隶属" w:hint="eastAsia"/>
          <w:b/>
          <w:bCs/>
          <w:sz w:val="52"/>
          <w:szCs w:val="52"/>
        </w:rPr>
        <w:t>中国西部开发促进会</w:t>
      </w:r>
      <w:r>
        <w:rPr>
          <w:rFonts w:ascii="黑体" w:eastAsia="黑体" w:hAnsi="黑体" w:cs="黑体" w:hint="eastAsia"/>
          <w:sz w:val="52"/>
          <w:szCs w:val="52"/>
        </w:rPr>
        <w:t xml:space="preserve"> </w:t>
      </w:r>
      <w:r>
        <w:rPr>
          <w:rFonts w:ascii="黑体" w:eastAsia="黑体" w:hAnsi="黑体" w:cs="黑体" w:hint="eastAsia"/>
          <w:sz w:val="28"/>
          <w:szCs w:val="28"/>
        </w:rPr>
        <w:t>发 布</w:t>
      </w:r>
      <w:r>
        <w:rPr>
          <w:rFonts w:ascii="黑体" w:eastAsia="黑体" w:hAnsi="黑体" w:cs="黑体" w:hint="eastAsia"/>
          <w:sz w:val="52"/>
          <w:szCs w:val="52"/>
        </w:rPr>
        <w:t xml:space="preserve"> </w:t>
      </w:r>
      <w:bookmarkEnd w:id="0"/>
    </w:p>
    <w:p w14:paraId="57A9CE20" w14:textId="77777777" w:rsidR="00AD361F" w:rsidRDefault="00AD361F" w:rsidP="00AD361F">
      <w:pPr>
        <w:pStyle w:val="affffff2"/>
        <w:spacing w:after="360"/>
      </w:pPr>
      <w:r w:rsidRPr="00AD361F">
        <w:rPr>
          <w:rFonts w:hint="eastAsia"/>
          <w:spacing w:val="320"/>
        </w:rPr>
        <w:lastRenderedPageBreak/>
        <w:t>目</w:t>
      </w:r>
      <w:r>
        <w:rPr>
          <w:rFonts w:hint="eastAsia"/>
        </w:rPr>
        <w:t>次</w:t>
      </w:r>
    </w:p>
    <w:p w14:paraId="186538E0" w14:textId="7DCAA75F" w:rsidR="00AD361F" w:rsidRPr="00AD361F" w:rsidRDefault="00AD361F">
      <w:pPr>
        <w:pStyle w:val="TOC1"/>
        <w:tabs>
          <w:tab w:val="right" w:leader="dot" w:pos="9344"/>
        </w:tabs>
        <w:rPr>
          <w:rFonts w:asciiTheme="minorHAnsi" w:eastAsiaTheme="minorEastAsia" w:hAnsiTheme="minorHAnsi" w:cstheme="minorBidi" w:hint="eastAsia"/>
          <w:noProof/>
          <w:sz w:val="22"/>
          <w:szCs w:val="24"/>
          <w14:ligatures w14:val="standardContextual"/>
        </w:rPr>
      </w:pPr>
      <w:r w:rsidRPr="00AD361F">
        <w:fldChar w:fldCharType="begin"/>
      </w:r>
      <w:r w:rsidRPr="00AD361F">
        <w:instrText xml:space="preserve"> TOC \o "1-1" \h \t "标准文件_一级条标题,2,标准文件_附录一级条标题,2," </w:instrText>
      </w:r>
      <w:r w:rsidRPr="00AD361F">
        <w:fldChar w:fldCharType="separate"/>
      </w:r>
      <w:hyperlink w:anchor="_Toc227074707" w:history="1">
        <w:r w:rsidRPr="00AD361F">
          <w:rPr>
            <w:rStyle w:val="affffffe"/>
            <w:rFonts w:hint="eastAsia"/>
            <w:noProof/>
          </w:rPr>
          <w:t>前言</w:t>
        </w:r>
        <w:r w:rsidRPr="00AD361F">
          <w:rPr>
            <w:rFonts w:hint="eastAsia"/>
            <w:noProof/>
          </w:rPr>
          <w:tab/>
        </w:r>
        <w:r w:rsidRPr="00AD361F">
          <w:rPr>
            <w:rFonts w:hint="eastAsia"/>
            <w:noProof/>
          </w:rPr>
          <w:fldChar w:fldCharType="begin"/>
        </w:r>
        <w:r w:rsidRPr="00AD361F">
          <w:rPr>
            <w:rFonts w:hint="eastAsia"/>
            <w:noProof/>
          </w:rPr>
          <w:instrText xml:space="preserve"> </w:instrText>
        </w:r>
        <w:r w:rsidRPr="00AD361F">
          <w:rPr>
            <w:noProof/>
          </w:rPr>
          <w:instrText>PAGEREF _Toc227074707 \h</w:instrText>
        </w:r>
        <w:r w:rsidRPr="00AD361F">
          <w:rPr>
            <w:rFonts w:hint="eastAsia"/>
            <w:noProof/>
          </w:rPr>
          <w:instrText xml:space="preserve"> </w:instrText>
        </w:r>
        <w:r w:rsidRPr="00AD361F">
          <w:rPr>
            <w:rFonts w:hint="eastAsia"/>
            <w:noProof/>
          </w:rPr>
        </w:r>
        <w:r w:rsidRPr="00AD361F">
          <w:rPr>
            <w:rFonts w:hint="eastAsia"/>
            <w:noProof/>
          </w:rPr>
          <w:fldChar w:fldCharType="separate"/>
        </w:r>
        <w:r w:rsidRPr="00AD361F">
          <w:rPr>
            <w:noProof/>
          </w:rPr>
          <w:t>III</w:t>
        </w:r>
        <w:r w:rsidRPr="00AD361F">
          <w:rPr>
            <w:rFonts w:hint="eastAsia"/>
            <w:noProof/>
          </w:rPr>
          <w:fldChar w:fldCharType="end"/>
        </w:r>
      </w:hyperlink>
    </w:p>
    <w:p w14:paraId="7E43AFA7" w14:textId="58E12393" w:rsidR="00AD361F" w:rsidRPr="00AD361F" w:rsidRDefault="00AD361F">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7074708" w:history="1">
        <w:r w:rsidRPr="00AD361F">
          <w:rPr>
            <w:rStyle w:val="affffffe"/>
            <w:rFonts w:hint="eastAsia"/>
            <w:noProof/>
          </w:rPr>
          <w:t>1</w:t>
        </w:r>
        <w:r>
          <w:rPr>
            <w:rStyle w:val="affffffe"/>
            <w:noProof/>
          </w:rPr>
          <w:t xml:space="preserve"> </w:t>
        </w:r>
        <w:r w:rsidRPr="00AD361F">
          <w:rPr>
            <w:rStyle w:val="affffffe"/>
            <w:rFonts w:hint="eastAsia"/>
            <w:noProof/>
          </w:rPr>
          <w:t xml:space="preserve"> 范围</w:t>
        </w:r>
        <w:r w:rsidRPr="00AD361F">
          <w:rPr>
            <w:rFonts w:hint="eastAsia"/>
            <w:noProof/>
          </w:rPr>
          <w:tab/>
        </w:r>
        <w:r w:rsidRPr="00AD361F">
          <w:rPr>
            <w:rFonts w:hint="eastAsia"/>
            <w:noProof/>
          </w:rPr>
          <w:fldChar w:fldCharType="begin"/>
        </w:r>
        <w:r w:rsidRPr="00AD361F">
          <w:rPr>
            <w:rFonts w:hint="eastAsia"/>
            <w:noProof/>
          </w:rPr>
          <w:instrText xml:space="preserve"> </w:instrText>
        </w:r>
        <w:r w:rsidRPr="00AD361F">
          <w:rPr>
            <w:noProof/>
          </w:rPr>
          <w:instrText>PAGEREF _Toc227074708 \h</w:instrText>
        </w:r>
        <w:r w:rsidRPr="00AD361F">
          <w:rPr>
            <w:rFonts w:hint="eastAsia"/>
            <w:noProof/>
          </w:rPr>
          <w:instrText xml:space="preserve"> </w:instrText>
        </w:r>
        <w:r w:rsidRPr="00AD361F">
          <w:rPr>
            <w:rFonts w:hint="eastAsia"/>
            <w:noProof/>
          </w:rPr>
        </w:r>
        <w:r w:rsidRPr="00AD361F">
          <w:rPr>
            <w:rFonts w:hint="eastAsia"/>
            <w:noProof/>
          </w:rPr>
          <w:fldChar w:fldCharType="separate"/>
        </w:r>
        <w:r w:rsidRPr="00AD361F">
          <w:rPr>
            <w:noProof/>
          </w:rPr>
          <w:t>1</w:t>
        </w:r>
        <w:r w:rsidRPr="00AD361F">
          <w:rPr>
            <w:rFonts w:hint="eastAsia"/>
            <w:noProof/>
          </w:rPr>
          <w:fldChar w:fldCharType="end"/>
        </w:r>
      </w:hyperlink>
    </w:p>
    <w:p w14:paraId="05B6A869" w14:textId="106987D3" w:rsidR="00AD361F" w:rsidRPr="00AD361F" w:rsidRDefault="00AD361F">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7074709" w:history="1">
        <w:r w:rsidRPr="00AD361F">
          <w:rPr>
            <w:rStyle w:val="affffffe"/>
            <w:rFonts w:hint="eastAsia"/>
            <w:noProof/>
          </w:rPr>
          <w:t>2</w:t>
        </w:r>
        <w:r>
          <w:rPr>
            <w:rStyle w:val="affffffe"/>
            <w:noProof/>
          </w:rPr>
          <w:t xml:space="preserve"> </w:t>
        </w:r>
        <w:r w:rsidRPr="00AD361F">
          <w:rPr>
            <w:rStyle w:val="affffffe"/>
            <w:rFonts w:hint="eastAsia"/>
            <w:noProof/>
          </w:rPr>
          <w:t xml:space="preserve"> 规范性引用文件</w:t>
        </w:r>
        <w:r w:rsidRPr="00AD361F">
          <w:rPr>
            <w:rFonts w:hint="eastAsia"/>
            <w:noProof/>
          </w:rPr>
          <w:tab/>
        </w:r>
        <w:r w:rsidRPr="00AD361F">
          <w:rPr>
            <w:rFonts w:hint="eastAsia"/>
            <w:noProof/>
          </w:rPr>
          <w:fldChar w:fldCharType="begin"/>
        </w:r>
        <w:r w:rsidRPr="00AD361F">
          <w:rPr>
            <w:rFonts w:hint="eastAsia"/>
            <w:noProof/>
          </w:rPr>
          <w:instrText xml:space="preserve"> </w:instrText>
        </w:r>
        <w:r w:rsidRPr="00AD361F">
          <w:rPr>
            <w:noProof/>
          </w:rPr>
          <w:instrText>PAGEREF _Toc227074709 \h</w:instrText>
        </w:r>
        <w:r w:rsidRPr="00AD361F">
          <w:rPr>
            <w:rFonts w:hint="eastAsia"/>
            <w:noProof/>
          </w:rPr>
          <w:instrText xml:space="preserve"> </w:instrText>
        </w:r>
        <w:r w:rsidRPr="00AD361F">
          <w:rPr>
            <w:rFonts w:hint="eastAsia"/>
            <w:noProof/>
          </w:rPr>
        </w:r>
        <w:r w:rsidRPr="00AD361F">
          <w:rPr>
            <w:rFonts w:hint="eastAsia"/>
            <w:noProof/>
          </w:rPr>
          <w:fldChar w:fldCharType="separate"/>
        </w:r>
        <w:r w:rsidRPr="00AD361F">
          <w:rPr>
            <w:noProof/>
          </w:rPr>
          <w:t>1</w:t>
        </w:r>
        <w:r w:rsidRPr="00AD361F">
          <w:rPr>
            <w:rFonts w:hint="eastAsia"/>
            <w:noProof/>
          </w:rPr>
          <w:fldChar w:fldCharType="end"/>
        </w:r>
      </w:hyperlink>
    </w:p>
    <w:p w14:paraId="4B6778AB" w14:textId="4E1C4BE2" w:rsidR="00AD361F" w:rsidRPr="00AD361F" w:rsidRDefault="00AD361F">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7074710" w:history="1">
        <w:r w:rsidRPr="00AD361F">
          <w:rPr>
            <w:rStyle w:val="affffffe"/>
            <w:rFonts w:hint="eastAsia"/>
            <w:noProof/>
          </w:rPr>
          <w:t>3</w:t>
        </w:r>
        <w:r>
          <w:rPr>
            <w:rStyle w:val="affffffe"/>
            <w:noProof/>
          </w:rPr>
          <w:t xml:space="preserve"> </w:t>
        </w:r>
        <w:r w:rsidRPr="00AD361F">
          <w:rPr>
            <w:rStyle w:val="affffffe"/>
            <w:rFonts w:hint="eastAsia"/>
            <w:noProof/>
          </w:rPr>
          <w:t xml:space="preserve"> 术语和定义</w:t>
        </w:r>
        <w:r w:rsidRPr="00AD361F">
          <w:rPr>
            <w:rFonts w:hint="eastAsia"/>
            <w:noProof/>
          </w:rPr>
          <w:tab/>
        </w:r>
        <w:r w:rsidRPr="00AD361F">
          <w:rPr>
            <w:rFonts w:hint="eastAsia"/>
            <w:noProof/>
          </w:rPr>
          <w:fldChar w:fldCharType="begin"/>
        </w:r>
        <w:r w:rsidRPr="00AD361F">
          <w:rPr>
            <w:rFonts w:hint="eastAsia"/>
            <w:noProof/>
          </w:rPr>
          <w:instrText xml:space="preserve"> </w:instrText>
        </w:r>
        <w:r w:rsidRPr="00AD361F">
          <w:rPr>
            <w:noProof/>
          </w:rPr>
          <w:instrText>PAGEREF _Toc227074710 \h</w:instrText>
        </w:r>
        <w:r w:rsidRPr="00AD361F">
          <w:rPr>
            <w:rFonts w:hint="eastAsia"/>
            <w:noProof/>
          </w:rPr>
          <w:instrText xml:space="preserve"> </w:instrText>
        </w:r>
        <w:r w:rsidRPr="00AD361F">
          <w:rPr>
            <w:rFonts w:hint="eastAsia"/>
            <w:noProof/>
          </w:rPr>
        </w:r>
        <w:r w:rsidRPr="00AD361F">
          <w:rPr>
            <w:rFonts w:hint="eastAsia"/>
            <w:noProof/>
          </w:rPr>
          <w:fldChar w:fldCharType="separate"/>
        </w:r>
        <w:r w:rsidRPr="00AD361F">
          <w:rPr>
            <w:noProof/>
          </w:rPr>
          <w:t>1</w:t>
        </w:r>
        <w:r w:rsidRPr="00AD361F">
          <w:rPr>
            <w:rFonts w:hint="eastAsia"/>
            <w:noProof/>
          </w:rPr>
          <w:fldChar w:fldCharType="end"/>
        </w:r>
      </w:hyperlink>
    </w:p>
    <w:p w14:paraId="5B8D1E9F" w14:textId="6CA75AD6" w:rsidR="00AD361F" w:rsidRPr="00AD361F" w:rsidRDefault="00AD361F">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7074711" w:history="1">
        <w:r w:rsidRPr="00AD361F">
          <w:rPr>
            <w:rStyle w:val="affffffe"/>
            <w:rFonts w:hint="eastAsia"/>
            <w:noProof/>
          </w:rPr>
          <w:t>4</w:t>
        </w:r>
        <w:r>
          <w:rPr>
            <w:rStyle w:val="affffffe"/>
            <w:noProof/>
          </w:rPr>
          <w:t xml:space="preserve"> </w:t>
        </w:r>
        <w:r w:rsidRPr="00AD361F">
          <w:rPr>
            <w:rStyle w:val="affffffe"/>
            <w:rFonts w:hint="eastAsia"/>
            <w:noProof/>
          </w:rPr>
          <w:t xml:space="preserve"> 基本原则</w:t>
        </w:r>
        <w:r w:rsidRPr="00AD361F">
          <w:rPr>
            <w:rFonts w:hint="eastAsia"/>
            <w:noProof/>
          </w:rPr>
          <w:tab/>
        </w:r>
        <w:r w:rsidRPr="00AD361F">
          <w:rPr>
            <w:rFonts w:hint="eastAsia"/>
            <w:noProof/>
          </w:rPr>
          <w:fldChar w:fldCharType="begin"/>
        </w:r>
        <w:r w:rsidRPr="00AD361F">
          <w:rPr>
            <w:rFonts w:hint="eastAsia"/>
            <w:noProof/>
          </w:rPr>
          <w:instrText xml:space="preserve"> </w:instrText>
        </w:r>
        <w:r w:rsidRPr="00AD361F">
          <w:rPr>
            <w:noProof/>
          </w:rPr>
          <w:instrText>PAGEREF _Toc227074711 \h</w:instrText>
        </w:r>
        <w:r w:rsidRPr="00AD361F">
          <w:rPr>
            <w:rFonts w:hint="eastAsia"/>
            <w:noProof/>
          </w:rPr>
          <w:instrText xml:space="preserve"> </w:instrText>
        </w:r>
        <w:r w:rsidRPr="00AD361F">
          <w:rPr>
            <w:rFonts w:hint="eastAsia"/>
            <w:noProof/>
          </w:rPr>
        </w:r>
        <w:r w:rsidRPr="00AD361F">
          <w:rPr>
            <w:rFonts w:hint="eastAsia"/>
            <w:noProof/>
          </w:rPr>
          <w:fldChar w:fldCharType="separate"/>
        </w:r>
        <w:r w:rsidRPr="00AD361F">
          <w:rPr>
            <w:noProof/>
          </w:rPr>
          <w:t>2</w:t>
        </w:r>
        <w:r w:rsidRPr="00AD361F">
          <w:rPr>
            <w:rFonts w:hint="eastAsia"/>
            <w:noProof/>
          </w:rPr>
          <w:fldChar w:fldCharType="end"/>
        </w:r>
      </w:hyperlink>
    </w:p>
    <w:p w14:paraId="4FDCA62F" w14:textId="4F39F8EB" w:rsidR="00AD361F" w:rsidRPr="00AD361F" w:rsidRDefault="00AD361F">
      <w:pPr>
        <w:pStyle w:val="TOC2"/>
        <w:rPr>
          <w:rFonts w:asciiTheme="minorHAnsi" w:eastAsiaTheme="minorEastAsia" w:hAnsiTheme="minorHAnsi" w:cstheme="minorBidi" w:hint="eastAsia"/>
          <w:noProof/>
          <w:sz w:val="22"/>
          <w:szCs w:val="24"/>
          <w14:ligatures w14:val="standardContextual"/>
        </w:rPr>
      </w:pPr>
      <w:hyperlink w:anchor="_Toc227074712" w:history="1">
        <w:r w:rsidRPr="00AD361F">
          <w:rPr>
            <w:rStyle w:val="affffffe"/>
            <w:rFonts w:hint="eastAsia"/>
            <w:noProof/>
            <w14:scene3d>
              <w14:camera w14:prst="orthographicFront"/>
              <w14:lightRig w14:rig="threePt" w14:dir="t">
                <w14:rot w14:lat="0" w14:lon="0" w14:rev="0"/>
              </w14:lightRig>
            </w14:scene3d>
          </w:rPr>
          <w:t>4.1</w:t>
        </w:r>
        <w:r>
          <w:rPr>
            <w:rStyle w:val="affffffe"/>
            <w:noProof/>
            <w14:scene3d>
              <w14:camera w14:prst="orthographicFront"/>
              <w14:lightRig w14:rig="threePt" w14:dir="t">
                <w14:rot w14:lat="0" w14:lon="0" w14:rev="0"/>
              </w14:lightRig>
            </w14:scene3d>
          </w:rPr>
          <w:t xml:space="preserve"> </w:t>
        </w:r>
        <w:r w:rsidRPr="00AD361F">
          <w:rPr>
            <w:rStyle w:val="affffffe"/>
            <w:rFonts w:hint="eastAsia"/>
            <w:noProof/>
          </w:rPr>
          <w:t xml:space="preserve"> 安全可靠原则</w:t>
        </w:r>
        <w:r w:rsidRPr="00AD361F">
          <w:rPr>
            <w:rFonts w:hint="eastAsia"/>
            <w:noProof/>
          </w:rPr>
          <w:tab/>
        </w:r>
        <w:r w:rsidRPr="00AD361F">
          <w:rPr>
            <w:rFonts w:hint="eastAsia"/>
            <w:noProof/>
          </w:rPr>
          <w:fldChar w:fldCharType="begin"/>
        </w:r>
        <w:r w:rsidRPr="00AD361F">
          <w:rPr>
            <w:rFonts w:hint="eastAsia"/>
            <w:noProof/>
          </w:rPr>
          <w:instrText xml:space="preserve"> </w:instrText>
        </w:r>
        <w:r w:rsidRPr="00AD361F">
          <w:rPr>
            <w:noProof/>
          </w:rPr>
          <w:instrText>PAGEREF _Toc227074712 \h</w:instrText>
        </w:r>
        <w:r w:rsidRPr="00AD361F">
          <w:rPr>
            <w:rFonts w:hint="eastAsia"/>
            <w:noProof/>
          </w:rPr>
          <w:instrText xml:space="preserve"> </w:instrText>
        </w:r>
        <w:r w:rsidRPr="00AD361F">
          <w:rPr>
            <w:rFonts w:hint="eastAsia"/>
            <w:noProof/>
          </w:rPr>
        </w:r>
        <w:r w:rsidRPr="00AD361F">
          <w:rPr>
            <w:rFonts w:hint="eastAsia"/>
            <w:noProof/>
          </w:rPr>
          <w:fldChar w:fldCharType="separate"/>
        </w:r>
        <w:r w:rsidRPr="00AD361F">
          <w:rPr>
            <w:noProof/>
          </w:rPr>
          <w:t>2</w:t>
        </w:r>
        <w:r w:rsidRPr="00AD361F">
          <w:rPr>
            <w:rFonts w:hint="eastAsia"/>
            <w:noProof/>
          </w:rPr>
          <w:fldChar w:fldCharType="end"/>
        </w:r>
      </w:hyperlink>
    </w:p>
    <w:p w14:paraId="5EE02C8B" w14:textId="76468ECF" w:rsidR="00AD361F" w:rsidRPr="00AD361F" w:rsidRDefault="00AD361F">
      <w:pPr>
        <w:pStyle w:val="TOC2"/>
        <w:rPr>
          <w:rFonts w:asciiTheme="minorHAnsi" w:eastAsiaTheme="minorEastAsia" w:hAnsiTheme="minorHAnsi" w:cstheme="minorBidi" w:hint="eastAsia"/>
          <w:noProof/>
          <w:sz w:val="22"/>
          <w:szCs w:val="24"/>
          <w14:ligatures w14:val="standardContextual"/>
        </w:rPr>
      </w:pPr>
      <w:hyperlink w:anchor="_Toc227074713" w:history="1">
        <w:r w:rsidRPr="00AD361F">
          <w:rPr>
            <w:rStyle w:val="affffffe"/>
            <w:rFonts w:hint="eastAsia"/>
            <w:noProof/>
            <w14:scene3d>
              <w14:camera w14:prst="orthographicFront"/>
              <w14:lightRig w14:rig="threePt" w14:dir="t">
                <w14:rot w14:lat="0" w14:lon="0" w14:rev="0"/>
              </w14:lightRig>
            </w14:scene3d>
          </w:rPr>
          <w:t>4.2</w:t>
        </w:r>
        <w:r>
          <w:rPr>
            <w:rStyle w:val="affffffe"/>
            <w:noProof/>
            <w14:scene3d>
              <w14:camera w14:prst="orthographicFront"/>
              <w14:lightRig w14:rig="threePt" w14:dir="t">
                <w14:rot w14:lat="0" w14:lon="0" w14:rev="0"/>
              </w14:lightRig>
            </w14:scene3d>
          </w:rPr>
          <w:t xml:space="preserve"> </w:t>
        </w:r>
        <w:r w:rsidRPr="00AD361F">
          <w:rPr>
            <w:rStyle w:val="affffffe"/>
            <w:rFonts w:hint="eastAsia"/>
            <w:noProof/>
          </w:rPr>
          <w:t xml:space="preserve"> 过程控制原则</w:t>
        </w:r>
        <w:r w:rsidRPr="00AD361F">
          <w:rPr>
            <w:rFonts w:hint="eastAsia"/>
            <w:noProof/>
          </w:rPr>
          <w:tab/>
        </w:r>
        <w:r w:rsidRPr="00AD361F">
          <w:rPr>
            <w:rFonts w:hint="eastAsia"/>
            <w:noProof/>
          </w:rPr>
          <w:fldChar w:fldCharType="begin"/>
        </w:r>
        <w:r w:rsidRPr="00AD361F">
          <w:rPr>
            <w:rFonts w:hint="eastAsia"/>
            <w:noProof/>
          </w:rPr>
          <w:instrText xml:space="preserve"> </w:instrText>
        </w:r>
        <w:r w:rsidRPr="00AD361F">
          <w:rPr>
            <w:noProof/>
          </w:rPr>
          <w:instrText>PAGEREF _Toc227074713 \h</w:instrText>
        </w:r>
        <w:r w:rsidRPr="00AD361F">
          <w:rPr>
            <w:rFonts w:hint="eastAsia"/>
            <w:noProof/>
          </w:rPr>
          <w:instrText xml:space="preserve"> </w:instrText>
        </w:r>
        <w:r w:rsidRPr="00AD361F">
          <w:rPr>
            <w:rFonts w:hint="eastAsia"/>
            <w:noProof/>
          </w:rPr>
        </w:r>
        <w:r w:rsidRPr="00AD361F">
          <w:rPr>
            <w:rFonts w:hint="eastAsia"/>
            <w:noProof/>
          </w:rPr>
          <w:fldChar w:fldCharType="separate"/>
        </w:r>
        <w:r w:rsidRPr="00AD361F">
          <w:rPr>
            <w:noProof/>
          </w:rPr>
          <w:t>2</w:t>
        </w:r>
        <w:r w:rsidRPr="00AD361F">
          <w:rPr>
            <w:rFonts w:hint="eastAsia"/>
            <w:noProof/>
          </w:rPr>
          <w:fldChar w:fldCharType="end"/>
        </w:r>
      </w:hyperlink>
    </w:p>
    <w:p w14:paraId="5919B7AC" w14:textId="1EA932CF" w:rsidR="00AD361F" w:rsidRPr="00AD361F" w:rsidRDefault="00AD361F">
      <w:pPr>
        <w:pStyle w:val="TOC2"/>
        <w:rPr>
          <w:rFonts w:asciiTheme="minorHAnsi" w:eastAsiaTheme="minorEastAsia" w:hAnsiTheme="minorHAnsi" w:cstheme="minorBidi" w:hint="eastAsia"/>
          <w:noProof/>
          <w:sz w:val="22"/>
          <w:szCs w:val="24"/>
          <w14:ligatures w14:val="standardContextual"/>
        </w:rPr>
      </w:pPr>
      <w:hyperlink w:anchor="_Toc227074714" w:history="1">
        <w:r w:rsidRPr="00AD361F">
          <w:rPr>
            <w:rStyle w:val="affffffe"/>
            <w:rFonts w:hint="eastAsia"/>
            <w:noProof/>
            <w14:scene3d>
              <w14:camera w14:prst="orthographicFront"/>
              <w14:lightRig w14:rig="threePt" w14:dir="t">
                <w14:rot w14:lat="0" w14:lon="0" w14:rev="0"/>
              </w14:lightRig>
            </w14:scene3d>
          </w:rPr>
          <w:t>4.3</w:t>
        </w:r>
        <w:r>
          <w:rPr>
            <w:rStyle w:val="affffffe"/>
            <w:noProof/>
            <w14:scene3d>
              <w14:camera w14:prst="orthographicFront"/>
              <w14:lightRig w14:rig="threePt" w14:dir="t">
                <w14:rot w14:lat="0" w14:lon="0" w14:rev="0"/>
              </w14:lightRig>
            </w14:scene3d>
          </w:rPr>
          <w:t xml:space="preserve"> </w:t>
        </w:r>
        <w:r w:rsidRPr="00AD361F">
          <w:rPr>
            <w:rStyle w:val="affffffe"/>
            <w:rFonts w:hint="eastAsia"/>
            <w:noProof/>
          </w:rPr>
          <w:t xml:space="preserve"> 节点优先原则</w:t>
        </w:r>
        <w:r w:rsidRPr="00AD361F">
          <w:rPr>
            <w:rFonts w:hint="eastAsia"/>
            <w:noProof/>
          </w:rPr>
          <w:tab/>
        </w:r>
        <w:r w:rsidRPr="00AD361F">
          <w:rPr>
            <w:rFonts w:hint="eastAsia"/>
            <w:noProof/>
          </w:rPr>
          <w:fldChar w:fldCharType="begin"/>
        </w:r>
        <w:r w:rsidRPr="00AD361F">
          <w:rPr>
            <w:rFonts w:hint="eastAsia"/>
            <w:noProof/>
          </w:rPr>
          <w:instrText xml:space="preserve"> </w:instrText>
        </w:r>
        <w:r w:rsidRPr="00AD361F">
          <w:rPr>
            <w:noProof/>
          </w:rPr>
          <w:instrText>PAGEREF _Toc227074714 \h</w:instrText>
        </w:r>
        <w:r w:rsidRPr="00AD361F">
          <w:rPr>
            <w:rFonts w:hint="eastAsia"/>
            <w:noProof/>
          </w:rPr>
          <w:instrText xml:space="preserve"> </w:instrText>
        </w:r>
        <w:r w:rsidRPr="00AD361F">
          <w:rPr>
            <w:rFonts w:hint="eastAsia"/>
            <w:noProof/>
          </w:rPr>
        </w:r>
        <w:r w:rsidRPr="00AD361F">
          <w:rPr>
            <w:rFonts w:hint="eastAsia"/>
            <w:noProof/>
          </w:rPr>
          <w:fldChar w:fldCharType="separate"/>
        </w:r>
        <w:r w:rsidRPr="00AD361F">
          <w:rPr>
            <w:noProof/>
          </w:rPr>
          <w:t>2</w:t>
        </w:r>
        <w:r w:rsidRPr="00AD361F">
          <w:rPr>
            <w:rFonts w:hint="eastAsia"/>
            <w:noProof/>
          </w:rPr>
          <w:fldChar w:fldCharType="end"/>
        </w:r>
      </w:hyperlink>
    </w:p>
    <w:p w14:paraId="4AA81FE5" w14:textId="681B4FAA" w:rsidR="00AD361F" w:rsidRPr="00AD361F" w:rsidRDefault="00AD361F">
      <w:pPr>
        <w:pStyle w:val="TOC2"/>
        <w:rPr>
          <w:rFonts w:asciiTheme="minorHAnsi" w:eastAsiaTheme="minorEastAsia" w:hAnsiTheme="minorHAnsi" w:cstheme="minorBidi" w:hint="eastAsia"/>
          <w:noProof/>
          <w:sz w:val="22"/>
          <w:szCs w:val="24"/>
          <w14:ligatures w14:val="standardContextual"/>
        </w:rPr>
      </w:pPr>
      <w:hyperlink w:anchor="_Toc227074715" w:history="1">
        <w:r w:rsidRPr="00AD361F">
          <w:rPr>
            <w:rStyle w:val="affffffe"/>
            <w:rFonts w:hint="eastAsia"/>
            <w:noProof/>
            <w14:scene3d>
              <w14:camera w14:prst="orthographicFront"/>
              <w14:lightRig w14:rig="threePt" w14:dir="t">
                <w14:rot w14:lat="0" w14:lon="0" w14:rev="0"/>
              </w14:lightRig>
            </w14:scene3d>
          </w:rPr>
          <w:t>4.4</w:t>
        </w:r>
        <w:r>
          <w:rPr>
            <w:rStyle w:val="affffffe"/>
            <w:noProof/>
            <w14:scene3d>
              <w14:camera w14:prst="orthographicFront"/>
              <w14:lightRig w14:rig="threePt" w14:dir="t">
                <w14:rot w14:lat="0" w14:lon="0" w14:rev="0"/>
              </w14:lightRig>
            </w14:scene3d>
          </w:rPr>
          <w:t xml:space="preserve"> </w:t>
        </w:r>
        <w:r w:rsidRPr="00AD361F">
          <w:rPr>
            <w:rStyle w:val="affffffe"/>
            <w:rFonts w:hint="eastAsia"/>
            <w:noProof/>
          </w:rPr>
          <w:t xml:space="preserve"> 量化验收原则</w:t>
        </w:r>
        <w:r w:rsidRPr="00AD361F">
          <w:rPr>
            <w:rFonts w:hint="eastAsia"/>
            <w:noProof/>
          </w:rPr>
          <w:tab/>
        </w:r>
        <w:r w:rsidRPr="00AD361F">
          <w:rPr>
            <w:rFonts w:hint="eastAsia"/>
            <w:noProof/>
          </w:rPr>
          <w:fldChar w:fldCharType="begin"/>
        </w:r>
        <w:r w:rsidRPr="00AD361F">
          <w:rPr>
            <w:rFonts w:hint="eastAsia"/>
            <w:noProof/>
          </w:rPr>
          <w:instrText xml:space="preserve"> </w:instrText>
        </w:r>
        <w:r w:rsidRPr="00AD361F">
          <w:rPr>
            <w:noProof/>
          </w:rPr>
          <w:instrText>PAGEREF _Toc227074715 \h</w:instrText>
        </w:r>
        <w:r w:rsidRPr="00AD361F">
          <w:rPr>
            <w:rFonts w:hint="eastAsia"/>
            <w:noProof/>
          </w:rPr>
          <w:instrText xml:space="preserve"> </w:instrText>
        </w:r>
        <w:r w:rsidRPr="00AD361F">
          <w:rPr>
            <w:rFonts w:hint="eastAsia"/>
            <w:noProof/>
          </w:rPr>
        </w:r>
        <w:r w:rsidRPr="00AD361F">
          <w:rPr>
            <w:rFonts w:hint="eastAsia"/>
            <w:noProof/>
          </w:rPr>
          <w:fldChar w:fldCharType="separate"/>
        </w:r>
        <w:r w:rsidRPr="00AD361F">
          <w:rPr>
            <w:noProof/>
          </w:rPr>
          <w:t>2</w:t>
        </w:r>
        <w:r w:rsidRPr="00AD361F">
          <w:rPr>
            <w:rFonts w:hint="eastAsia"/>
            <w:noProof/>
          </w:rPr>
          <w:fldChar w:fldCharType="end"/>
        </w:r>
      </w:hyperlink>
    </w:p>
    <w:p w14:paraId="2EDC68F0" w14:textId="1A39B4A7" w:rsidR="00AD361F" w:rsidRPr="00AD361F" w:rsidRDefault="00AD361F">
      <w:pPr>
        <w:pStyle w:val="TOC2"/>
        <w:rPr>
          <w:rFonts w:asciiTheme="minorHAnsi" w:eastAsiaTheme="minorEastAsia" w:hAnsiTheme="minorHAnsi" w:cstheme="minorBidi" w:hint="eastAsia"/>
          <w:noProof/>
          <w:sz w:val="22"/>
          <w:szCs w:val="24"/>
          <w14:ligatures w14:val="standardContextual"/>
        </w:rPr>
      </w:pPr>
      <w:hyperlink w:anchor="_Toc227074716" w:history="1">
        <w:r w:rsidRPr="00AD361F">
          <w:rPr>
            <w:rStyle w:val="affffffe"/>
            <w:rFonts w:hint="eastAsia"/>
            <w:noProof/>
            <w14:scene3d>
              <w14:camera w14:prst="orthographicFront"/>
              <w14:lightRig w14:rig="threePt" w14:dir="t">
                <w14:rot w14:lat="0" w14:lon="0" w14:rev="0"/>
              </w14:lightRig>
            </w14:scene3d>
          </w:rPr>
          <w:t>4.5</w:t>
        </w:r>
        <w:r>
          <w:rPr>
            <w:rStyle w:val="affffffe"/>
            <w:noProof/>
            <w14:scene3d>
              <w14:camera w14:prst="orthographicFront"/>
              <w14:lightRig w14:rig="threePt" w14:dir="t">
                <w14:rot w14:lat="0" w14:lon="0" w14:rev="0"/>
              </w14:lightRig>
            </w14:scene3d>
          </w:rPr>
          <w:t xml:space="preserve"> </w:t>
        </w:r>
        <w:r w:rsidRPr="00AD361F">
          <w:rPr>
            <w:rStyle w:val="affffffe"/>
            <w:rFonts w:hint="eastAsia"/>
            <w:noProof/>
          </w:rPr>
          <w:t xml:space="preserve"> 权责清晰原则</w:t>
        </w:r>
        <w:r w:rsidRPr="00AD361F">
          <w:rPr>
            <w:rFonts w:hint="eastAsia"/>
            <w:noProof/>
          </w:rPr>
          <w:tab/>
        </w:r>
        <w:r w:rsidRPr="00AD361F">
          <w:rPr>
            <w:rFonts w:hint="eastAsia"/>
            <w:noProof/>
          </w:rPr>
          <w:fldChar w:fldCharType="begin"/>
        </w:r>
        <w:r w:rsidRPr="00AD361F">
          <w:rPr>
            <w:rFonts w:hint="eastAsia"/>
            <w:noProof/>
          </w:rPr>
          <w:instrText xml:space="preserve"> </w:instrText>
        </w:r>
        <w:r w:rsidRPr="00AD361F">
          <w:rPr>
            <w:noProof/>
          </w:rPr>
          <w:instrText>PAGEREF _Toc227074716 \h</w:instrText>
        </w:r>
        <w:r w:rsidRPr="00AD361F">
          <w:rPr>
            <w:rFonts w:hint="eastAsia"/>
            <w:noProof/>
          </w:rPr>
          <w:instrText xml:space="preserve"> </w:instrText>
        </w:r>
        <w:r w:rsidRPr="00AD361F">
          <w:rPr>
            <w:rFonts w:hint="eastAsia"/>
            <w:noProof/>
          </w:rPr>
        </w:r>
        <w:r w:rsidRPr="00AD361F">
          <w:rPr>
            <w:rFonts w:hint="eastAsia"/>
            <w:noProof/>
          </w:rPr>
          <w:fldChar w:fldCharType="separate"/>
        </w:r>
        <w:r w:rsidRPr="00AD361F">
          <w:rPr>
            <w:noProof/>
          </w:rPr>
          <w:t>2</w:t>
        </w:r>
        <w:r w:rsidRPr="00AD361F">
          <w:rPr>
            <w:rFonts w:hint="eastAsia"/>
            <w:noProof/>
          </w:rPr>
          <w:fldChar w:fldCharType="end"/>
        </w:r>
      </w:hyperlink>
    </w:p>
    <w:p w14:paraId="58B2835F" w14:textId="099EF818" w:rsidR="00AD361F" w:rsidRPr="00AD361F" w:rsidRDefault="00AD361F">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7074717" w:history="1">
        <w:r w:rsidRPr="00AD361F">
          <w:rPr>
            <w:rStyle w:val="affffffe"/>
            <w:rFonts w:hint="eastAsia"/>
            <w:noProof/>
          </w:rPr>
          <w:t>5</w:t>
        </w:r>
        <w:r>
          <w:rPr>
            <w:rStyle w:val="affffffe"/>
            <w:noProof/>
          </w:rPr>
          <w:t xml:space="preserve"> </w:t>
        </w:r>
        <w:r w:rsidRPr="00AD361F">
          <w:rPr>
            <w:rStyle w:val="affffffe"/>
            <w:rFonts w:hint="eastAsia"/>
            <w:noProof/>
          </w:rPr>
          <w:t xml:space="preserve"> 基本规定</w:t>
        </w:r>
        <w:r w:rsidRPr="00AD361F">
          <w:rPr>
            <w:rFonts w:hint="eastAsia"/>
            <w:noProof/>
          </w:rPr>
          <w:tab/>
        </w:r>
        <w:r w:rsidRPr="00AD361F">
          <w:rPr>
            <w:rFonts w:hint="eastAsia"/>
            <w:noProof/>
          </w:rPr>
          <w:fldChar w:fldCharType="begin"/>
        </w:r>
        <w:r w:rsidRPr="00AD361F">
          <w:rPr>
            <w:rFonts w:hint="eastAsia"/>
            <w:noProof/>
          </w:rPr>
          <w:instrText xml:space="preserve"> </w:instrText>
        </w:r>
        <w:r w:rsidRPr="00AD361F">
          <w:rPr>
            <w:noProof/>
          </w:rPr>
          <w:instrText>PAGEREF _Toc227074717 \h</w:instrText>
        </w:r>
        <w:r w:rsidRPr="00AD361F">
          <w:rPr>
            <w:rFonts w:hint="eastAsia"/>
            <w:noProof/>
          </w:rPr>
          <w:instrText xml:space="preserve"> </w:instrText>
        </w:r>
        <w:r w:rsidRPr="00AD361F">
          <w:rPr>
            <w:rFonts w:hint="eastAsia"/>
            <w:noProof/>
          </w:rPr>
        </w:r>
        <w:r w:rsidRPr="00AD361F">
          <w:rPr>
            <w:rFonts w:hint="eastAsia"/>
            <w:noProof/>
          </w:rPr>
          <w:fldChar w:fldCharType="separate"/>
        </w:r>
        <w:r w:rsidRPr="00AD361F">
          <w:rPr>
            <w:noProof/>
          </w:rPr>
          <w:t>2</w:t>
        </w:r>
        <w:r w:rsidRPr="00AD361F">
          <w:rPr>
            <w:rFonts w:hint="eastAsia"/>
            <w:noProof/>
          </w:rPr>
          <w:fldChar w:fldCharType="end"/>
        </w:r>
      </w:hyperlink>
    </w:p>
    <w:p w14:paraId="5366B897" w14:textId="33A53E66" w:rsidR="00AD361F" w:rsidRPr="00AD361F" w:rsidRDefault="00AD361F">
      <w:pPr>
        <w:pStyle w:val="TOC2"/>
        <w:rPr>
          <w:rFonts w:asciiTheme="minorHAnsi" w:eastAsiaTheme="minorEastAsia" w:hAnsiTheme="minorHAnsi" w:cstheme="minorBidi" w:hint="eastAsia"/>
          <w:noProof/>
          <w:sz w:val="22"/>
          <w:szCs w:val="24"/>
          <w14:ligatures w14:val="standardContextual"/>
        </w:rPr>
      </w:pPr>
      <w:hyperlink w:anchor="_Toc227074718" w:history="1">
        <w:r w:rsidRPr="00AD361F">
          <w:rPr>
            <w:rStyle w:val="affffffe"/>
            <w:rFonts w:hint="eastAsia"/>
            <w:noProof/>
            <w14:scene3d>
              <w14:camera w14:prst="orthographicFront"/>
              <w14:lightRig w14:rig="threePt" w14:dir="t">
                <w14:rot w14:lat="0" w14:lon="0" w14:rev="0"/>
              </w14:lightRig>
            </w14:scene3d>
          </w:rPr>
          <w:t>5.1</w:t>
        </w:r>
        <w:r>
          <w:rPr>
            <w:rStyle w:val="affffffe"/>
            <w:noProof/>
            <w14:scene3d>
              <w14:camera w14:prst="orthographicFront"/>
              <w14:lightRig w14:rig="threePt" w14:dir="t">
                <w14:rot w14:lat="0" w14:lon="0" w14:rev="0"/>
              </w14:lightRig>
            </w14:scene3d>
          </w:rPr>
          <w:t xml:space="preserve"> </w:t>
        </w:r>
        <w:r w:rsidRPr="00AD361F">
          <w:rPr>
            <w:rStyle w:val="affffffe"/>
            <w:rFonts w:hint="eastAsia"/>
            <w:noProof/>
          </w:rPr>
          <w:t xml:space="preserve"> 一般规定</w:t>
        </w:r>
        <w:r w:rsidRPr="00AD361F">
          <w:rPr>
            <w:rFonts w:hint="eastAsia"/>
            <w:noProof/>
          </w:rPr>
          <w:tab/>
        </w:r>
        <w:r w:rsidRPr="00AD361F">
          <w:rPr>
            <w:rFonts w:hint="eastAsia"/>
            <w:noProof/>
          </w:rPr>
          <w:fldChar w:fldCharType="begin"/>
        </w:r>
        <w:r w:rsidRPr="00AD361F">
          <w:rPr>
            <w:rFonts w:hint="eastAsia"/>
            <w:noProof/>
          </w:rPr>
          <w:instrText xml:space="preserve"> </w:instrText>
        </w:r>
        <w:r w:rsidRPr="00AD361F">
          <w:rPr>
            <w:noProof/>
          </w:rPr>
          <w:instrText>PAGEREF _Toc227074718 \h</w:instrText>
        </w:r>
        <w:r w:rsidRPr="00AD361F">
          <w:rPr>
            <w:rFonts w:hint="eastAsia"/>
            <w:noProof/>
          </w:rPr>
          <w:instrText xml:space="preserve"> </w:instrText>
        </w:r>
        <w:r w:rsidRPr="00AD361F">
          <w:rPr>
            <w:rFonts w:hint="eastAsia"/>
            <w:noProof/>
          </w:rPr>
        </w:r>
        <w:r w:rsidRPr="00AD361F">
          <w:rPr>
            <w:rFonts w:hint="eastAsia"/>
            <w:noProof/>
          </w:rPr>
          <w:fldChar w:fldCharType="separate"/>
        </w:r>
        <w:r w:rsidRPr="00AD361F">
          <w:rPr>
            <w:noProof/>
          </w:rPr>
          <w:t>2</w:t>
        </w:r>
        <w:r w:rsidRPr="00AD361F">
          <w:rPr>
            <w:rFonts w:hint="eastAsia"/>
            <w:noProof/>
          </w:rPr>
          <w:fldChar w:fldCharType="end"/>
        </w:r>
      </w:hyperlink>
    </w:p>
    <w:p w14:paraId="26C453F8" w14:textId="18553FCD" w:rsidR="00AD361F" w:rsidRPr="00AD361F" w:rsidRDefault="00AD361F">
      <w:pPr>
        <w:pStyle w:val="TOC2"/>
        <w:rPr>
          <w:rFonts w:asciiTheme="minorHAnsi" w:eastAsiaTheme="minorEastAsia" w:hAnsiTheme="minorHAnsi" w:cstheme="minorBidi" w:hint="eastAsia"/>
          <w:noProof/>
          <w:sz w:val="22"/>
          <w:szCs w:val="24"/>
          <w14:ligatures w14:val="standardContextual"/>
        </w:rPr>
      </w:pPr>
      <w:hyperlink w:anchor="_Toc227074719" w:history="1">
        <w:r w:rsidRPr="00AD361F">
          <w:rPr>
            <w:rStyle w:val="affffffe"/>
            <w:rFonts w:hint="eastAsia"/>
            <w:noProof/>
            <w14:scene3d>
              <w14:camera w14:prst="orthographicFront"/>
              <w14:lightRig w14:rig="threePt" w14:dir="t">
                <w14:rot w14:lat="0" w14:lon="0" w14:rev="0"/>
              </w14:lightRig>
            </w14:scene3d>
          </w:rPr>
          <w:t>5.2</w:t>
        </w:r>
        <w:r>
          <w:rPr>
            <w:rStyle w:val="affffffe"/>
            <w:noProof/>
            <w14:scene3d>
              <w14:camera w14:prst="orthographicFront"/>
              <w14:lightRig w14:rig="threePt" w14:dir="t">
                <w14:rot w14:lat="0" w14:lon="0" w14:rev="0"/>
              </w14:lightRig>
            </w14:scene3d>
          </w:rPr>
          <w:t xml:space="preserve"> </w:t>
        </w:r>
        <w:r w:rsidRPr="00AD361F">
          <w:rPr>
            <w:rStyle w:val="affffffe"/>
            <w:rFonts w:hint="eastAsia"/>
            <w:noProof/>
          </w:rPr>
          <w:t xml:space="preserve"> 材料进场验收</w:t>
        </w:r>
        <w:r w:rsidRPr="00AD361F">
          <w:rPr>
            <w:rFonts w:hint="eastAsia"/>
            <w:noProof/>
          </w:rPr>
          <w:tab/>
        </w:r>
        <w:r w:rsidRPr="00AD361F">
          <w:rPr>
            <w:rFonts w:hint="eastAsia"/>
            <w:noProof/>
          </w:rPr>
          <w:fldChar w:fldCharType="begin"/>
        </w:r>
        <w:r w:rsidRPr="00AD361F">
          <w:rPr>
            <w:rFonts w:hint="eastAsia"/>
            <w:noProof/>
          </w:rPr>
          <w:instrText xml:space="preserve"> </w:instrText>
        </w:r>
        <w:r w:rsidRPr="00AD361F">
          <w:rPr>
            <w:noProof/>
          </w:rPr>
          <w:instrText>PAGEREF _Toc227074719 \h</w:instrText>
        </w:r>
        <w:r w:rsidRPr="00AD361F">
          <w:rPr>
            <w:rFonts w:hint="eastAsia"/>
            <w:noProof/>
          </w:rPr>
          <w:instrText xml:space="preserve"> </w:instrText>
        </w:r>
        <w:r w:rsidRPr="00AD361F">
          <w:rPr>
            <w:rFonts w:hint="eastAsia"/>
            <w:noProof/>
          </w:rPr>
        </w:r>
        <w:r w:rsidRPr="00AD361F">
          <w:rPr>
            <w:rFonts w:hint="eastAsia"/>
            <w:noProof/>
          </w:rPr>
          <w:fldChar w:fldCharType="separate"/>
        </w:r>
        <w:r w:rsidRPr="00AD361F">
          <w:rPr>
            <w:noProof/>
          </w:rPr>
          <w:t>3</w:t>
        </w:r>
        <w:r w:rsidRPr="00AD361F">
          <w:rPr>
            <w:rFonts w:hint="eastAsia"/>
            <w:noProof/>
          </w:rPr>
          <w:fldChar w:fldCharType="end"/>
        </w:r>
      </w:hyperlink>
    </w:p>
    <w:p w14:paraId="54D62623" w14:textId="6B64A0C2" w:rsidR="00AD361F" w:rsidRPr="00AD361F" w:rsidRDefault="00AD361F">
      <w:pPr>
        <w:pStyle w:val="TOC2"/>
        <w:rPr>
          <w:rFonts w:asciiTheme="minorHAnsi" w:eastAsiaTheme="minorEastAsia" w:hAnsiTheme="minorHAnsi" w:cstheme="minorBidi" w:hint="eastAsia"/>
          <w:noProof/>
          <w:sz w:val="22"/>
          <w:szCs w:val="24"/>
          <w14:ligatures w14:val="standardContextual"/>
        </w:rPr>
      </w:pPr>
      <w:hyperlink w:anchor="_Toc227074720" w:history="1">
        <w:r w:rsidRPr="00AD361F">
          <w:rPr>
            <w:rStyle w:val="affffffe"/>
            <w:rFonts w:hint="eastAsia"/>
            <w:noProof/>
            <w14:scene3d>
              <w14:camera w14:prst="orthographicFront"/>
              <w14:lightRig w14:rig="threePt" w14:dir="t">
                <w14:rot w14:lat="0" w14:lon="0" w14:rev="0"/>
              </w14:lightRig>
            </w14:scene3d>
          </w:rPr>
          <w:t>5.3</w:t>
        </w:r>
        <w:r>
          <w:rPr>
            <w:rStyle w:val="affffffe"/>
            <w:noProof/>
            <w14:scene3d>
              <w14:camera w14:prst="orthographicFront"/>
              <w14:lightRig w14:rig="threePt" w14:dir="t">
                <w14:rot w14:lat="0" w14:lon="0" w14:rev="0"/>
              </w14:lightRig>
            </w14:scene3d>
          </w:rPr>
          <w:t xml:space="preserve"> </w:t>
        </w:r>
        <w:r w:rsidRPr="00AD361F">
          <w:rPr>
            <w:rStyle w:val="affffffe"/>
            <w:rFonts w:hint="eastAsia"/>
            <w:noProof/>
          </w:rPr>
          <w:t xml:space="preserve"> 工序交接与隐蔽验收</w:t>
        </w:r>
        <w:r w:rsidRPr="00AD361F">
          <w:rPr>
            <w:rFonts w:hint="eastAsia"/>
            <w:noProof/>
          </w:rPr>
          <w:tab/>
        </w:r>
        <w:r w:rsidRPr="00AD361F">
          <w:rPr>
            <w:rFonts w:hint="eastAsia"/>
            <w:noProof/>
          </w:rPr>
          <w:fldChar w:fldCharType="begin"/>
        </w:r>
        <w:r w:rsidRPr="00AD361F">
          <w:rPr>
            <w:rFonts w:hint="eastAsia"/>
            <w:noProof/>
          </w:rPr>
          <w:instrText xml:space="preserve"> </w:instrText>
        </w:r>
        <w:r w:rsidRPr="00AD361F">
          <w:rPr>
            <w:noProof/>
          </w:rPr>
          <w:instrText>PAGEREF _Toc227074720 \h</w:instrText>
        </w:r>
        <w:r w:rsidRPr="00AD361F">
          <w:rPr>
            <w:rFonts w:hint="eastAsia"/>
            <w:noProof/>
          </w:rPr>
          <w:instrText xml:space="preserve"> </w:instrText>
        </w:r>
        <w:r w:rsidRPr="00AD361F">
          <w:rPr>
            <w:rFonts w:hint="eastAsia"/>
            <w:noProof/>
          </w:rPr>
        </w:r>
        <w:r w:rsidRPr="00AD361F">
          <w:rPr>
            <w:rFonts w:hint="eastAsia"/>
            <w:noProof/>
          </w:rPr>
          <w:fldChar w:fldCharType="separate"/>
        </w:r>
        <w:r w:rsidRPr="00AD361F">
          <w:rPr>
            <w:noProof/>
          </w:rPr>
          <w:t>3</w:t>
        </w:r>
        <w:r w:rsidRPr="00AD361F">
          <w:rPr>
            <w:rFonts w:hint="eastAsia"/>
            <w:noProof/>
          </w:rPr>
          <w:fldChar w:fldCharType="end"/>
        </w:r>
      </w:hyperlink>
    </w:p>
    <w:p w14:paraId="3681ECC6" w14:textId="41906143" w:rsidR="00AD361F" w:rsidRPr="00AD361F" w:rsidRDefault="00AD361F">
      <w:pPr>
        <w:pStyle w:val="TOC2"/>
        <w:rPr>
          <w:rFonts w:asciiTheme="minorHAnsi" w:eastAsiaTheme="minorEastAsia" w:hAnsiTheme="minorHAnsi" w:cstheme="minorBidi" w:hint="eastAsia"/>
          <w:noProof/>
          <w:sz w:val="22"/>
          <w:szCs w:val="24"/>
          <w14:ligatures w14:val="standardContextual"/>
        </w:rPr>
      </w:pPr>
      <w:hyperlink w:anchor="_Toc227074721" w:history="1">
        <w:r w:rsidRPr="00AD361F">
          <w:rPr>
            <w:rStyle w:val="affffffe"/>
            <w:rFonts w:hint="eastAsia"/>
            <w:noProof/>
            <w14:scene3d>
              <w14:camera w14:prst="orthographicFront"/>
              <w14:lightRig w14:rig="threePt" w14:dir="t">
                <w14:rot w14:lat="0" w14:lon="0" w14:rev="0"/>
              </w14:lightRig>
            </w14:scene3d>
          </w:rPr>
          <w:t>5.4</w:t>
        </w:r>
        <w:r>
          <w:rPr>
            <w:rStyle w:val="affffffe"/>
            <w:noProof/>
            <w14:scene3d>
              <w14:camera w14:prst="orthographicFront"/>
              <w14:lightRig w14:rig="threePt" w14:dir="t">
                <w14:rot w14:lat="0" w14:lon="0" w14:rev="0"/>
              </w14:lightRig>
            </w14:scene3d>
          </w:rPr>
          <w:t xml:space="preserve"> </w:t>
        </w:r>
        <w:r w:rsidRPr="00AD361F">
          <w:rPr>
            <w:rStyle w:val="affffffe"/>
            <w:rFonts w:hint="eastAsia"/>
            <w:noProof/>
          </w:rPr>
          <w:t xml:space="preserve"> 质量缺陷分级</w:t>
        </w:r>
        <w:r w:rsidRPr="00AD361F">
          <w:rPr>
            <w:rFonts w:hint="eastAsia"/>
            <w:noProof/>
          </w:rPr>
          <w:tab/>
        </w:r>
        <w:r w:rsidRPr="00AD361F">
          <w:rPr>
            <w:rFonts w:hint="eastAsia"/>
            <w:noProof/>
          </w:rPr>
          <w:fldChar w:fldCharType="begin"/>
        </w:r>
        <w:r w:rsidRPr="00AD361F">
          <w:rPr>
            <w:rFonts w:hint="eastAsia"/>
            <w:noProof/>
          </w:rPr>
          <w:instrText xml:space="preserve"> </w:instrText>
        </w:r>
        <w:r w:rsidRPr="00AD361F">
          <w:rPr>
            <w:noProof/>
          </w:rPr>
          <w:instrText>PAGEREF _Toc227074721 \h</w:instrText>
        </w:r>
        <w:r w:rsidRPr="00AD361F">
          <w:rPr>
            <w:rFonts w:hint="eastAsia"/>
            <w:noProof/>
          </w:rPr>
          <w:instrText xml:space="preserve"> </w:instrText>
        </w:r>
        <w:r w:rsidRPr="00AD361F">
          <w:rPr>
            <w:rFonts w:hint="eastAsia"/>
            <w:noProof/>
          </w:rPr>
        </w:r>
        <w:r w:rsidRPr="00AD361F">
          <w:rPr>
            <w:rFonts w:hint="eastAsia"/>
            <w:noProof/>
          </w:rPr>
          <w:fldChar w:fldCharType="separate"/>
        </w:r>
        <w:r w:rsidRPr="00AD361F">
          <w:rPr>
            <w:noProof/>
          </w:rPr>
          <w:t>3</w:t>
        </w:r>
        <w:r w:rsidRPr="00AD361F">
          <w:rPr>
            <w:rFonts w:hint="eastAsia"/>
            <w:noProof/>
          </w:rPr>
          <w:fldChar w:fldCharType="end"/>
        </w:r>
      </w:hyperlink>
    </w:p>
    <w:p w14:paraId="31653C86" w14:textId="324DF775" w:rsidR="00AD361F" w:rsidRPr="00AD361F" w:rsidRDefault="00AD361F">
      <w:pPr>
        <w:pStyle w:val="TOC2"/>
        <w:rPr>
          <w:rFonts w:asciiTheme="minorHAnsi" w:eastAsiaTheme="minorEastAsia" w:hAnsiTheme="minorHAnsi" w:cstheme="minorBidi" w:hint="eastAsia"/>
          <w:noProof/>
          <w:sz w:val="22"/>
          <w:szCs w:val="24"/>
          <w14:ligatures w14:val="standardContextual"/>
        </w:rPr>
      </w:pPr>
      <w:hyperlink w:anchor="_Toc227074722" w:history="1">
        <w:r w:rsidRPr="00AD361F">
          <w:rPr>
            <w:rStyle w:val="affffffe"/>
            <w:rFonts w:hint="eastAsia"/>
            <w:noProof/>
            <w14:scene3d>
              <w14:camera w14:prst="orthographicFront"/>
              <w14:lightRig w14:rig="threePt" w14:dir="t">
                <w14:rot w14:lat="0" w14:lon="0" w14:rev="0"/>
              </w14:lightRig>
            </w14:scene3d>
          </w:rPr>
          <w:t>5.5</w:t>
        </w:r>
        <w:r>
          <w:rPr>
            <w:rStyle w:val="affffffe"/>
            <w:noProof/>
            <w14:scene3d>
              <w14:camera w14:prst="orthographicFront"/>
              <w14:lightRig w14:rig="threePt" w14:dir="t">
                <w14:rot w14:lat="0" w14:lon="0" w14:rev="0"/>
              </w14:lightRig>
            </w14:scene3d>
          </w:rPr>
          <w:t xml:space="preserve"> </w:t>
        </w:r>
        <w:r w:rsidRPr="00AD361F">
          <w:rPr>
            <w:rStyle w:val="affffffe"/>
            <w:rFonts w:hint="eastAsia"/>
            <w:noProof/>
          </w:rPr>
          <w:t xml:space="preserve"> 验收程序与组织</w:t>
        </w:r>
        <w:r w:rsidRPr="00AD361F">
          <w:rPr>
            <w:rFonts w:hint="eastAsia"/>
            <w:noProof/>
          </w:rPr>
          <w:tab/>
        </w:r>
        <w:r w:rsidRPr="00AD361F">
          <w:rPr>
            <w:rFonts w:hint="eastAsia"/>
            <w:noProof/>
          </w:rPr>
          <w:fldChar w:fldCharType="begin"/>
        </w:r>
        <w:r w:rsidRPr="00AD361F">
          <w:rPr>
            <w:rFonts w:hint="eastAsia"/>
            <w:noProof/>
          </w:rPr>
          <w:instrText xml:space="preserve"> </w:instrText>
        </w:r>
        <w:r w:rsidRPr="00AD361F">
          <w:rPr>
            <w:noProof/>
          </w:rPr>
          <w:instrText>PAGEREF _Toc227074722 \h</w:instrText>
        </w:r>
        <w:r w:rsidRPr="00AD361F">
          <w:rPr>
            <w:rFonts w:hint="eastAsia"/>
            <w:noProof/>
          </w:rPr>
          <w:instrText xml:space="preserve"> </w:instrText>
        </w:r>
        <w:r w:rsidRPr="00AD361F">
          <w:rPr>
            <w:rFonts w:hint="eastAsia"/>
            <w:noProof/>
          </w:rPr>
        </w:r>
        <w:r w:rsidRPr="00AD361F">
          <w:rPr>
            <w:rFonts w:hint="eastAsia"/>
            <w:noProof/>
          </w:rPr>
          <w:fldChar w:fldCharType="separate"/>
        </w:r>
        <w:r w:rsidRPr="00AD361F">
          <w:rPr>
            <w:noProof/>
          </w:rPr>
          <w:t>3</w:t>
        </w:r>
        <w:r w:rsidRPr="00AD361F">
          <w:rPr>
            <w:rFonts w:hint="eastAsia"/>
            <w:noProof/>
          </w:rPr>
          <w:fldChar w:fldCharType="end"/>
        </w:r>
      </w:hyperlink>
    </w:p>
    <w:p w14:paraId="13CFBD4B" w14:textId="646275F4" w:rsidR="00AD361F" w:rsidRPr="00AD361F" w:rsidRDefault="00AD361F">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7074723" w:history="1">
        <w:r w:rsidRPr="00AD361F">
          <w:rPr>
            <w:rStyle w:val="affffffe"/>
            <w:rFonts w:hint="eastAsia"/>
            <w:noProof/>
          </w:rPr>
          <w:t>6</w:t>
        </w:r>
        <w:r>
          <w:rPr>
            <w:rStyle w:val="affffffe"/>
            <w:noProof/>
          </w:rPr>
          <w:t xml:space="preserve"> </w:t>
        </w:r>
        <w:r w:rsidRPr="00AD361F">
          <w:rPr>
            <w:rStyle w:val="affffffe"/>
            <w:rFonts w:hint="eastAsia"/>
            <w:noProof/>
          </w:rPr>
          <w:t xml:space="preserve"> 施工与细部构造要求</w:t>
        </w:r>
        <w:r w:rsidRPr="00AD361F">
          <w:rPr>
            <w:rFonts w:hint="eastAsia"/>
            <w:noProof/>
          </w:rPr>
          <w:tab/>
        </w:r>
        <w:r w:rsidRPr="00AD361F">
          <w:rPr>
            <w:rFonts w:hint="eastAsia"/>
            <w:noProof/>
          </w:rPr>
          <w:fldChar w:fldCharType="begin"/>
        </w:r>
        <w:r w:rsidRPr="00AD361F">
          <w:rPr>
            <w:rFonts w:hint="eastAsia"/>
            <w:noProof/>
          </w:rPr>
          <w:instrText xml:space="preserve"> </w:instrText>
        </w:r>
        <w:r w:rsidRPr="00AD361F">
          <w:rPr>
            <w:noProof/>
          </w:rPr>
          <w:instrText>PAGEREF _Toc227074723 \h</w:instrText>
        </w:r>
        <w:r w:rsidRPr="00AD361F">
          <w:rPr>
            <w:rFonts w:hint="eastAsia"/>
            <w:noProof/>
          </w:rPr>
          <w:instrText xml:space="preserve"> </w:instrText>
        </w:r>
        <w:r w:rsidRPr="00AD361F">
          <w:rPr>
            <w:rFonts w:hint="eastAsia"/>
            <w:noProof/>
          </w:rPr>
        </w:r>
        <w:r w:rsidRPr="00AD361F">
          <w:rPr>
            <w:rFonts w:hint="eastAsia"/>
            <w:noProof/>
          </w:rPr>
          <w:fldChar w:fldCharType="separate"/>
        </w:r>
        <w:r w:rsidRPr="00AD361F">
          <w:rPr>
            <w:noProof/>
          </w:rPr>
          <w:t>4</w:t>
        </w:r>
        <w:r w:rsidRPr="00AD361F">
          <w:rPr>
            <w:rFonts w:hint="eastAsia"/>
            <w:noProof/>
          </w:rPr>
          <w:fldChar w:fldCharType="end"/>
        </w:r>
      </w:hyperlink>
    </w:p>
    <w:p w14:paraId="239DAD35" w14:textId="28FEF46B" w:rsidR="00AD361F" w:rsidRPr="00AD361F" w:rsidRDefault="00AD361F">
      <w:pPr>
        <w:pStyle w:val="TOC2"/>
        <w:rPr>
          <w:rFonts w:asciiTheme="minorHAnsi" w:eastAsiaTheme="minorEastAsia" w:hAnsiTheme="minorHAnsi" w:cstheme="minorBidi" w:hint="eastAsia"/>
          <w:noProof/>
          <w:sz w:val="22"/>
          <w:szCs w:val="24"/>
          <w14:ligatures w14:val="standardContextual"/>
        </w:rPr>
      </w:pPr>
      <w:hyperlink w:anchor="_Toc227074724" w:history="1">
        <w:r w:rsidRPr="00AD361F">
          <w:rPr>
            <w:rStyle w:val="affffffe"/>
            <w:rFonts w:hint="eastAsia"/>
            <w:noProof/>
            <w14:scene3d>
              <w14:camera w14:prst="orthographicFront"/>
              <w14:lightRig w14:rig="threePt" w14:dir="t">
                <w14:rot w14:lat="0" w14:lon="0" w14:rev="0"/>
              </w14:lightRig>
            </w14:scene3d>
          </w:rPr>
          <w:t>6.1</w:t>
        </w:r>
        <w:r>
          <w:rPr>
            <w:rStyle w:val="affffffe"/>
            <w:noProof/>
            <w14:scene3d>
              <w14:camera w14:prst="orthographicFront"/>
              <w14:lightRig w14:rig="threePt" w14:dir="t">
                <w14:rot w14:lat="0" w14:lon="0" w14:rev="0"/>
              </w14:lightRig>
            </w14:scene3d>
          </w:rPr>
          <w:t xml:space="preserve"> </w:t>
        </w:r>
        <w:r w:rsidRPr="00AD361F">
          <w:rPr>
            <w:rStyle w:val="affffffe"/>
            <w:rFonts w:hint="eastAsia"/>
            <w:noProof/>
          </w:rPr>
          <w:t xml:space="preserve"> 基层处理</w:t>
        </w:r>
        <w:r w:rsidRPr="00AD361F">
          <w:rPr>
            <w:rFonts w:hint="eastAsia"/>
            <w:noProof/>
          </w:rPr>
          <w:tab/>
        </w:r>
        <w:r w:rsidRPr="00AD361F">
          <w:rPr>
            <w:rFonts w:hint="eastAsia"/>
            <w:noProof/>
          </w:rPr>
          <w:fldChar w:fldCharType="begin"/>
        </w:r>
        <w:r w:rsidRPr="00AD361F">
          <w:rPr>
            <w:rFonts w:hint="eastAsia"/>
            <w:noProof/>
          </w:rPr>
          <w:instrText xml:space="preserve"> </w:instrText>
        </w:r>
        <w:r w:rsidRPr="00AD361F">
          <w:rPr>
            <w:noProof/>
          </w:rPr>
          <w:instrText>PAGEREF _Toc227074724 \h</w:instrText>
        </w:r>
        <w:r w:rsidRPr="00AD361F">
          <w:rPr>
            <w:rFonts w:hint="eastAsia"/>
            <w:noProof/>
          </w:rPr>
          <w:instrText xml:space="preserve"> </w:instrText>
        </w:r>
        <w:r w:rsidRPr="00AD361F">
          <w:rPr>
            <w:rFonts w:hint="eastAsia"/>
            <w:noProof/>
          </w:rPr>
        </w:r>
        <w:r w:rsidRPr="00AD361F">
          <w:rPr>
            <w:rFonts w:hint="eastAsia"/>
            <w:noProof/>
          </w:rPr>
          <w:fldChar w:fldCharType="separate"/>
        </w:r>
        <w:r w:rsidRPr="00AD361F">
          <w:rPr>
            <w:noProof/>
          </w:rPr>
          <w:t>4</w:t>
        </w:r>
        <w:r w:rsidRPr="00AD361F">
          <w:rPr>
            <w:rFonts w:hint="eastAsia"/>
            <w:noProof/>
          </w:rPr>
          <w:fldChar w:fldCharType="end"/>
        </w:r>
      </w:hyperlink>
    </w:p>
    <w:p w14:paraId="730A7E40" w14:textId="4FC7FFAF" w:rsidR="00AD361F" w:rsidRPr="00AD361F" w:rsidRDefault="00AD361F">
      <w:pPr>
        <w:pStyle w:val="TOC2"/>
        <w:rPr>
          <w:rFonts w:asciiTheme="minorHAnsi" w:eastAsiaTheme="minorEastAsia" w:hAnsiTheme="minorHAnsi" w:cstheme="minorBidi" w:hint="eastAsia"/>
          <w:noProof/>
          <w:sz w:val="22"/>
          <w:szCs w:val="24"/>
          <w14:ligatures w14:val="standardContextual"/>
        </w:rPr>
      </w:pPr>
      <w:hyperlink w:anchor="_Toc227074725" w:history="1">
        <w:r w:rsidRPr="00AD361F">
          <w:rPr>
            <w:rStyle w:val="affffffe"/>
            <w:rFonts w:hint="eastAsia"/>
            <w:noProof/>
            <w14:scene3d>
              <w14:camera w14:prst="orthographicFront"/>
              <w14:lightRig w14:rig="threePt" w14:dir="t">
                <w14:rot w14:lat="0" w14:lon="0" w14:rev="0"/>
              </w14:lightRig>
            </w14:scene3d>
          </w:rPr>
          <w:t>6.2</w:t>
        </w:r>
        <w:r>
          <w:rPr>
            <w:rStyle w:val="affffffe"/>
            <w:noProof/>
            <w14:scene3d>
              <w14:camera w14:prst="orthographicFront"/>
              <w14:lightRig w14:rig="threePt" w14:dir="t">
                <w14:rot w14:lat="0" w14:lon="0" w14:rev="0"/>
              </w14:lightRig>
            </w14:scene3d>
          </w:rPr>
          <w:t xml:space="preserve"> </w:t>
        </w:r>
        <w:r w:rsidRPr="00AD361F">
          <w:rPr>
            <w:rStyle w:val="affffffe"/>
            <w:rFonts w:ascii="Times New Roman" w:hint="eastAsia"/>
            <w:noProof/>
          </w:rPr>
          <w:t xml:space="preserve"> </w:t>
        </w:r>
        <w:r w:rsidRPr="00AD361F">
          <w:rPr>
            <w:rStyle w:val="affffffe"/>
            <w:rFonts w:ascii="Times New Roman" w:hint="eastAsia"/>
            <w:noProof/>
          </w:rPr>
          <w:t>穿墙穿板管道防水</w:t>
        </w:r>
        <w:r w:rsidRPr="00AD361F">
          <w:rPr>
            <w:rFonts w:hint="eastAsia"/>
            <w:noProof/>
          </w:rPr>
          <w:tab/>
        </w:r>
        <w:r w:rsidRPr="00AD361F">
          <w:rPr>
            <w:rFonts w:hint="eastAsia"/>
            <w:noProof/>
          </w:rPr>
          <w:fldChar w:fldCharType="begin"/>
        </w:r>
        <w:r w:rsidRPr="00AD361F">
          <w:rPr>
            <w:rFonts w:hint="eastAsia"/>
            <w:noProof/>
          </w:rPr>
          <w:instrText xml:space="preserve"> </w:instrText>
        </w:r>
        <w:r w:rsidRPr="00AD361F">
          <w:rPr>
            <w:noProof/>
          </w:rPr>
          <w:instrText>PAGEREF _Toc227074725 \h</w:instrText>
        </w:r>
        <w:r w:rsidRPr="00AD361F">
          <w:rPr>
            <w:rFonts w:hint="eastAsia"/>
            <w:noProof/>
          </w:rPr>
          <w:instrText xml:space="preserve"> </w:instrText>
        </w:r>
        <w:r w:rsidRPr="00AD361F">
          <w:rPr>
            <w:rFonts w:hint="eastAsia"/>
            <w:noProof/>
          </w:rPr>
        </w:r>
        <w:r w:rsidRPr="00AD361F">
          <w:rPr>
            <w:rFonts w:hint="eastAsia"/>
            <w:noProof/>
          </w:rPr>
          <w:fldChar w:fldCharType="separate"/>
        </w:r>
        <w:r w:rsidRPr="00AD361F">
          <w:rPr>
            <w:noProof/>
          </w:rPr>
          <w:t>4</w:t>
        </w:r>
        <w:r w:rsidRPr="00AD361F">
          <w:rPr>
            <w:rFonts w:hint="eastAsia"/>
            <w:noProof/>
          </w:rPr>
          <w:fldChar w:fldCharType="end"/>
        </w:r>
      </w:hyperlink>
    </w:p>
    <w:p w14:paraId="749A5FB3" w14:textId="08E5AD75" w:rsidR="00AD361F" w:rsidRPr="00AD361F" w:rsidRDefault="00AD361F">
      <w:pPr>
        <w:pStyle w:val="TOC2"/>
        <w:rPr>
          <w:rFonts w:asciiTheme="minorHAnsi" w:eastAsiaTheme="minorEastAsia" w:hAnsiTheme="minorHAnsi" w:cstheme="minorBidi" w:hint="eastAsia"/>
          <w:noProof/>
          <w:sz w:val="22"/>
          <w:szCs w:val="24"/>
          <w14:ligatures w14:val="standardContextual"/>
        </w:rPr>
      </w:pPr>
      <w:hyperlink w:anchor="_Toc227074726" w:history="1">
        <w:r w:rsidRPr="00AD361F">
          <w:rPr>
            <w:rStyle w:val="affffffe"/>
            <w:rFonts w:hint="eastAsia"/>
            <w:noProof/>
            <w14:scene3d>
              <w14:camera w14:prst="orthographicFront"/>
              <w14:lightRig w14:rig="threePt" w14:dir="t">
                <w14:rot w14:lat="0" w14:lon="0" w14:rev="0"/>
              </w14:lightRig>
            </w14:scene3d>
          </w:rPr>
          <w:t>6.3</w:t>
        </w:r>
        <w:r>
          <w:rPr>
            <w:rStyle w:val="affffffe"/>
            <w:noProof/>
            <w14:scene3d>
              <w14:camera w14:prst="orthographicFront"/>
              <w14:lightRig w14:rig="threePt" w14:dir="t">
                <w14:rot w14:lat="0" w14:lon="0" w14:rev="0"/>
              </w14:lightRig>
            </w14:scene3d>
          </w:rPr>
          <w:t xml:space="preserve"> </w:t>
        </w:r>
        <w:r w:rsidRPr="00AD361F">
          <w:rPr>
            <w:rStyle w:val="affffffe"/>
            <w:rFonts w:hint="eastAsia"/>
            <w:noProof/>
          </w:rPr>
          <w:t xml:space="preserve"> 管道接口防水</w:t>
        </w:r>
        <w:r w:rsidRPr="00AD361F">
          <w:rPr>
            <w:rFonts w:hint="eastAsia"/>
            <w:noProof/>
          </w:rPr>
          <w:tab/>
        </w:r>
        <w:r w:rsidRPr="00AD361F">
          <w:rPr>
            <w:rFonts w:hint="eastAsia"/>
            <w:noProof/>
          </w:rPr>
          <w:fldChar w:fldCharType="begin"/>
        </w:r>
        <w:r w:rsidRPr="00AD361F">
          <w:rPr>
            <w:rFonts w:hint="eastAsia"/>
            <w:noProof/>
          </w:rPr>
          <w:instrText xml:space="preserve"> </w:instrText>
        </w:r>
        <w:r w:rsidRPr="00AD361F">
          <w:rPr>
            <w:noProof/>
          </w:rPr>
          <w:instrText>PAGEREF _Toc227074726 \h</w:instrText>
        </w:r>
        <w:r w:rsidRPr="00AD361F">
          <w:rPr>
            <w:rFonts w:hint="eastAsia"/>
            <w:noProof/>
          </w:rPr>
          <w:instrText xml:space="preserve"> </w:instrText>
        </w:r>
        <w:r w:rsidRPr="00AD361F">
          <w:rPr>
            <w:rFonts w:hint="eastAsia"/>
            <w:noProof/>
          </w:rPr>
        </w:r>
        <w:r w:rsidRPr="00AD361F">
          <w:rPr>
            <w:rFonts w:hint="eastAsia"/>
            <w:noProof/>
          </w:rPr>
          <w:fldChar w:fldCharType="separate"/>
        </w:r>
        <w:r w:rsidRPr="00AD361F">
          <w:rPr>
            <w:noProof/>
          </w:rPr>
          <w:t>4</w:t>
        </w:r>
        <w:r w:rsidRPr="00AD361F">
          <w:rPr>
            <w:rFonts w:hint="eastAsia"/>
            <w:noProof/>
          </w:rPr>
          <w:fldChar w:fldCharType="end"/>
        </w:r>
      </w:hyperlink>
    </w:p>
    <w:p w14:paraId="61563902" w14:textId="6A9B4CA8" w:rsidR="00AD361F" w:rsidRPr="00AD361F" w:rsidRDefault="00AD361F">
      <w:pPr>
        <w:pStyle w:val="TOC2"/>
        <w:rPr>
          <w:rFonts w:asciiTheme="minorHAnsi" w:eastAsiaTheme="minorEastAsia" w:hAnsiTheme="minorHAnsi" w:cstheme="minorBidi" w:hint="eastAsia"/>
          <w:noProof/>
          <w:sz w:val="22"/>
          <w:szCs w:val="24"/>
          <w14:ligatures w14:val="standardContextual"/>
        </w:rPr>
      </w:pPr>
      <w:hyperlink w:anchor="_Toc227074727" w:history="1">
        <w:r w:rsidRPr="00AD361F">
          <w:rPr>
            <w:rStyle w:val="affffffe"/>
            <w:rFonts w:hint="eastAsia"/>
            <w:noProof/>
            <w14:scene3d>
              <w14:camera w14:prst="orthographicFront"/>
              <w14:lightRig w14:rig="threePt" w14:dir="t">
                <w14:rot w14:lat="0" w14:lon="0" w14:rev="0"/>
              </w14:lightRig>
            </w14:scene3d>
          </w:rPr>
          <w:t>6.4</w:t>
        </w:r>
        <w:r>
          <w:rPr>
            <w:rStyle w:val="affffffe"/>
            <w:noProof/>
            <w14:scene3d>
              <w14:camera w14:prst="orthographicFront"/>
              <w14:lightRig w14:rig="threePt" w14:dir="t">
                <w14:rot w14:lat="0" w14:lon="0" w14:rev="0"/>
              </w14:lightRig>
            </w14:scene3d>
          </w:rPr>
          <w:t xml:space="preserve"> </w:t>
        </w:r>
        <w:r w:rsidRPr="00AD361F">
          <w:rPr>
            <w:rStyle w:val="affffffe"/>
            <w:rFonts w:hint="eastAsia"/>
            <w:noProof/>
          </w:rPr>
          <w:t xml:space="preserve"> 设备基础防水</w:t>
        </w:r>
        <w:r w:rsidRPr="00AD361F">
          <w:rPr>
            <w:rFonts w:hint="eastAsia"/>
            <w:noProof/>
          </w:rPr>
          <w:tab/>
        </w:r>
        <w:r w:rsidRPr="00AD361F">
          <w:rPr>
            <w:rFonts w:hint="eastAsia"/>
            <w:noProof/>
          </w:rPr>
          <w:fldChar w:fldCharType="begin"/>
        </w:r>
        <w:r w:rsidRPr="00AD361F">
          <w:rPr>
            <w:rFonts w:hint="eastAsia"/>
            <w:noProof/>
          </w:rPr>
          <w:instrText xml:space="preserve"> </w:instrText>
        </w:r>
        <w:r w:rsidRPr="00AD361F">
          <w:rPr>
            <w:noProof/>
          </w:rPr>
          <w:instrText>PAGEREF _Toc227074727 \h</w:instrText>
        </w:r>
        <w:r w:rsidRPr="00AD361F">
          <w:rPr>
            <w:rFonts w:hint="eastAsia"/>
            <w:noProof/>
          </w:rPr>
          <w:instrText xml:space="preserve"> </w:instrText>
        </w:r>
        <w:r w:rsidRPr="00AD361F">
          <w:rPr>
            <w:rFonts w:hint="eastAsia"/>
            <w:noProof/>
          </w:rPr>
        </w:r>
        <w:r w:rsidRPr="00AD361F">
          <w:rPr>
            <w:rFonts w:hint="eastAsia"/>
            <w:noProof/>
          </w:rPr>
          <w:fldChar w:fldCharType="separate"/>
        </w:r>
        <w:r w:rsidRPr="00AD361F">
          <w:rPr>
            <w:noProof/>
          </w:rPr>
          <w:t>4</w:t>
        </w:r>
        <w:r w:rsidRPr="00AD361F">
          <w:rPr>
            <w:rFonts w:hint="eastAsia"/>
            <w:noProof/>
          </w:rPr>
          <w:fldChar w:fldCharType="end"/>
        </w:r>
      </w:hyperlink>
    </w:p>
    <w:p w14:paraId="43D5D99E" w14:textId="087250BE" w:rsidR="00AD361F" w:rsidRPr="00AD361F" w:rsidRDefault="00AD361F">
      <w:pPr>
        <w:pStyle w:val="TOC2"/>
        <w:rPr>
          <w:rFonts w:asciiTheme="minorHAnsi" w:eastAsiaTheme="minorEastAsia" w:hAnsiTheme="minorHAnsi" w:cstheme="minorBidi" w:hint="eastAsia"/>
          <w:noProof/>
          <w:sz w:val="22"/>
          <w:szCs w:val="24"/>
          <w14:ligatures w14:val="standardContextual"/>
        </w:rPr>
      </w:pPr>
      <w:hyperlink w:anchor="_Toc227074728" w:history="1">
        <w:r w:rsidRPr="00AD361F">
          <w:rPr>
            <w:rStyle w:val="affffffe"/>
            <w:rFonts w:hint="eastAsia"/>
            <w:noProof/>
            <w14:scene3d>
              <w14:camera w14:prst="orthographicFront"/>
              <w14:lightRig w14:rig="threePt" w14:dir="t">
                <w14:rot w14:lat="0" w14:lon="0" w14:rev="0"/>
              </w14:lightRig>
            </w14:scene3d>
          </w:rPr>
          <w:t>6.5</w:t>
        </w:r>
        <w:r>
          <w:rPr>
            <w:rStyle w:val="affffffe"/>
            <w:noProof/>
            <w14:scene3d>
              <w14:camera w14:prst="orthographicFront"/>
              <w14:lightRig w14:rig="threePt" w14:dir="t">
                <w14:rot w14:lat="0" w14:lon="0" w14:rev="0"/>
              </w14:lightRig>
            </w14:scene3d>
          </w:rPr>
          <w:t xml:space="preserve"> </w:t>
        </w:r>
        <w:r w:rsidRPr="00AD361F">
          <w:rPr>
            <w:rStyle w:val="affffffe"/>
            <w:rFonts w:hint="eastAsia"/>
            <w:noProof/>
          </w:rPr>
          <w:t xml:space="preserve"> 管井防水</w:t>
        </w:r>
        <w:r w:rsidRPr="00AD361F">
          <w:rPr>
            <w:rFonts w:hint="eastAsia"/>
            <w:noProof/>
          </w:rPr>
          <w:tab/>
        </w:r>
        <w:r w:rsidRPr="00AD361F">
          <w:rPr>
            <w:rFonts w:hint="eastAsia"/>
            <w:noProof/>
          </w:rPr>
          <w:fldChar w:fldCharType="begin"/>
        </w:r>
        <w:r w:rsidRPr="00AD361F">
          <w:rPr>
            <w:rFonts w:hint="eastAsia"/>
            <w:noProof/>
          </w:rPr>
          <w:instrText xml:space="preserve"> </w:instrText>
        </w:r>
        <w:r w:rsidRPr="00AD361F">
          <w:rPr>
            <w:noProof/>
          </w:rPr>
          <w:instrText>PAGEREF _Toc227074728 \h</w:instrText>
        </w:r>
        <w:r w:rsidRPr="00AD361F">
          <w:rPr>
            <w:rFonts w:hint="eastAsia"/>
            <w:noProof/>
          </w:rPr>
          <w:instrText xml:space="preserve"> </w:instrText>
        </w:r>
        <w:r w:rsidRPr="00AD361F">
          <w:rPr>
            <w:rFonts w:hint="eastAsia"/>
            <w:noProof/>
          </w:rPr>
        </w:r>
        <w:r w:rsidRPr="00AD361F">
          <w:rPr>
            <w:rFonts w:hint="eastAsia"/>
            <w:noProof/>
          </w:rPr>
          <w:fldChar w:fldCharType="separate"/>
        </w:r>
        <w:r w:rsidRPr="00AD361F">
          <w:rPr>
            <w:noProof/>
          </w:rPr>
          <w:t>4</w:t>
        </w:r>
        <w:r w:rsidRPr="00AD361F">
          <w:rPr>
            <w:rFonts w:hint="eastAsia"/>
            <w:noProof/>
          </w:rPr>
          <w:fldChar w:fldCharType="end"/>
        </w:r>
      </w:hyperlink>
    </w:p>
    <w:p w14:paraId="7E0A5EB5" w14:textId="7C424366" w:rsidR="00AD361F" w:rsidRPr="00AD361F" w:rsidRDefault="00AD361F">
      <w:pPr>
        <w:pStyle w:val="TOC2"/>
        <w:rPr>
          <w:rFonts w:asciiTheme="minorHAnsi" w:eastAsiaTheme="minorEastAsia" w:hAnsiTheme="minorHAnsi" w:cstheme="minorBidi" w:hint="eastAsia"/>
          <w:noProof/>
          <w:sz w:val="22"/>
          <w:szCs w:val="24"/>
          <w14:ligatures w14:val="standardContextual"/>
        </w:rPr>
      </w:pPr>
      <w:hyperlink w:anchor="_Toc227074729" w:history="1">
        <w:r w:rsidRPr="00AD361F">
          <w:rPr>
            <w:rStyle w:val="affffffe"/>
            <w:rFonts w:hint="eastAsia"/>
            <w:noProof/>
            <w14:scene3d>
              <w14:camera w14:prst="orthographicFront"/>
              <w14:lightRig w14:rig="threePt" w14:dir="t">
                <w14:rot w14:lat="0" w14:lon="0" w14:rev="0"/>
              </w14:lightRig>
            </w14:scene3d>
          </w:rPr>
          <w:t>6.6</w:t>
        </w:r>
        <w:r>
          <w:rPr>
            <w:rStyle w:val="affffffe"/>
            <w:noProof/>
            <w14:scene3d>
              <w14:camera w14:prst="orthographicFront"/>
              <w14:lightRig w14:rig="threePt" w14:dir="t">
                <w14:rot w14:lat="0" w14:lon="0" w14:rev="0"/>
              </w14:lightRig>
            </w14:scene3d>
          </w:rPr>
          <w:t xml:space="preserve"> </w:t>
        </w:r>
        <w:r w:rsidRPr="00AD361F">
          <w:rPr>
            <w:rStyle w:val="affffffe"/>
            <w:rFonts w:hint="eastAsia"/>
            <w:noProof/>
          </w:rPr>
          <w:t xml:space="preserve"> 设备机房防水</w:t>
        </w:r>
        <w:r w:rsidRPr="00AD361F">
          <w:rPr>
            <w:rFonts w:hint="eastAsia"/>
            <w:noProof/>
          </w:rPr>
          <w:tab/>
        </w:r>
        <w:r w:rsidRPr="00AD361F">
          <w:rPr>
            <w:rFonts w:hint="eastAsia"/>
            <w:noProof/>
          </w:rPr>
          <w:fldChar w:fldCharType="begin"/>
        </w:r>
        <w:r w:rsidRPr="00AD361F">
          <w:rPr>
            <w:rFonts w:hint="eastAsia"/>
            <w:noProof/>
          </w:rPr>
          <w:instrText xml:space="preserve"> </w:instrText>
        </w:r>
        <w:r w:rsidRPr="00AD361F">
          <w:rPr>
            <w:noProof/>
          </w:rPr>
          <w:instrText>PAGEREF _Toc227074729 \h</w:instrText>
        </w:r>
        <w:r w:rsidRPr="00AD361F">
          <w:rPr>
            <w:rFonts w:hint="eastAsia"/>
            <w:noProof/>
          </w:rPr>
          <w:instrText xml:space="preserve"> </w:instrText>
        </w:r>
        <w:r w:rsidRPr="00AD361F">
          <w:rPr>
            <w:rFonts w:hint="eastAsia"/>
            <w:noProof/>
          </w:rPr>
        </w:r>
        <w:r w:rsidRPr="00AD361F">
          <w:rPr>
            <w:rFonts w:hint="eastAsia"/>
            <w:noProof/>
          </w:rPr>
          <w:fldChar w:fldCharType="separate"/>
        </w:r>
        <w:r w:rsidRPr="00AD361F">
          <w:rPr>
            <w:noProof/>
          </w:rPr>
          <w:t>4</w:t>
        </w:r>
        <w:r w:rsidRPr="00AD361F">
          <w:rPr>
            <w:rFonts w:hint="eastAsia"/>
            <w:noProof/>
          </w:rPr>
          <w:fldChar w:fldCharType="end"/>
        </w:r>
      </w:hyperlink>
    </w:p>
    <w:p w14:paraId="6EE03D90" w14:textId="645C7BEF" w:rsidR="00AD361F" w:rsidRPr="00AD361F" w:rsidRDefault="00AD361F">
      <w:pPr>
        <w:pStyle w:val="TOC2"/>
        <w:rPr>
          <w:rFonts w:asciiTheme="minorHAnsi" w:eastAsiaTheme="minorEastAsia" w:hAnsiTheme="minorHAnsi" w:cstheme="minorBidi" w:hint="eastAsia"/>
          <w:noProof/>
          <w:sz w:val="22"/>
          <w:szCs w:val="24"/>
          <w14:ligatures w14:val="standardContextual"/>
        </w:rPr>
      </w:pPr>
      <w:hyperlink w:anchor="_Toc227074730" w:history="1">
        <w:r w:rsidRPr="00AD361F">
          <w:rPr>
            <w:rStyle w:val="affffffe"/>
            <w:rFonts w:hint="eastAsia"/>
            <w:noProof/>
            <w14:scene3d>
              <w14:camera w14:prst="orthographicFront"/>
              <w14:lightRig w14:rig="threePt" w14:dir="t">
                <w14:rot w14:lat="0" w14:lon="0" w14:rev="0"/>
              </w14:lightRig>
            </w14:scene3d>
          </w:rPr>
          <w:t>6.7</w:t>
        </w:r>
        <w:r>
          <w:rPr>
            <w:rStyle w:val="affffffe"/>
            <w:noProof/>
            <w14:scene3d>
              <w14:camera w14:prst="orthographicFront"/>
              <w14:lightRig w14:rig="threePt" w14:dir="t">
                <w14:rot w14:lat="0" w14:lon="0" w14:rev="0"/>
              </w14:lightRig>
            </w14:scene3d>
          </w:rPr>
          <w:t xml:space="preserve"> </w:t>
        </w:r>
        <w:r w:rsidRPr="00AD361F">
          <w:rPr>
            <w:rStyle w:val="affffffe"/>
            <w:rFonts w:hint="eastAsia"/>
            <w:noProof/>
          </w:rPr>
          <w:t xml:space="preserve"> 支吊架根部防水</w:t>
        </w:r>
        <w:r w:rsidRPr="00AD361F">
          <w:rPr>
            <w:rFonts w:hint="eastAsia"/>
            <w:noProof/>
          </w:rPr>
          <w:tab/>
        </w:r>
        <w:r w:rsidRPr="00AD361F">
          <w:rPr>
            <w:rFonts w:hint="eastAsia"/>
            <w:noProof/>
          </w:rPr>
          <w:fldChar w:fldCharType="begin"/>
        </w:r>
        <w:r w:rsidRPr="00AD361F">
          <w:rPr>
            <w:rFonts w:hint="eastAsia"/>
            <w:noProof/>
          </w:rPr>
          <w:instrText xml:space="preserve"> </w:instrText>
        </w:r>
        <w:r w:rsidRPr="00AD361F">
          <w:rPr>
            <w:noProof/>
          </w:rPr>
          <w:instrText>PAGEREF _Toc227074730 \h</w:instrText>
        </w:r>
        <w:r w:rsidRPr="00AD361F">
          <w:rPr>
            <w:rFonts w:hint="eastAsia"/>
            <w:noProof/>
          </w:rPr>
          <w:instrText xml:space="preserve"> </w:instrText>
        </w:r>
        <w:r w:rsidRPr="00AD361F">
          <w:rPr>
            <w:rFonts w:hint="eastAsia"/>
            <w:noProof/>
          </w:rPr>
        </w:r>
        <w:r w:rsidRPr="00AD361F">
          <w:rPr>
            <w:rFonts w:hint="eastAsia"/>
            <w:noProof/>
          </w:rPr>
          <w:fldChar w:fldCharType="separate"/>
        </w:r>
        <w:r w:rsidRPr="00AD361F">
          <w:rPr>
            <w:noProof/>
          </w:rPr>
          <w:t>4</w:t>
        </w:r>
        <w:r w:rsidRPr="00AD361F">
          <w:rPr>
            <w:rFonts w:hint="eastAsia"/>
            <w:noProof/>
          </w:rPr>
          <w:fldChar w:fldCharType="end"/>
        </w:r>
      </w:hyperlink>
    </w:p>
    <w:p w14:paraId="2BA6A83D" w14:textId="580D4F6C" w:rsidR="00AD361F" w:rsidRPr="00AD361F" w:rsidRDefault="00AD361F">
      <w:pPr>
        <w:pStyle w:val="TOC2"/>
        <w:rPr>
          <w:rFonts w:asciiTheme="minorHAnsi" w:eastAsiaTheme="minorEastAsia" w:hAnsiTheme="minorHAnsi" w:cstheme="minorBidi" w:hint="eastAsia"/>
          <w:noProof/>
          <w:sz w:val="22"/>
          <w:szCs w:val="24"/>
          <w14:ligatures w14:val="standardContextual"/>
        </w:rPr>
      </w:pPr>
      <w:hyperlink w:anchor="_Toc227074731" w:history="1">
        <w:r w:rsidRPr="00AD361F">
          <w:rPr>
            <w:rStyle w:val="affffffe"/>
            <w:rFonts w:hint="eastAsia"/>
            <w:noProof/>
            <w14:scene3d>
              <w14:camera w14:prst="orthographicFront"/>
              <w14:lightRig w14:rig="threePt" w14:dir="t">
                <w14:rot w14:lat="0" w14:lon="0" w14:rev="0"/>
              </w14:lightRig>
            </w14:scene3d>
          </w:rPr>
          <w:t>6.8</w:t>
        </w:r>
        <w:r>
          <w:rPr>
            <w:rStyle w:val="affffffe"/>
            <w:noProof/>
            <w14:scene3d>
              <w14:camera w14:prst="orthographicFront"/>
              <w14:lightRig w14:rig="threePt" w14:dir="t">
                <w14:rot w14:lat="0" w14:lon="0" w14:rev="0"/>
              </w14:lightRig>
            </w14:scene3d>
          </w:rPr>
          <w:t xml:space="preserve"> </w:t>
        </w:r>
        <w:r w:rsidRPr="00AD361F">
          <w:rPr>
            <w:rStyle w:val="affffffe"/>
            <w:rFonts w:hint="eastAsia"/>
            <w:noProof/>
          </w:rPr>
          <w:t xml:space="preserve"> 密封与封堵施工</w:t>
        </w:r>
        <w:r w:rsidRPr="00AD361F">
          <w:rPr>
            <w:rFonts w:hint="eastAsia"/>
            <w:noProof/>
          </w:rPr>
          <w:tab/>
        </w:r>
        <w:r w:rsidRPr="00AD361F">
          <w:rPr>
            <w:rFonts w:hint="eastAsia"/>
            <w:noProof/>
          </w:rPr>
          <w:fldChar w:fldCharType="begin"/>
        </w:r>
        <w:r w:rsidRPr="00AD361F">
          <w:rPr>
            <w:rFonts w:hint="eastAsia"/>
            <w:noProof/>
          </w:rPr>
          <w:instrText xml:space="preserve"> </w:instrText>
        </w:r>
        <w:r w:rsidRPr="00AD361F">
          <w:rPr>
            <w:noProof/>
          </w:rPr>
          <w:instrText>PAGEREF _Toc227074731 \h</w:instrText>
        </w:r>
        <w:r w:rsidRPr="00AD361F">
          <w:rPr>
            <w:rFonts w:hint="eastAsia"/>
            <w:noProof/>
          </w:rPr>
          <w:instrText xml:space="preserve"> </w:instrText>
        </w:r>
        <w:r w:rsidRPr="00AD361F">
          <w:rPr>
            <w:rFonts w:hint="eastAsia"/>
            <w:noProof/>
          </w:rPr>
        </w:r>
        <w:r w:rsidRPr="00AD361F">
          <w:rPr>
            <w:rFonts w:hint="eastAsia"/>
            <w:noProof/>
          </w:rPr>
          <w:fldChar w:fldCharType="separate"/>
        </w:r>
        <w:r w:rsidRPr="00AD361F">
          <w:rPr>
            <w:noProof/>
          </w:rPr>
          <w:t>4</w:t>
        </w:r>
        <w:r w:rsidRPr="00AD361F">
          <w:rPr>
            <w:rFonts w:hint="eastAsia"/>
            <w:noProof/>
          </w:rPr>
          <w:fldChar w:fldCharType="end"/>
        </w:r>
      </w:hyperlink>
    </w:p>
    <w:p w14:paraId="3390E76E" w14:textId="39AFA798" w:rsidR="00AD361F" w:rsidRPr="00AD361F" w:rsidRDefault="00AD361F">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7074732" w:history="1">
        <w:r w:rsidRPr="00AD361F">
          <w:rPr>
            <w:rStyle w:val="affffffe"/>
            <w:rFonts w:hint="eastAsia"/>
            <w:noProof/>
          </w:rPr>
          <w:t>7</w:t>
        </w:r>
        <w:r>
          <w:rPr>
            <w:rStyle w:val="affffffe"/>
            <w:noProof/>
          </w:rPr>
          <w:t xml:space="preserve"> </w:t>
        </w:r>
        <w:r w:rsidRPr="00AD361F">
          <w:rPr>
            <w:rStyle w:val="affffffe"/>
            <w:rFonts w:hint="eastAsia"/>
            <w:noProof/>
          </w:rPr>
          <w:t xml:space="preserve"> 质量验收</w:t>
        </w:r>
        <w:r w:rsidRPr="00AD361F">
          <w:rPr>
            <w:rFonts w:hint="eastAsia"/>
            <w:noProof/>
          </w:rPr>
          <w:tab/>
        </w:r>
        <w:r w:rsidRPr="00AD361F">
          <w:rPr>
            <w:rFonts w:hint="eastAsia"/>
            <w:noProof/>
          </w:rPr>
          <w:fldChar w:fldCharType="begin"/>
        </w:r>
        <w:r w:rsidRPr="00AD361F">
          <w:rPr>
            <w:rFonts w:hint="eastAsia"/>
            <w:noProof/>
          </w:rPr>
          <w:instrText xml:space="preserve"> </w:instrText>
        </w:r>
        <w:r w:rsidRPr="00AD361F">
          <w:rPr>
            <w:noProof/>
          </w:rPr>
          <w:instrText>PAGEREF _Toc227074732 \h</w:instrText>
        </w:r>
        <w:r w:rsidRPr="00AD361F">
          <w:rPr>
            <w:rFonts w:hint="eastAsia"/>
            <w:noProof/>
          </w:rPr>
          <w:instrText xml:space="preserve"> </w:instrText>
        </w:r>
        <w:r w:rsidRPr="00AD361F">
          <w:rPr>
            <w:rFonts w:hint="eastAsia"/>
            <w:noProof/>
          </w:rPr>
        </w:r>
        <w:r w:rsidRPr="00AD361F">
          <w:rPr>
            <w:rFonts w:hint="eastAsia"/>
            <w:noProof/>
          </w:rPr>
          <w:fldChar w:fldCharType="separate"/>
        </w:r>
        <w:r w:rsidRPr="00AD361F">
          <w:rPr>
            <w:noProof/>
          </w:rPr>
          <w:t>5</w:t>
        </w:r>
        <w:r w:rsidRPr="00AD361F">
          <w:rPr>
            <w:rFonts w:hint="eastAsia"/>
            <w:noProof/>
          </w:rPr>
          <w:fldChar w:fldCharType="end"/>
        </w:r>
      </w:hyperlink>
    </w:p>
    <w:p w14:paraId="590B3470" w14:textId="463F539A" w:rsidR="00AD361F" w:rsidRPr="00AD361F" w:rsidRDefault="00AD361F">
      <w:pPr>
        <w:pStyle w:val="TOC2"/>
        <w:rPr>
          <w:rFonts w:asciiTheme="minorHAnsi" w:eastAsiaTheme="minorEastAsia" w:hAnsiTheme="minorHAnsi" w:cstheme="minorBidi" w:hint="eastAsia"/>
          <w:noProof/>
          <w:sz w:val="22"/>
          <w:szCs w:val="24"/>
          <w14:ligatures w14:val="standardContextual"/>
        </w:rPr>
      </w:pPr>
      <w:hyperlink w:anchor="_Toc227074733" w:history="1">
        <w:r w:rsidRPr="00AD361F">
          <w:rPr>
            <w:rStyle w:val="affffffe"/>
            <w:rFonts w:hint="eastAsia"/>
            <w:noProof/>
            <w14:scene3d>
              <w14:camera w14:prst="orthographicFront"/>
              <w14:lightRig w14:rig="threePt" w14:dir="t">
                <w14:rot w14:lat="0" w14:lon="0" w14:rev="0"/>
              </w14:lightRig>
            </w14:scene3d>
          </w:rPr>
          <w:t>7.1</w:t>
        </w:r>
        <w:r>
          <w:rPr>
            <w:rStyle w:val="affffffe"/>
            <w:noProof/>
            <w14:scene3d>
              <w14:camera w14:prst="orthographicFront"/>
              <w14:lightRig w14:rig="threePt" w14:dir="t">
                <w14:rot w14:lat="0" w14:lon="0" w14:rev="0"/>
              </w14:lightRig>
            </w14:scene3d>
          </w:rPr>
          <w:t xml:space="preserve"> </w:t>
        </w:r>
        <w:r w:rsidRPr="00AD361F">
          <w:rPr>
            <w:rStyle w:val="affffffe"/>
            <w:rFonts w:hint="eastAsia"/>
            <w:noProof/>
          </w:rPr>
          <w:t xml:space="preserve"> 检验批划分</w:t>
        </w:r>
        <w:r w:rsidRPr="00AD361F">
          <w:rPr>
            <w:rFonts w:hint="eastAsia"/>
            <w:noProof/>
          </w:rPr>
          <w:tab/>
        </w:r>
        <w:r w:rsidRPr="00AD361F">
          <w:rPr>
            <w:rFonts w:hint="eastAsia"/>
            <w:noProof/>
          </w:rPr>
          <w:fldChar w:fldCharType="begin"/>
        </w:r>
        <w:r w:rsidRPr="00AD361F">
          <w:rPr>
            <w:rFonts w:hint="eastAsia"/>
            <w:noProof/>
          </w:rPr>
          <w:instrText xml:space="preserve"> </w:instrText>
        </w:r>
        <w:r w:rsidRPr="00AD361F">
          <w:rPr>
            <w:noProof/>
          </w:rPr>
          <w:instrText>PAGEREF _Toc227074733 \h</w:instrText>
        </w:r>
        <w:r w:rsidRPr="00AD361F">
          <w:rPr>
            <w:rFonts w:hint="eastAsia"/>
            <w:noProof/>
          </w:rPr>
          <w:instrText xml:space="preserve"> </w:instrText>
        </w:r>
        <w:r w:rsidRPr="00AD361F">
          <w:rPr>
            <w:rFonts w:hint="eastAsia"/>
            <w:noProof/>
          </w:rPr>
        </w:r>
        <w:r w:rsidRPr="00AD361F">
          <w:rPr>
            <w:rFonts w:hint="eastAsia"/>
            <w:noProof/>
          </w:rPr>
          <w:fldChar w:fldCharType="separate"/>
        </w:r>
        <w:r w:rsidRPr="00AD361F">
          <w:rPr>
            <w:noProof/>
          </w:rPr>
          <w:t>5</w:t>
        </w:r>
        <w:r w:rsidRPr="00AD361F">
          <w:rPr>
            <w:rFonts w:hint="eastAsia"/>
            <w:noProof/>
          </w:rPr>
          <w:fldChar w:fldCharType="end"/>
        </w:r>
      </w:hyperlink>
    </w:p>
    <w:p w14:paraId="1DE77F7C" w14:textId="74033A3B" w:rsidR="00AD361F" w:rsidRPr="00AD361F" w:rsidRDefault="00AD361F">
      <w:pPr>
        <w:pStyle w:val="TOC2"/>
        <w:rPr>
          <w:rFonts w:asciiTheme="minorHAnsi" w:eastAsiaTheme="minorEastAsia" w:hAnsiTheme="minorHAnsi" w:cstheme="minorBidi" w:hint="eastAsia"/>
          <w:noProof/>
          <w:sz w:val="22"/>
          <w:szCs w:val="24"/>
          <w14:ligatures w14:val="standardContextual"/>
        </w:rPr>
      </w:pPr>
      <w:hyperlink w:anchor="_Toc227074734" w:history="1">
        <w:r w:rsidRPr="00AD361F">
          <w:rPr>
            <w:rStyle w:val="affffffe"/>
            <w:rFonts w:hint="eastAsia"/>
            <w:noProof/>
            <w14:scene3d>
              <w14:camera w14:prst="orthographicFront"/>
              <w14:lightRig w14:rig="threePt" w14:dir="t">
                <w14:rot w14:lat="0" w14:lon="0" w14:rev="0"/>
              </w14:lightRig>
            </w14:scene3d>
          </w:rPr>
          <w:t>7.2</w:t>
        </w:r>
        <w:r>
          <w:rPr>
            <w:rStyle w:val="affffffe"/>
            <w:noProof/>
            <w14:scene3d>
              <w14:camera w14:prst="orthographicFront"/>
              <w14:lightRig w14:rig="threePt" w14:dir="t">
                <w14:rot w14:lat="0" w14:lon="0" w14:rev="0"/>
              </w14:lightRig>
            </w14:scene3d>
          </w:rPr>
          <w:t xml:space="preserve"> </w:t>
        </w:r>
        <w:r w:rsidRPr="00AD361F">
          <w:rPr>
            <w:rStyle w:val="affffffe"/>
            <w:rFonts w:ascii="Times New Roman" w:hint="eastAsia"/>
            <w:noProof/>
          </w:rPr>
          <w:t xml:space="preserve"> </w:t>
        </w:r>
        <w:r w:rsidRPr="00AD361F">
          <w:rPr>
            <w:rStyle w:val="affffffe"/>
            <w:rFonts w:ascii="Times New Roman" w:hint="eastAsia"/>
            <w:noProof/>
          </w:rPr>
          <w:t>主控项目</w:t>
        </w:r>
        <w:r w:rsidRPr="00AD361F">
          <w:rPr>
            <w:rFonts w:hint="eastAsia"/>
            <w:noProof/>
          </w:rPr>
          <w:tab/>
        </w:r>
        <w:r w:rsidRPr="00AD361F">
          <w:rPr>
            <w:rFonts w:hint="eastAsia"/>
            <w:noProof/>
          </w:rPr>
          <w:fldChar w:fldCharType="begin"/>
        </w:r>
        <w:r w:rsidRPr="00AD361F">
          <w:rPr>
            <w:rFonts w:hint="eastAsia"/>
            <w:noProof/>
          </w:rPr>
          <w:instrText xml:space="preserve"> </w:instrText>
        </w:r>
        <w:r w:rsidRPr="00AD361F">
          <w:rPr>
            <w:noProof/>
          </w:rPr>
          <w:instrText>PAGEREF _Toc227074734 \h</w:instrText>
        </w:r>
        <w:r w:rsidRPr="00AD361F">
          <w:rPr>
            <w:rFonts w:hint="eastAsia"/>
            <w:noProof/>
          </w:rPr>
          <w:instrText xml:space="preserve"> </w:instrText>
        </w:r>
        <w:r w:rsidRPr="00AD361F">
          <w:rPr>
            <w:rFonts w:hint="eastAsia"/>
            <w:noProof/>
          </w:rPr>
        </w:r>
        <w:r w:rsidRPr="00AD361F">
          <w:rPr>
            <w:rFonts w:hint="eastAsia"/>
            <w:noProof/>
          </w:rPr>
          <w:fldChar w:fldCharType="separate"/>
        </w:r>
        <w:r w:rsidRPr="00AD361F">
          <w:rPr>
            <w:noProof/>
          </w:rPr>
          <w:t>5</w:t>
        </w:r>
        <w:r w:rsidRPr="00AD361F">
          <w:rPr>
            <w:rFonts w:hint="eastAsia"/>
            <w:noProof/>
          </w:rPr>
          <w:fldChar w:fldCharType="end"/>
        </w:r>
      </w:hyperlink>
    </w:p>
    <w:p w14:paraId="551286DF" w14:textId="2F2F543E" w:rsidR="00AD361F" w:rsidRPr="00AD361F" w:rsidRDefault="00AD361F">
      <w:pPr>
        <w:pStyle w:val="TOC2"/>
        <w:rPr>
          <w:rFonts w:asciiTheme="minorHAnsi" w:eastAsiaTheme="minorEastAsia" w:hAnsiTheme="minorHAnsi" w:cstheme="minorBidi" w:hint="eastAsia"/>
          <w:noProof/>
          <w:sz w:val="22"/>
          <w:szCs w:val="24"/>
          <w14:ligatures w14:val="standardContextual"/>
        </w:rPr>
      </w:pPr>
      <w:hyperlink w:anchor="_Toc227074735" w:history="1">
        <w:r w:rsidRPr="00AD361F">
          <w:rPr>
            <w:rStyle w:val="affffffe"/>
            <w:rFonts w:hint="eastAsia"/>
            <w:noProof/>
            <w14:scene3d>
              <w14:camera w14:prst="orthographicFront"/>
              <w14:lightRig w14:rig="threePt" w14:dir="t">
                <w14:rot w14:lat="0" w14:lon="0" w14:rev="0"/>
              </w14:lightRig>
            </w14:scene3d>
          </w:rPr>
          <w:t>7.3</w:t>
        </w:r>
        <w:r>
          <w:rPr>
            <w:rStyle w:val="affffffe"/>
            <w:noProof/>
            <w14:scene3d>
              <w14:camera w14:prst="orthographicFront"/>
              <w14:lightRig w14:rig="threePt" w14:dir="t">
                <w14:rot w14:lat="0" w14:lon="0" w14:rev="0"/>
              </w14:lightRig>
            </w14:scene3d>
          </w:rPr>
          <w:t xml:space="preserve"> </w:t>
        </w:r>
        <w:r w:rsidRPr="00AD361F">
          <w:rPr>
            <w:rStyle w:val="affffffe"/>
            <w:rFonts w:hint="eastAsia"/>
            <w:noProof/>
          </w:rPr>
          <w:t xml:space="preserve"> 一般项目</w:t>
        </w:r>
        <w:r w:rsidRPr="00AD361F">
          <w:rPr>
            <w:rFonts w:hint="eastAsia"/>
            <w:noProof/>
          </w:rPr>
          <w:tab/>
        </w:r>
        <w:r w:rsidRPr="00AD361F">
          <w:rPr>
            <w:rFonts w:hint="eastAsia"/>
            <w:noProof/>
          </w:rPr>
          <w:fldChar w:fldCharType="begin"/>
        </w:r>
        <w:r w:rsidRPr="00AD361F">
          <w:rPr>
            <w:rFonts w:hint="eastAsia"/>
            <w:noProof/>
          </w:rPr>
          <w:instrText xml:space="preserve"> </w:instrText>
        </w:r>
        <w:r w:rsidRPr="00AD361F">
          <w:rPr>
            <w:noProof/>
          </w:rPr>
          <w:instrText>PAGEREF _Toc227074735 \h</w:instrText>
        </w:r>
        <w:r w:rsidRPr="00AD361F">
          <w:rPr>
            <w:rFonts w:hint="eastAsia"/>
            <w:noProof/>
          </w:rPr>
          <w:instrText xml:space="preserve"> </w:instrText>
        </w:r>
        <w:r w:rsidRPr="00AD361F">
          <w:rPr>
            <w:rFonts w:hint="eastAsia"/>
            <w:noProof/>
          </w:rPr>
        </w:r>
        <w:r w:rsidRPr="00AD361F">
          <w:rPr>
            <w:rFonts w:hint="eastAsia"/>
            <w:noProof/>
          </w:rPr>
          <w:fldChar w:fldCharType="separate"/>
        </w:r>
        <w:r w:rsidRPr="00AD361F">
          <w:rPr>
            <w:noProof/>
          </w:rPr>
          <w:t>5</w:t>
        </w:r>
        <w:r w:rsidRPr="00AD361F">
          <w:rPr>
            <w:rFonts w:hint="eastAsia"/>
            <w:noProof/>
          </w:rPr>
          <w:fldChar w:fldCharType="end"/>
        </w:r>
      </w:hyperlink>
    </w:p>
    <w:p w14:paraId="42CCF626" w14:textId="4ACC1435" w:rsidR="00AD361F" w:rsidRPr="00AD361F" w:rsidRDefault="00AD361F">
      <w:pPr>
        <w:pStyle w:val="TOC2"/>
        <w:rPr>
          <w:rFonts w:asciiTheme="minorHAnsi" w:eastAsiaTheme="minorEastAsia" w:hAnsiTheme="minorHAnsi" w:cstheme="minorBidi" w:hint="eastAsia"/>
          <w:noProof/>
          <w:sz w:val="22"/>
          <w:szCs w:val="24"/>
          <w14:ligatures w14:val="standardContextual"/>
        </w:rPr>
      </w:pPr>
      <w:hyperlink w:anchor="_Toc227074736" w:history="1">
        <w:r w:rsidRPr="00AD361F">
          <w:rPr>
            <w:rStyle w:val="affffffe"/>
            <w:rFonts w:hint="eastAsia"/>
            <w:noProof/>
            <w14:scene3d>
              <w14:camera w14:prst="orthographicFront"/>
              <w14:lightRig w14:rig="threePt" w14:dir="t">
                <w14:rot w14:lat="0" w14:lon="0" w14:rev="0"/>
              </w14:lightRig>
            </w14:scene3d>
          </w:rPr>
          <w:t>7.4</w:t>
        </w:r>
        <w:r>
          <w:rPr>
            <w:rStyle w:val="affffffe"/>
            <w:noProof/>
            <w14:scene3d>
              <w14:camera w14:prst="orthographicFront"/>
              <w14:lightRig w14:rig="threePt" w14:dir="t">
                <w14:rot w14:lat="0" w14:lon="0" w14:rev="0"/>
              </w14:lightRig>
            </w14:scene3d>
          </w:rPr>
          <w:t xml:space="preserve"> </w:t>
        </w:r>
        <w:r w:rsidRPr="00AD361F">
          <w:rPr>
            <w:rStyle w:val="affffffe"/>
            <w:rFonts w:hint="eastAsia"/>
            <w:noProof/>
          </w:rPr>
          <w:t xml:space="preserve"> 外观检查</w:t>
        </w:r>
        <w:r w:rsidRPr="00AD361F">
          <w:rPr>
            <w:rFonts w:hint="eastAsia"/>
            <w:noProof/>
          </w:rPr>
          <w:tab/>
        </w:r>
        <w:r w:rsidRPr="00AD361F">
          <w:rPr>
            <w:rFonts w:hint="eastAsia"/>
            <w:noProof/>
          </w:rPr>
          <w:fldChar w:fldCharType="begin"/>
        </w:r>
        <w:r w:rsidRPr="00AD361F">
          <w:rPr>
            <w:rFonts w:hint="eastAsia"/>
            <w:noProof/>
          </w:rPr>
          <w:instrText xml:space="preserve"> </w:instrText>
        </w:r>
        <w:r w:rsidRPr="00AD361F">
          <w:rPr>
            <w:noProof/>
          </w:rPr>
          <w:instrText>PAGEREF _Toc227074736 \h</w:instrText>
        </w:r>
        <w:r w:rsidRPr="00AD361F">
          <w:rPr>
            <w:rFonts w:hint="eastAsia"/>
            <w:noProof/>
          </w:rPr>
          <w:instrText xml:space="preserve"> </w:instrText>
        </w:r>
        <w:r w:rsidRPr="00AD361F">
          <w:rPr>
            <w:rFonts w:hint="eastAsia"/>
            <w:noProof/>
          </w:rPr>
        </w:r>
        <w:r w:rsidRPr="00AD361F">
          <w:rPr>
            <w:rFonts w:hint="eastAsia"/>
            <w:noProof/>
          </w:rPr>
          <w:fldChar w:fldCharType="separate"/>
        </w:r>
        <w:r w:rsidRPr="00AD361F">
          <w:rPr>
            <w:noProof/>
          </w:rPr>
          <w:t>5</w:t>
        </w:r>
        <w:r w:rsidRPr="00AD361F">
          <w:rPr>
            <w:rFonts w:hint="eastAsia"/>
            <w:noProof/>
          </w:rPr>
          <w:fldChar w:fldCharType="end"/>
        </w:r>
      </w:hyperlink>
    </w:p>
    <w:p w14:paraId="4C0BE12D" w14:textId="44BEE494" w:rsidR="00AD361F" w:rsidRPr="00AD361F" w:rsidRDefault="00AD361F">
      <w:pPr>
        <w:pStyle w:val="TOC2"/>
        <w:rPr>
          <w:rFonts w:asciiTheme="minorHAnsi" w:eastAsiaTheme="minorEastAsia" w:hAnsiTheme="minorHAnsi" w:cstheme="minorBidi" w:hint="eastAsia"/>
          <w:noProof/>
          <w:sz w:val="22"/>
          <w:szCs w:val="24"/>
          <w14:ligatures w14:val="standardContextual"/>
        </w:rPr>
      </w:pPr>
      <w:hyperlink w:anchor="_Toc227074737" w:history="1">
        <w:r w:rsidRPr="00AD361F">
          <w:rPr>
            <w:rStyle w:val="affffffe"/>
            <w:rFonts w:hint="eastAsia"/>
            <w:noProof/>
            <w14:scene3d>
              <w14:camera w14:prst="orthographicFront"/>
              <w14:lightRig w14:rig="threePt" w14:dir="t">
                <w14:rot w14:lat="0" w14:lon="0" w14:rev="0"/>
              </w14:lightRig>
            </w14:scene3d>
          </w:rPr>
          <w:t>7.5</w:t>
        </w:r>
        <w:r>
          <w:rPr>
            <w:rStyle w:val="affffffe"/>
            <w:noProof/>
            <w14:scene3d>
              <w14:camera w14:prst="orthographicFront"/>
              <w14:lightRig w14:rig="threePt" w14:dir="t">
                <w14:rot w14:lat="0" w14:lon="0" w14:rev="0"/>
              </w14:lightRig>
            </w14:scene3d>
          </w:rPr>
          <w:t xml:space="preserve"> </w:t>
        </w:r>
        <w:r w:rsidRPr="00AD361F">
          <w:rPr>
            <w:rStyle w:val="affffffe"/>
            <w:rFonts w:hint="eastAsia"/>
            <w:noProof/>
          </w:rPr>
          <w:t xml:space="preserve"> 实测实量</w:t>
        </w:r>
        <w:r w:rsidRPr="00AD361F">
          <w:rPr>
            <w:rFonts w:hint="eastAsia"/>
            <w:noProof/>
          </w:rPr>
          <w:tab/>
        </w:r>
        <w:r w:rsidRPr="00AD361F">
          <w:rPr>
            <w:rFonts w:hint="eastAsia"/>
            <w:noProof/>
          </w:rPr>
          <w:fldChar w:fldCharType="begin"/>
        </w:r>
        <w:r w:rsidRPr="00AD361F">
          <w:rPr>
            <w:rFonts w:hint="eastAsia"/>
            <w:noProof/>
          </w:rPr>
          <w:instrText xml:space="preserve"> </w:instrText>
        </w:r>
        <w:r w:rsidRPr="00AD361F">
          <w:rPr>
            <w:noProof/>
          </w:rPr>
          <w:instrText>PAGEREF _Toc227074737 \h</w:instrText>
        </w:r>
        <w:r w:rsidRPr="00AD361F">
          <w:rPr>
            <w:rFonts w:hint="eastAsia"/>
            <w:noProof/>
          </w:rPr>
          <w:instrText xml:space="preserve"> </w:instrText>
        </w:r>
        <w:r w:rsidRPr="00AD361F">
          <w:rPr>
            <w:rFonts w:hint="eastAsia"/>
            <w:noProof/>
          </w:rPr>
        </w:r>
        <w:r w:rsidRPr="00AD361F">
          <w:rPr>
            <w:rFonts w:hint="eastAsia"/>
            <w:noProof/>
          </w:rPr>
          <w:fldChar w:fldCharType="separate"/>
        </w:r>
        <w:r w:rsidRPr="00AD361F">
          <w:rPr>
            <w:noProof/>
          </w:rPr>
          <w:t>5</w:t>
        </w:r>
        <w:r w:rsidRPr="00AD361F">
          <w:rPr>
            <w:rFonts w:hint="eastAsia"/>
            <w:noProof/>
          </w:rPr>
          <w:fldChar w:fldCharType="end"/>
        </w:r>
      </w:hyperlink>
    </w:p>
    <w:p w14:paraId="7ECA5F39" w14:textId="250B1190" w:rsidR="00AD361F" w:rsidRPr="00AD361F" w:rsidRDefault="00AD361F">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7074738" w:history="1">
        <w:r w:rsidRPr="00AD361F">
          <w:rPr>
            <w:rStyle w:val="affffffe"/>
            <w:rFonts w:hint="eastAsia"/>
            <w:noProof/>
          </w:rPr>
          <w:t>8</w:t>
        </w:r>
        <w:r>
          <w:rPr>
            <w:rStyle w:val="affffffe"/>
            <w:noProof/>
          </w:rPr>
          <w:t xml:space="preserve"> </w:t>
        </w:r>
        <w:r w:rsidRPr="00AD361F">
          <w:rPr>
            <w:rStyle w:val="affffffe"/>
            <w:rFonts w:hint="eastAsia"/>
            <w:noProof/>
          </w:rPr>
          <w:t xml:space="preserve"> 检验方法与合格判定</w:t>
        </w:r>
        <w:r w:rsidRPr="00AD361F">
          <w:rPr>
            <w:rFonts w:hint="eastAsia"/>
            <w:noProof/>
          </w:rPr>
          <w:tab/>
        </w:r>
        <w:r w:rsidRPr="00AD361F">
          <w:rPr>
            <w:rFonts w:hint="eastAsia"/>
            <w:noProof/>
          </w:rPr>
          <w:fldChar w:fldCharType="begin"/>
        </w:r>
        <w:r w:rsidRPr="00AD361F">
          <w:rPr>
            <w:rFonts w:hint="eastAsia"/>
            <w:noProof/>
          </w:rPr>
          <w:instrText xml:space="preserve"> </w:instrText>
        </w:r>
        <w:r w:rsidRPr="00AD361F">
          <w:rPr>
            <w:noProof/>
          </w:rPr>
          <w:instrText>PAGEREF _Toc227074738 \h</w:instrText>
        </w:r>
        <w:r w:rsidRPr="00AD361F">
          <w:rPr>
            <w:rFonts w:hint="eastAsia"/>
            <w:noProof/>
          </w:rPr>
          <w:instrText xml:space="preserve"> </w:instrText>
        </w:r>
        <w:r w:rsidRPr="00AD361F">
          <w:rPr>
            <w:rFonts w:hint="eastAsia"/>
            <w:noProof/>
          </w:rPr>
        </w:r>
        <w:r w:rsidRPr="00AD361F">
          <w:rPr>
            <w:rFonts w:hint="eastAsia"/>
            <w:noProof/>
          </w:rPr>
          <w:fldChar w:fldCharType="separate"/>
        </w:r>
        <w:r w:rsidRPr="00AD361F">
          <w:rPr>
            <w:noProof/>
          </w:rPr>
          <w:t>5</w:t>
        </w:r>
        <w:r w:rsidRPr="00AD361F">
          <w:rPr>
            <w:rFonts w:hint="eastAsia"/>
            <w:noProof/>
          </w:rPr>
          <w:fldChar w:fldCharType="end"/>
        </w:r>
      </w:hyperlink>
    </w:p>
    <w:p w14:paraId="34B412C8" w14:textId="4D103F65" w:rsidR="00AD361F" w:rsidRPr="00AD361F" w:rsidRDefault="00AD361F">
      <w:pPr>
        <w:pStyle w:val="TOC2"/>
        <w:rPr>
          <w:rFonts w:asciiTheme="minorHAnsi" w:eastAsiaTheme="minorEastAsia" w:hAnsiTheme="minorHAnsi" w:cstheme="minorBidi" w:hint="eastAsia"/>
          <w:noProof/>
          <w:sz w:val="22"/>
          <w:szCs w:val="24"/>
          <w14:ligatures w14:val="standardContextual"/>
        </w:rPr>
      </w:pPr>
      <w:hyperlink w:anchor="_Toc227074739" w:history="1">
        <w:r w:rsidRPr="00AD361F">
          <w:rPr>
            <w:rStyle w:val="affffffe"/>
            <w:rFonts w:hint="eastAsia"/>
            <w:noProof/>
            <w14:scene3d>
              <w14:camera w14:prst="orthographicFront"/>
              <w14:lightRig w14:rig="threePt" w14:dir="t">
                <w14:rot w14:lat="0" w14:lon="0" w14:rev="0"/>
              </w14:lightRig>
            </w14:scene3d>
          </w:rPr>
          <w:t>8.1</w:t>
        </w:r>
        <w:r>
          <w:rPr>
            <w:rStyle w:val="affffffe"/>
            <w:noProof/>
            <w14:scene3d>
              <w14:camera w14:prst="orthographicFront"/>
              <w14:lightRig w14:rig="threePt" w14:dir="t">
                <w14:rot w14:lat="0" w14:lon="0" w14:rev="0"/>
              </w14:lightRig>
            </w14:scene3d>
          </w:rPr>
          <w:t xml:space="preserve"> </w:t>
        </w:r>
        <w:r w:rsidRPr="00AD361F">
          <w:rPr>
            <w:rStyle w:val="affffffe"/>
            <w:rFonts w:hint="eastAsia"/>
            <w:noProof/>
          </w:rPr>
          <w:t xml:space="preserve"> 检验方法</w:t>
        </w:r>
        <w:r w:rsidRPr="00AD361F">
          <w:rPr>
            <w:rFonts w:hint="eastAsia"/>
            <w:noProof/>
          </w:rPr>
          <w:tab/>
        </w:r>
        <w:r w:rsidRPr="00AD361F">
          <w:rPr>
            <w:rFonts w:hint="eastAsia"/>
            <w:noProof/>
          </w:rPr>
          <w:fldChar w:fldCharType="begin"/>
        </w:r>
        <w:r w:rsidRPr="00AD361F">
          <w:rPr>
            <w:rFonts w:hint="eastAsia"/>
            <w:noProof/>
          </w:rPr>
          <w:instrText xml:space="preserve"> </w:instrText>
        </w:r>
        <w:r w:rsidRPr="00AD361F">
          <w:rPr>
            <w:noProof/>
          </w:rPr>
          <w:instrText>PAGEREF _Toc227074739 \h</w:instrText>
        </w:r>
        <w:r w:rsidRPr="00AD361F">
          <w:rPr>
            <w:rFonts w:hint="eastAsia"/>
            <w:noProof/>
          </w:rPr>
          <w:instrText xml:space="preserve"> </w:instrText>
        </w:r>
        <w:r w:rsidRPr="00AD361F">
          <w:rPr>
            <w:rFonts w:hint="eastAsia"/>
            <w:noProof/>
          </w:rPr>
        </w:r>
        <w:r w:rsidRPr="00AD361F">
          <w:rPr>
            <w:rFonts w:hint="eastAsia"/>
            <w:noProof/>
          </w:rPr>
          <w:fldChar w:fldCharType="separate"/>
        </w:r>
        <w:r w:rsidRPr="00AD361F">
          <w:rPr>
            <w:noProof/>
          </w:rPr>
          <w:t>5</w:t>
        </w:r>
        <w:r w:rsidRPr="00AD361F">
          <w:rPr>
            <w:rFonts w:hint="eastAsia"/>
            <w:noProof/>
          </w:rPr>
          <w:fldChar w:fldCharType="end"/>
        </w:r>
      </w:hyperlink>
    </w:p>
    <w:p w14:paraId="7B414CE8" w14:textId="25E3C780" w:rsidR="00AD361F" w:rsidRPr="00AD361F" w:rsidRDefault="00AD361F">
      <w:pPr>
        <w:pStyle w:val="TOC2"/>
        <w:rPr>
          <w:rFonts w:asciiTheme="minorHAnsi" w:eastAsiaTheme="minorEastAsia" w:hAnsiTheme="minorHAnsi" w:cstheme="minorBidi" w:hint="eastAsia"/>
          <w:noProof/>
          <w:sz w:val="22"/>
          <w:szCs w:val="24"/>
          <w14:ligatures w14:val="standardContextual"/>
        </w:rPr>
      </w:pPr>
      <w:hyperlink w:anchor="_Toc227074740" w:history="1">
        <w:r w:rsidRPr="00AD361F">
          <w:rPr>
            <w:rStyle w:val="affffffe"/>
            <w:rFonts w:hint="eastAsia"/>
            <w:noProof/>
            <w14:scene3d>
              <w14:camera w14:prst="orthographicFront"/>
              <w14:lightRig w14:rig="threePt" w14:dir="t">
                <w14:rot w14:lat="0" w14:lon="0" w14:rev="0"/>
              </w14:lightRig>
            </w14:scene3d>
          </w:rPr>
          <w:t>8.2</w:t>
        </w:r>
        <w:r>
          <w:rPr>
            <w:rStyle w:val="affffffe"/>
            <w:noProof/>
            <w14:scene3d>
              <w14:camera w14:prst="orthographicFront"/>
              <w14:lightRig w14:rig="threePt" w14:dir="t">
                <w14:rot w14:lat="0" w14:lon="0" w14:rev="0"/>
              </w14:lightRig>
            </w14:scene3d>
          </w:rPr>
          <w:t xml:space="preserve"> </w:t>
        </w:r>
        <w:r w:rsidRPr="00AD361F">
          <w:rPr>
            <w:rStyle w:val="affffffe"/>
            <w:rFonts w:hint="eastAsia"/>
            <w:noProof/>
          </w:rPr>
          <w:t xml:space="preserve"> 合格判定</w:t>
        </w:r>
        <w:r w:rsidRPr="00AD361F">
          <w:rPr>
            <w:rFonts w:hint="eastAsia"/>
            <w:noProof/>
          </w:rPr>
          <w:tab/>
        </w:r>
        <w:r w:rsidRPr="00AD361F">
          <w:rPr>
            <w:rFonts w:hint="eastAsia"/>
            <w:noProof/>
          </w:rPr>
          <w:fldChar w:fldCharType="begin"/>
        </w:r>
        <w:r w:rsidRPr="00AD361F">
          <w:rPr>
            <w:rFonts w:hint="eastAsia"/>
            <w:noProof/>
          </w:rPr>
          <w:instrText xml:space="preserve"> </w:instrText>
        </w:r>
        <w:r w:rsidRPr="00AD361F">
          <w:rPr>
            <w:noProof/>
          </w:rPr>
          <w:instrText>PAGEREF _Toc227074740 \h</w:instrText>
        </w:r>
        <w:r w:rsidRPr="00AD361F">
          <w:rPr>
            <w:rFonts w:hint="eastAsia"/>
            <w:noProof/>
          </w:rPr>
          <w:instrText xml:space="preserve"> </w:instrText>
        </w:r>
        <w:r w:rsidRPr="00AD361F">
          <w:rPr>
            <w:rFonts w:hint="eastAsia"/>
            <w:noProof/>
          </w:rPr>
        </w:r>
        <w:r w:rsidRPr="00AD361F">
          <w:rPr>
            <w:rFonts w:hint="eastAsia"/>
            <w:noProof/>
          </w:rPr>
          <w:fldChar w:fldCharType="separate"/>
        </w:r>
        <w:r w:rsidRPr="00AD361F">
          <w:rPr>
            <w:noProof/>
          </w:rPr>
          <w:t>6</w:t>
        </w:r>
        <w:r w:rsidRPr="00AD361F">
          <w:rPr>
            <w:rFonts w:hint="eastAsia"/>
            <w:noProof/>
          </w:rPr>
          <w:fldChar w:fldCharType="end"/>
        </w:r>
      </w:hyperlink>
    </w:p>
    <w:p w14:paraId="133060B6" w14:textId="65A6D9D9" w:rsidR="00AD361F" w:rsidRPr="00AD361F" w:rsidRDefault="00AD361F">
      <w:pPr>
        <w:pStyle w:val="TOC2"/>
        <w:rPr>
          <w:rFonts w:asciiTheme="minorHAnsi" w:eastAsiaTheme="minorEastAsia" w:hAnsiTheme="minorHAnsi" w:cstheme="minorBidi" w:hint="eastAsia"/>
          <w:noProof/>
          <w:sz w:val="22"/>
          <w:szCs w:val="24"/>
          <w14:ligatures w14:val="standardContextual"/>
        </w:rPr>
      </w:pPr>
      <w:hyperlink w:anchor="_Toc227074741" w:history="1">
        <w:r w:rsidRPr="00AD361F">
          <w:rPr>
            <w:rStyle w:val="affffffe"/>
            <w:rFonts w:hint="eastAsia"/>
            <w:noProof/>
            <w14:scene3d>
              <w14:camera w14:prst="orthographicFront"/>
              <w14:lightRig w14:rig="threePt" w14:dir="t">
                <w14:rot w14:lat="0" w14:lon="0" w14:rev="0"/>
              </w14:lightRig>
            </w14:scene3d>
          </w:rPr>
          <w:t>8.3</w:t>
        </w:r>
        <w:r>
          <w:rPr>
            <w:rStyle w:val="affffffe"/>
            <w:noProof/>
            <w14:scene3d>
              <w14:camera w14:prst="orthographicFront"/>
              <w14:lightRig w14:rig="threePt" w14:dir="t">
                <w14:rot w14:lat="0" w14:lon="0" w14:rev="0"/>
              </w14:lightRig>
            </w14:scene3d>
          </w:rPr>
          <w:t xml:space="preserve"> </w:t>
        </w:r>
        <w:r w:rsidRPr="00AD361F">
          <w:rPr>
            <w:rStyle w:val="affffffe"/>
            <w:rFonts w:hint="eastAsia"/>
            <w:noProof/>
          </w:rPr>
          <w:t xml:space="preserve"> 不合格处置</w:t>
        </w:r>
        <w:r w:rsidRPr="00AD361F">
          <w:rPr>
            <w:rFonts w:hint="eastAsia"/>
            <w:noProof/>
          </w:rPr>
          <w:tab/>
        </w:r>
        <w:r w:rsidRPr="00AD361F">
          <w:rPr>
            <w:rFonts w:hint="eastAsia"/>
            <w:noProof/>
          </w:rPr>
          <w:fldChar w:fldCharType="begin"/>
        </w:r>
        <w:r w:rsidRPr="00AD361F">
          <w:rPr>
            <w:rFonts w:hint="eastAsia"/>
            <w:noProof/>
          </w:rPr>
          <w:instrText xml:space="preserve"> </w:instrText>
        </w:r>
        <w:r w:rsidRPr="00AD361F">
          <w:rPr>
            <w:noProof/>
          </w:rPr>
          <w:instrText>PAGEREF _Toc227074741 \h</w:instrText>
        </w:r>
        <w:r w:rsidRPr="00AD361F">
          <w:rPr>
            <w:rFonts w:hint="eastAsia"/>
            <w:noProof/>
          </w:rPr>
          <w:instrText xml:space="preserve"> </w:instrText>
        </w:r>
        <w:r w:rsidRPr="00AD361F">
          <w:rPr>
            <w:rFonts w:hint="eastAsia"/>
            <w:noProof/>
          </w:rPr>
        </w:r>
        <w:r w:rsidRPr="00AD361F">
          <w:rPr>
            <w:rFonts w:hint="eastAsia"/>
            <w:noProof/>
          </w:rPr>
          <w:fldChar w:fldCharType="separate"/>
        </w:r>
        <w:r w:rsidRPr="00AD361F">
          <w:rPr>
            <w:noProof/>
          </w:rPr>
          <w:t>6</w:t>
        </w:r>
        <w:r w:rsidRPr="00AD361F">
          <w:rPr>
            <w:rFonts w:hint="eastAsia"/>
            <w:noProof/>
          </w:rPr>
          <w:fldChar w:fldCharType="end"/>
        </w:r>
      </w:hyperlink>
    </w:p>
    <w:p w14:paraId="41FAE67B" w14:textId="676627C9" w:rsidR="00AD361F" w:rsidRPr="00AD361F" w:rsidRDefault="00AD361F">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7074742" w:history="1">
        <w:r w:rsidRPr="00AD361F">
          <w:rPr>
            <w:rStyle w:val="affffffe"/>
            <w:rFonts w:hint="eastAsia"/>
            <w:noProof/>
          </w:rPr>
          <w:t>9</w:t>
        </w:r>
        <w:r>
          <w:rPr>
            <w:rStyle w:val="affffffe"/>
            <w:noProof/>
          </w:rPr>
          <w:t xml:space="preserve"> </w:t>
        </w:r>
        <w:r w:rsidRPr="00AD361F">
          <w:rPr>
            <w:rStyle w:val="affffffe"/>
            <w:rFonts w:hint="eastAsia"/>
            <w:noProof/>
          </w:rPr>
          <w:t xml:space="preserve"> 验收资料与归档</w:t>
        </w:r>
        <w:r w:rsidRPr="00AD361F">
          <w:rPr>
            <w:rFonts w:hint="eastAsia"/>
            <w:noProof/>
          </w:rPr>
          <w:tab/>
        </w:r>
        <w:r w:rsidRPr="00AD361F">
          <w:rPr>
            <w:rFonts w:hint="eastAsia"/>
            <w:noProof/>
          </w:rPr>
          <w:fldChar w:fldCharType="begin"/>
        </w:r>
        <w:r w:rsidRPr="00AD361F">
          <w:rPr>
            <w:rFonts w:hint="eastAsia"/>
            <w:noProof/>
          </w:rPr>
          <w:instrText xml:space="preserve"> </w:instrText>
        </w:r>
        <w:r w:rsidRPr="00AD361F">
          <w:rPr>
            <w:noProof/>
          </w:rPr>
          <w:instrText>PAGEREF _Toc227074742 \h</w:instrText>
        </w:r>
        <w:r w:rsidRPr="00AD361F">
          <w:rPr>
            <w:rFonts w:hint="eastAsia"/>
            <w:noProof/>
          </w:rPr>
          <w:instrText xml:space="preserve"> </w:instrText>
        </w:r>
        <w:r w:rsidRPr="00AD361F">
          <w:rPr>
            <w:rFonts w:hint="eastAsia"/>
            <w:noProof/>
          </w:rPr>
        </w:r>
        <w:r w:rsidRPr="00AD361F">
          <w:rPr>
            <w:rFonts w:hint="eastAsia"/>
            <w:noProof/>
          </w:rPr>
          <w:fldChar w:fldCharType="separate"/>
        </w:r>
        <w:r w:rsidRPr="00AD361F">
          <w:rPr>
            <w:noProof/>
          </w:rPr>
          <w:t>6</w:t>
        </w:r>
        <w:r w:rsidRPr="00AD361F">
          <w:rPr>
            <w:rFonts w:hint="eastAsia"/>
            <w:noProof/>
          </w:rPr>
          <w:fldChar w:fldCharType="end"/>
        </w:r>
      </w:hyperlink>
    </w:p>
    <w:p w14:paraId="5168D7A5" w14:textId="544E7D92" w:rsidR="00AD361F" w:rsidRPr="00AD361F" w:rsidRDefault="00AD361F">
      <w:pPr>
        <w:pStyle w:val="TOC2"/>
        <w:rPr>
          <w:rFonts w:asciiTheme="minorHAnsi" w:eastAsiaTheme="minorEastAsia" w:hAnsiTheme="minorHAnsi" w:cstheme="minorBidi" w:hint="eastAsia"/>
          <w:noProof/>
          <w:sz w:val="22"/>
          <w:szCs w:val="24"/>
          <w14:ligatures w14:val="standardContextual"/>
        </w:rPr>
      </w:pPr>
      <w:hyperlink w:anchor="_Toc227074743" w:history="1">
        <w:r w:rsidRPr="00AD361F">
          <w:rPr>
            <w:rStyle w:val="affffffe"/>
            <w:rFonts w:hint="eastAsia"/>
            <w:noProof/>
            <w14:scene3d>
              <w14:camera w14:prst="orthographicFront"/>
              <w14:lightRig w14:rig="threePt" w14:dir="t">
                <w14:rot w14:lat="0" w14:lon="0" w14:rev="0"/>
              </w14:lightRig>
            </w14:scene3d>
          </w:rPr>
          <w:t>9.1</w:t>
        </w:r>
        <w:r>
          <w:rPr>
            <w:rStyle w:val="affffffe"/>
            <w:noProof/>
            <w14:scene3d>
              <w14:camera w14:prst="orthographicFront"/>
              <w14:lightRig w14:rig="threePt" w14:dir="t">
                <w14:rot w14:lat="0" w14:lon="0" w14:rev="0"/>
              </w14:lightRig>
            </w14:scene3d>
          </w:rPr>
          <w:t xml:space="preserve"> </w:t>
        </w:r>
        <w:r w:rsidRPr="00AD361F">
          <w:rPr>
            <w:rStyle w:val="affffffe"/>
            <w:rFonts w:hint="eastAsia"/>
            <w:noProof/>
          </w:rPr>
          <w:t xml:space="preserve"> 验收资料清单</w:t>
        </w:r>
        <w:r w:rsidRPr="00AD361F">
          <w:rPr>
            <w:rFonts w:hint="eastAsia"/>
            <w:noProof/>
          </w:rPr>
          <w:tab/>
        </w:r>
        <w:r w:rsidRPr="00AD361F">
          <w:rPr>
            <w:rFonts w:hint="eastAsia"/>
            <w:noProof/>
          </w:rPr>
          <w:fldChar w:fldCharType="begin"/>
        </w:r>
        <w:r w:rsidRPr="00AD361F">
          <w:rPr>
            <w:rFonts w:hint="eastAsia"/>
            <w:noProof/>
          </w:rPr>
          <w:instrText xml:space="preserve"> </w:instrText>
        </w:r>
        <w:r w:rsidRPr="00AD361F">
          <w:rPr>
            <w:noProof/>
          </w:rPr>
          <w:instrText>PAGEREF _Toc227074743 \h</w:instrText>
        </w:r>
        <w:r w:rsidRPr="00AD361F">
          <w:rPr>
            <w:rFonts w:hint="eastAsia"/>
            <w:noProof/>
          </w:rPr>
          <w:instrText xml:space="preserve"> </w:instrText>
        </w:r>
        <w:r w:rsidRPr="00AD361F">
          <w:rPr>
            <w:rFonts w:hint="eastAsia"/>
            <w:noProof/>
          </w:rPr>
        </w:r>
        <w:r w:rsidRPr="00AD361F">
          <w:rPr>
            <w:rFonts w:hint="eastAsia"/>
            <w:noProof/>
          </w:rPr>
          <w:fldChar w:fldCharType="separate"/>
        </w:r>
        <w:r w:rsidRPr="00AD361F">
          <w:rPr>
            <w:noProof/>
          </w:rPr>
          <w:t>6</w:t>
        </w:r>
        <w:r w:rsidRPr="00AD361F">
          <w:rPr>
            <w:rFonts w:hint="eastAsia"/>
            <w:noProof/>
          </w:rPr>
          <w:fldChar w:fldCharType="end"/>
        </w:r>
      </w:hyperlink>
    </w:p>
    <w:p w14:paraId="3E25C269" w14:textId="0AA5F819" w:rsidR="00AD361F" w:rsidRPr="00AD361F" w:rsidRDefault="00AD361F">
      <w:pPr>
        <w:pStyle w:val="TOC2"/>
        <w:rPr>
          <w:rFonts w:asciiTheme="minorHAnsi" w:eastAsiaTheme="minorEastAsia" w:hAnsiTheme="minorHAnsi" w:cstheme="minorBidi" w:hint="eastAsia"/>
          <w:noProof/>
          <w:sz w:val="22"/>
          <w:szCs w:val="24"/>
          <w14:ligatures w14:val="standardContextual"/>
        </w:rPr>
      </w:pPr>
      <w:hyperlink w:anchor="_Toc227074744" w:history="1">
        <w:r w:rsidRPr="00AD361F">
          <w:rPr>
            <w:rStyle w:val="affffffe"/>
            <w:rFonts w:hint="eastAsia"/>
            <w:noProof/>
            <w14:scene3d>
              <w14:camera w14:prst="orthographicFront"/>
              <w14:lightRig w14:rig="threePt" w14:dir="t">
                <w14:rot w14:lat="0" w14:lon="0" w14:rev="0"/>
              </w14:lightRig>
            </w14:scene3d>
          </w:rPr>
          <w:t>9.2</w:t>
        </w:r>
        <w:r>
          <w:rPr>
            <w:rStyle w:val="affffffe"/>
            <w:noProof/>
            <w14:scene3d>
              <w14:camera w14:prst="orthographicFront"/>
              <w14:lightRig w14:rig="threePt" w14:dir="t">
                <w14:rot w14:lat="0" w14:lon="0" w14:rev="0"/>
              </w14:lightRig>
            </w14:scene3d>
          </w:rPr>
          <w:t xml:space="preserve"> </w:t>
        </w:r>
        <w:r w:rsidRPr="00AD361F">
          <w:rPr>
            <w:rStyle w:val="affffffe"/>
            <w:rFonts w:hint="eastAsia"/>
            <w:noProof/>
          </w:rPr>
          <w:t xml:space="preserve"> 归档要求</w:t>
        </w:r>
        <w:r w:rsidRPr="00AD361F">
          <w:rPr>
            <w:rFonts w:hint="eastAsia"/>
            <w:noProof/>
          </w:rPr>
          <w:tab/>
        </w:r>
        <w:r w:rsidRPr="00AD361F">
          <w:rPr>
            <w:rFonts w:hint="eastAsia"/>
            <w:noProof/>
          </w:rPr>
          <w:fldChar w:fldCharType="begin"/>
        </w:r>
        <w:r w:rsidRPr="00AD361F">
          <w:rPr>
            <w:rFonts w:hint="eastAsia"/>
            <w:noProof/>
          </w:rPr>
          <w:instrText xml:space="preserve"> </w:instrText>
        </w:r>
        <w:r w:rsidRPr="00AD361F">
          <w:rPr>
            <w:noProof/>
          </w:rPr>
          <w:instrText>PAGEREF _Toc227074744 \h</w:instrText>
        </w:r>
        <w:r w:rsidRPr="00AD361F">
          <w:rPr>
            <w:rFonts w:hint="eastAsia"/>
            <w:noProof/>
          </w:rPr>
          <w:instrText xml:space="preserve"> </w:instrText>
        </w:r>
        <w:r w:rsidRPr="00AD361F">
          <w:rPr>
            <w:rFonts w:hint="eastAsia"/>
            <w:noProof/>
          </w:rPr>
        </w:r>
        <w:r w:rsidRPr="00AD361F">
          <w:rPr>
            <w:rFonts w:hint="eastAsia"/>
            <w:noProof/>
          </w:rPr>
          <w:fldChar w:fldCharType="separate"/>
        </w:r>
        <w:r w:rsidRPr="00AD361F">
          <w:rPr>
            <w:noProof/>
          </w:rPr>
          <w:t>7</w:t>
        </w:r>
        <w:r w:rsidRPr="00AD361F">
          <w:rPr>
            <w:rFonts w:hint="eastAsia"/>
            <w:noProof/>
          </w:rPr>
          <w:fldChar w:fldCharType="end"/>
        </w:r>
      </w:hyperlink>
    </w:p>
    <w:p w14:paraId="49A01E72" w14:textId="4B054318" w:rsidR="00AD361F" w:rsidRPr="00AD361F" w:rsidRDefault="00AD361F">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7074745" w:history="1">
        <w:r w:rsidRPr="00AD361F">
          <w:rPr>
            <w:rStyle w:val="affffffe"/>
            <w:rFonts w:hint="eastAsia"/>
            <w:noProof/>
          </w:rPr>
          <w:t>附录A（规范性）</w:t>
        </w:r>
        <w:r>
          <w:rPr>
            <w:rStyle w:val="affffffe"/>
            <w:noProof/>
          </w:rPr>
          <w:t xml:space="preserve"> </w:t>
        </w:r>
        <w:r w:rsidRPr="00AD361F">
          <w:rPr>
            <w:rStyle w:val="affffffe"/>
            <w:rFonts w:hint="eastAsia"/>
            <w:noProof/>
          </w:rPr>
          <w:t xml:space="preserve"> 防水施工验收常用表格</w:t>
        </w:r>
        <w:r w:rsidRPr="00AD361F">
          <w:rPr>
            <w:rFonts w:hint="eastAsia"/>
            <w:noProof/>
          </w:rPr>
          <w:tab/>
        </w:r>
        <w:r w:rsidRPr="00AD361F">
          <w:rPr>
            <w:rFonts w:hint="eastAsia"/>
            <w:noProof/>
          </w:rPr>
          <w:fldChar w:fldCharType="begin"/>
        </w:r>
        <w:r w:rsidRPr="00AD361F">
          <w:rPr>
            <w:rFonts w:hint="eastAsia"/>
            <w:noProof/>
          </w:rPr>
          <w:instrText xml:space="preserve"> </w:instrText>
        </w:r>
        <w:r w:rsidRPr="00AD361F">
          <w:rPr>
            <w:noProof/>
          </w:rPr>
          <w:instrText>PAGEREF _Toc227074745 \h</w:instrText>
        </w:r>
        <w:r w:rsidRPr="00AD361F">
          <w:rPr>
            <w:rFonts w:hint="eastAsia"/>
            <w:noProof/>
          </w:rPr>
          <w:instrText xml:space="preserve"> </w:instrText>
        </w:r>
        <w:r w:rsidRPr="00AD361F">
          <w:rPr>
            <w:rFonts w:hint="eastAsia"/>
            <w:noProof/>
          </w:rPr>
        </w:r>
        <w:r w:rsidRPr="00AD361F">
          <w:rPr>
            <w:rFonts w:hint="eastAsia"/>
            <w:noProof/>
          </w:rPr>
          <w:fldChar w:fldCharType="separate"/>
        </w:r>
        <w:r w:rsidRPr="00AD361F">
          <w:rPr>
            <w:noProof/>
          </w:rPr>
          <w:t>8</w:t>
        </w:r>
        <w:r w:rsidRPr="00AD361F">
          <w:rPr>
            <w:rFonts w:hint="eastAsia"/>
            <w:noProof/>
          </w:rPr>
          <w:fldChar w:fldCharType="end"/>
        </w:r>
      </w:hyperlink>
    </w:p>
    <w:p w14:paraId="1EBCCF43" w14:textId="415D57A0" w:rsidR="00AD361F" w:rsidRPr="00AD361F" w:rsidRDefault="00AD361F">
      <w:pPr>
        <w:pStyle w:val="TOC2"/>
        <w:rPr>
          <w:rFonts w:asciiTheme="minorHAnsi" w:eastAsiaTheme="minorEastAsia" w:hAnsiTheme="minorHAnsi" w:cstheme="minorBidi" w:hint="eastAsia"/>
          <w:noProof/>
          <w:sz w:val="22"/>
          <w:szCs w:val="24"/>
          <w14:ligatures w14:val="standardContextual"/>
        </w:rPr>
      </w:pPr>
      <w:hyperlink w:anchor="_Toc227074746" w:history="1">
        <w:r w:rsidRPr="00AD361F">
          <w:rPr>
            <w:rStyle w:val="affffffe"/>
            <w:rFonts w:hint="eastAsia"/>
            <w:noProof/>
          </w:rPr>
          <w:t>A.1</w:t>
        </w:r>
        <w:r>
          <w:rPr>
            <w:rStyle w:val="affffffe"/>
            <w:noProof/>
          </w:rPr>
          <w:t xml:space="preserve"> </w:t>
        </w:r>
        <w:r w:rsidRPr="00AD361F">
          <w:rPr>
            <w:rStyle w:val="affffffe"/>
            <w:rFonts w:hint="eastAsia"/>
            <w:noProof/>
          </w:rPr>
          <w:t xml:space="preserve"> 防水材料进场验收记录表</w:t>
        </w:r>
        <w:r w:rsidRPr="00AD361F">
          <w:rPr>
            <w:rFonts w:hint="eastAsia"/>
            <w:noProof/>
          </w:rPr>
          <w:tab/>
        </w:r>
        <w:r w:rsidRPr="00AD361F">
          <w:rPr>
            <w:rFonts w:hint="eastAsia"/>
            <w:noProof/>
          </w:rPr>
          <w:fldChar w:fldCharType="begin"/>
        </w:r>
        <w:r w:rsidRPr="00AD361F">
          <w:rPr>
            <w:rFonts w:hint="eastAsia"/>
            <w:noProof/>
          </w:rPr>
          <w:instrText xml:space="preserve"> </w:instrText>
        </w:r>
        <w:r w:rsidRPr="00AD361F">
          <w:rPr>
            <w:noProof/>
          </w:rPr>
          <w:instrText>PAGEREF _Toc227074746 \h</w:instrText>
        </w:r>
        <w:r w:rsidRPr="00AD361F">
          <w:rPr>
            <w:rFonts w:hint="eastAsia"/>
            <w:noProof/>
          </w:rPr>
          <w:instrText xml:space="preserve"> </w:instrText>
        </w:r>
        <w:r w:rsidRPr="00AD361F">
          <w:rPr>
            <w:rFonts w:hint="eastAsia"/>
            <w:noProof/>
          </w:rPr>
        </w:r>
        <w:r w:rsidRPr="00AD361F">
          <w:rPr>
            <w:rFonts w:hint="eastAsia"/>
            <w:noProof/>
          </w:rPr>
          <w:fldChar w:fldCharType="separate"/>
        </w:r>
        <w:r w:rsidRPr="00AD361F">
          <w:rPr>
            <w:noProof/>
          </w:rPr>
          <w:t>8</w:t>
        </w:r>
        <w:r w:rsidRPr="00AD361F">
          <w:rPr>
            <w:rFonts w:hint="eastAsia"/>
            <w:noProof/>
          </w:rPr>
          <w:fldChar w:fldCharType="end"/>
        </w:r>
      </w:hyperlink>
    </w:p>
    <w:p w14:paraId="4C67FAA1" w14:textId="10347416" w:rsidR="00AD361F" w:rsidRPr="00AD361F" w:rsidRDefault="00AD361F">
      <w:pPr>
        <w:pStyle w:val="TOC2"/>
        <w:rPr>
          <w:rFonts w:asciiTheme="minorHAnsi" w:eastAsiaTheme="minorEastAsia" w:hAnsiTheme="minorHAnsi" w:cstheme="minorBidi" w:hint="eastAsia"/>
          <w:noProof/>
          <w:sz w:val="22"/>
          <w:szCs w:val="24"/>
          <w14:ligatures w14:val="standardContextual"/>
        </w:rPr>
      </w:pPr>
      <w:hyperlink w:anchor="_Toc227074747" w:history="1">
        <w:r w:rsidRPr="00AD361F">
          <w:rPr>
            <w:rStyle w:val="affffffe"/>
            <w:rFonts w:hint="eastAsia"/>
            <w:noProof/>
          </w:rPr>
          <w:t>A.2</w:t>
        </w:r>
        <w:r>
          <w:rPr>
            <w:rStyle w:val="affffffe"/>
            <w:noProof/>
          </w:rPr>
          <w:t xml:space="preserve"> </w:t>
        </w:r>
        <w:r w:rsidRPr="00AD361F">
          <w:rPr>
            <w:rStyle w:val="affffffe"/>
            <w:rFonts w:hint="eastAsia"/>
            <w:noProof/>
          </w:rPr>
          <w:t xml:space="preserve"> 隐蔽工程验收记录表</w:t>
        </w:r>
        <w:r w:rsidRPr="00AD361F">
          <w:rPr>
            <w:rFonts w:hint="eastAsia"/>
            <w:noProof/>
          </w:rPr>
          <w:tab/>
        </w:r>
        <w:r w:rsidRPr="00AD361F">
          <w:rPr>
            <w:rFonts w:hint="eastAsia"/>
            <w:noProof/>
          </w:rPr>
          <w:fldChar w:fldCharType="begin"/>
        </w:r>
        <w:r w:rsidRPr="00AD361F">
          <w:rPr>
            <w:rFonts w:hint="eastAsia"/>
            <w:noProof/>
          </w:rPr>
          <w:instrText xml:space="preserve"> </w:instrText>
        </w:r>
        <w:r w:rsidRPr="00AD361F">
          <w:rPr>
            <w:noProof/>
          </w:rPr>
          <w:instrText>PAGEREF _Toc227074747 \h</w:instrText>
        </w:r>
        <w:r w:rsidRPr="00AD361F">
          <w:rPr>
            <w:rFonts w:hint="eastAsia"/>
            <w:noProof/>
          </w:rPr>
          <w:instrText xml:space="preserve"> </w:instrText>
        </w:r>
        <w:r w:rsidRPr="00AD361F">
          <w:rPr>
            <w:rFonts w:hint="eastAsia"/>
            <w:noProof/>
          </w:rPr>
        </w:r>
        <w:r w:rsidRPr="00AD361F">
          <w:rPr>
            <w:rFonts w:hint="eastAsia"/>
            <w:noProof/>
          </w:rPr>
          <w:fldChar w:fldCharType="separate"/>
        </w:r>
        <w:r w:rsidRPr="00AD361F">
          <w:rPr>
            <w:noProof/>
          </w:rPr>
          <w:t>8</w:t>
        </w:r>
        <w:r w:rsidRPr="00AD361F">
          <w:rPr>
            <w:rFonts w:hint="eastAsia"/>
            <w:noProof/>
          </w:rPr>
          <w:fldChar w:fldCharType="end"/>
        </w:r>
      </w:hyperlink>
    </w:p>
    <w:p w14:paraId="4C06E2A8" w14:textId="3DF1C56B" w:rsidR="00AD361F" w:rsidRPr="00AD361F" w:rsidRDefault="00AD361F">
      <w:pPr>
        <w:pStyle w:val="TOC2"/>
        <w:rPr>
          <w:rFonts w:asciiTheme="minorHAnsi" w:eastAsiaTheme="minorEastAsia" w:hAnsiTheme="minorHAnsi" w:cstheme="minorBidi" w:hint="eastAsia"/>
          <w:noProof/>
          <w:sz w:val="22"/>
          <w:szCs w:val="24"/>
          <w14:ligatures w14:val="standardContextual"/>
        </w:rPr>
      </w:pPr>
      <w:hyperlink w:anchor="_Toc227074748" w:history="1">
        <w:r w:rsidRPr="00AD361F">
          <w:rPr>
            <w:rStyle w:val="affffffe"/>
            <w:rFonts w:hint="eastAsia"/>
            <w:noProof/>
          </w:rPr>
          <w:t>A.3</w:t>
        </w:r>
        <w:r>
          <w:rPr>
            <w:rStyle w:val="affffffe"/>
            <w:noProof/>
          </w:rPr>
          <w:t xml:space="preserve"> </w:t>
        </w:r>
        <w:r w:rsidRPr="00AD361F">
          <w:rPr>
            <w:rStyle w:val="affffffe"/>
            <w:rFonts w:hint="eastAsia"/>
            <w:noProof/>
          </w:rPr>
          <w:t xml:space="preserve"> 闭水试验记录表</w:t>
        </w:r>
        <w:r w:rsidRPr="00AD361F">
          <w:rPr>
            <w:rFonts w:hint="eastAsia"/>
            <w:noProof/>
          </w:rPr>
          <w:tab/>
        </w:r>
        <w:r w:rsidRPr="00AD361F">
          <w:rPr>
            <w:rFonts w:hint="eastAsia"/>
            <w:noProof/>
          </w:rPr>
          <w:fldChar w:fldCharType="begin"/>
        </w:r>
        <w:r w:rsidRPr="00AD361F">
          <w:rPr>
            <w:rFonts w:hint="eastAsia"/>
            <w:noProof/>
          </w:rPr>
          <w:instrText xml:space="preserve"> </w:instrText>
        </w:r>
        <w:r w:rsidRPr="00AD361F">
          <w:rPr>
            <w:noProof/>
          </w:rPr>
          <w:instrText>PAGEREF _Toc227074748 \h</w:instrText>
        </w:r>
        <w:r w:rsidRPr="00AD361F">
          <w:rPr>
            <w:rFonts w:hint="eastAsia"/>
            <w:noProof/>
          </w:rPr>
          <w:instrText xml:space="preserve"> </w:instrText>
        </w:r>
        <w:r w:rsidRPr="00AD361F">
          <w:rPr>
            <w:rFonts w:hint="eastAsia"/>
            <w:noProof/>
          </w:rPr>
        </w:r>
        <w:r w:rsidRPr="00AD361F">
          <w:rPr>
            <w:rFonts w:hint="eastAsia"/>
            <w:noProof/>
          </w:rPr>
          <w:fldChar w:fldCharType="separate"/>
        </w:r>
        <w:r w:rsidRPr="00AD361F">
          <w:rPr>
            <w:noProof/>
          </w:rPr>
          <w:t>8</w:t>
        </w:r>
        <w:r w:rsidRPr="00AD361F">
          <w:rPr>
            <w:rFonts w:hint="eastAsia"/>
            <w:noProof/>
          </w:rPr>
          <w:fldChar w:fldCharType="end"/>
        </w:r>
      </w:hyperlink>
    </w:p>
    <w:p w14:paraId="3F321DA6" w14:textId="2C3F962E" w:rsidR="00AD361F" w:rsidRPr="00AD361F" w:rsidRDefault="00AD361F">
      <w:pPr>
        <w:pStyle w:val="TOC2"/>
        <w:rPr>
          <w:rFonts w:asciiTheme="minorHAnsi" w:eastAsiaTheme="minorEastAsia" w:hAnsiTheme="minorHAnsi" w:cstheme="minorBidi" w:hint="eastAsia"/>
          <w:noProof/>
          <w:sz w:val="22"/>
          <w:szCs w:val="24"/>
          <w14:ligatures w14:val="standardContextual"/>
        </w:rPr>
      </w:pPr>
      <w:hyperlink w:anchor="_Toc227074749" w:history="1">
        <w:r w:rsidRPr="00AD361F">
          <w:rPr>
            <w:rStyle w:val="affffffe"/>
            <w:rFonts w:hint="eastAsia"/>
            <w:noProof/>
          </w:rPr>
          <w:t>A.4</w:t>
        </w:r>
        <w:r>
          <w:rPr>
            <w:rStyle w:val="affffffe"/>
            <w:noProof/>
          </w:rPr>
          <w:t xml:space="preserve"> </w:t>
        </w:r>
        <w:r w:rsidRPr="00AD361F">
          <w:rPr>
            <w:rStyle w:val="affffffe"/>
            <w:rFonts w:hint="eastAsia"/>
            <w:noProof/>
          </w:rPr>
          <w:t xml:space="preserve"> 淋水试验记录表</w:t>
        </w:r>
        <w:r w:rsidRPr="00AD361F">
          <w:rPr>
            <w:rFonts w:hint="eastAsia"/>
            <w:noProof/>
          </w:rPr>
          <w:tab/>
        </w:r>
        <w:r w:rsidRPr="00AD361F">
          <w:rPr>
            <w:rFonts w:hint="eastAsia"/>
            <w:noProof/>
          </w:rPr>
          <w:fldChar w:fldCharType="begin"/>
        </w:r>
        <w:r w:rsidRPr="00AD361F">
          <w:rPr>
            <w:rFonts w:hint="eastAsia"/>
            <w:noProof/>
          </w:rPr>
          <w:instrText xml:space="preserve"> </w:instrText>
        </w:r>
        <w:r w:rsidRPr="00AD361F">
          <w:rPr>
            <w:noProof/>
          </w:rPr>
          <w:instrText>PAGEREF _Toc227074749 \h</w:instrText>
        </w:r>
        <w:r w:rsidRPr="00AD361F">
          <w:rPr>
            <w:rFonts w:hint="eastAsia"/>
            <w:noProof/>
          </w:rPr>
          <w:instrText xml:space="preserve"> </w:instrText>
        </w:r>
        <w:r w:rsidRPr="00AD361F">
          <w:rPr>
            <w:rFonts w:hint="eastAsia"/>
            <w:noProof/>
          </w:rPr>
        </w:r>
        <w:r w:rsidRPr="00AD361F">
          <w:rPr>
            <w:rFonts w:hint="eastAsia"/>
            <w:noProof/>
          </w:rPr>
          <w:fldChar w:fldCharType="separate"/>
        </w:r>
        <w:r w:rsidRPr="00AD361F">
          <w:rPr>
            <w:noProof/>
          </w:rPr>
          <w:t>8</w:t>
        </w:r>
        <w:r w:rsidRPr="00AD361F">
          <w:rPr>
            <w:rFonts w:hint="eastAsia"/>
            <w:noProof/>
          </w:rPr>
          <w:fldChar w:fldCharType="end"/>
        </w:r>
      </w:hyperlink>
    </w:p>
    <w:p w14:paraId="00A84240" w14:textId="48E9A4F8" w:rsidR="00AD361F" w:rsidRPr="00AD361F" w:rsidRDefault="00AD361F">
      <w:pPr>
        <w:pStyle w:val="TOC2"/>
        <w:rPr>
          <w:rFonts w:asciiTheme="minorHAnsi" w:eastAsiaTheme="minorEastAsia" w:hAnsiTheme="minorHAnsi" w:cstheme="minorBidi" w:hint="eastAsia"/>
          <w:noProof/>
          <w:sz w:val="22"/>
          <w:szCs w:val="24"/>
          <w14:ligatures w14:val="standardContextual"/>
        </w:rPr>
      </w:pPr>
      <w:hyperlink w:anchor="_Toc227074750" w:history="1">
        <w:r w:rsidRPr="00AD361F">
          <w:rPr>
            <w:rStyle w:val="affffffe"/>
            <w:rFonts w:hint="eastAsia"/>
            <w:noProof/>
          </w:rPr>
          <w:t>A.5</w:t>
        </w:r>
        <w:r>
          <w:rPr>
            <w:rStyle w:val="affffffe"/>
            <w:noProof/>
          </w:rPr>
          <w:t xml:space="preserve"> </w:t>
        </w:r>
        <w:r w:rsidRPr="00AD361F">
          <w:rPr>
            <w:rStyle w:val="affffffe"/>
            <w:rFonts w:hint="eastAsia"/>
            <w:noProof/>
          </w:rPr>
          <w:t xml:space="preserve"> 管道试压/通水试验记录表</w:t>
        </w:r>
        <w:r w:rsidRPr="00AD361F">
          <w:rPr>
            <w:rFonts w:hint="eastAsia"/>
            <w:noProof/>
          </w:rPr>
          <w:tab/>
        </w:r>
        <w:r w:rsidRPr="00AD361F">
          <w:rPr>
            <w:rFonts w:hint="eastAsia"/>
            <w:noProof/>
          </w:rPr>
          <w:fldChar w:fldCharType="begin"/>
        </w:r>
        <w:r w:rsidRPr="00AD361F">
          <w:rPr>
            <w:rFonts w:hint="eastAsia"/>
            <w:noProof/>
          </w:rPr>
          <w:instrText xml:space="preserve"> </w:instrText>
        </w:r>
        <w:r w:rsidRPr="00AD361F">
          <w:rPr>
            <w:noProof/>
          </w:rPr>
          <w:instrText>PAGEREF _Toc227074750 \h</w:instrText>
        </w:r>
        <w:r w:rsidRPr="00AD361F">
          <w:rPr>
            <w:rFonts w:hint="eastAsia"/>
            <w:noProof/>
          </w:rPr>
          <w:instrText xml:space="preserve"> </w:instrText>
        </w:r>
        <w:r w:rsidRPr="00AD361F">
          <w:rPr>
            <w:rFonts w:hint="eastAsia"/>
            <w:noProof/>
          </w:rPr>
        </w:r>
        <w:r w:rsidRPr="00AD361F">
          <w:rPr>
            <w:rFonts w:hint="eastAsia"/>
            <w:noProof/>
          </w:rPr>
          <w:fldChar w:fldCharType="separate"/>
        </w:r>
        <w:r w:rsidRPr="00AD361F">
          <w:rPr>
            <w:noProof/>
          </w:rPr>
          <w:t>9</w:t>
        </w:r>
        <w:r w:rsidRPr="00AD361F">
          <w:rPr>
            <w:rFonts w:hint="eastAsia"/>
            <w:noProof/>
          </w:rPr>
          <w:fldChar w:fldCharType="end"/>
        </w:r>
      </w:hyperlink>
    </w:p>
    <w:p w14:paraId="531757C5" w14:textId="520235AA" w:rsidR="00AD361F" w:rsidRPr="00AD361F" w:rsidRDefault="00AD361F" w:rsidP="00AD361F">
      <w:pPr>
        <w:pStyle w:val="affffff2"/>
        <w:spacing w:after="360"/>
        <w:sectPr w:rsidR="00AD361F" w:rsidRPr="00AD361F" w:rsidSect="00526A24">
          <w:headerReference w:type="even" r:id="rId15"/>
          <w:headerReference w:type="default" r:id="rId16"/>
          <w:footerReference w:type="default" r:id="rId17"/>
          <w:pgSz w:w="11906" w:h="16838" w:code="9"/>
          <w:pgMar w:top="1928" w:right="1134" w:bottom="1134" w:left="1134" w:header="1418" w:footer="1134" w:gutter="284"/>
          <w:pgNumType w:fmt="upperRoman" w:start="1"/>
          <w:cols w:space="425"/>
          <w:formProt w:val="0"/>
          <w:docGrid w:linePitch="312"/>
        </w:sectPr>
      </w:pPr>
      <w:r w:rsidRPr="00AD361F">
        <w:fldChar w:fldCharType="end"/>
      </w:r>
    </w:p>
    <w:p w14:paraId="0ADFE1CB" w14:textId="77777777" w:rsidR="00526A24" w:rsidRDefault="00526A24" w:rsidP="00526A24">
      <w:pPr>
        <w:pStyle w:val="a6"/>
        <w:spacing w:before="900" w:after="360"/>
      </w:pPr>
      <w:bookmarkStart w:id="4" w:name="_Toc227074707"/>
      <w:bookmarkStart w:id="5" w:name="BookMark2"/>
      <w:bookmarkEnd w:id="1"/>
      <w:r w:rsidRPr="00526A24">
        <w:rPr>
          <w:rFonts w:hint="eastAsia"/>
          <w:spacing w:val="320"/>
        </w:rPr>
        <w:lastRenderedPageBreak/>
        <w:t>前</w:t>
      </w:r>
      <w:r>
        <w:rPr>
          <w:rFonts w:hint="eastAsia"/>
        </w:rPr>
        <w:t>言</w:t>
      </w:r>
      <w:bookmarkEnd w:id="4"/>
    </w:p>
    <w:p w14:paraId="672FB96D" w14:textId="77777777" w:rsidR="00526A24" w:rsidRDefault="00526A24" w:rsidP="00526A24">
      <w:pPr>
        <w:pStyle w:val="affffb"/>
        <w:ind w:firstLine="420"/>
      </w:pPr>
      <w:r>
        <w:rPr>
          <w:rFonts w:hint="eastAsia"/>
        </w:rPr>
        <w:t>本文件按照GB/T 1.1—2020《标准化工作导则  第1部分：标准化文件的结构和起草规则》的规定起草。</w:t>
      </w:r>
    </w:p>
    <w:p w14:paraId="136B0F95" w14:textId="1E617A1F" w:rsidR="00526A24" w:rsidRPr="00526A24" w:rsidRDefault="006876AE" w:rsidP="00526A24">
      <w:pPr>
        <w:pStyle w:val="affffb"/>
        <w:ind w:firstLine="420"/>
      </w:pPr>
      <w:r w:rsidRPr="006876AE">
        <w:rPr>
          <w:rFonts w:hint="eastAsia"/>
        </w:rPr>
        <w:t>请注意本文件的某些内容可能涉及专利。本文件的发布机构不承担识别专利的责任。</w:t>
      </w:r>
    </w:p>
    <w:p w14:paraId="7FA6BE4A" w14:textId="77777777" w:rsidR="00526A24" w:rsidRDefault="00526A24" w:rsidP="00526A24">
      <w:pPr>
        <w:pStyle w:val="affffb"/>
        <w:ind w:firstLine="420"/>
      </w:pPr>
      <w:r>
        <w:rPr>
          <w:rFonts w:hint="eastAsia"/>
        </w:rPr>
        <w:t>本文件由××××提出。</w:t>
      </w:r>
    </w:p>
    <w:p w14:paraId="1ADEF897" w14:textId="28C6D5EB" w:rsidR="00526A24" w:rsidRDefault="00526A24" w:rsidP="00526A24">
      <w:pPr>
        <w:pStyle w:val="affffb"/>
        <w:ind w:firstLine="420"/>
      </w:pPr>
      <w:r>
        <w:rPr>
          <w:rFonts w:hint="eastAsia"/>
        </w:rPr>
        <w:t>本文件由中国西部开发促进会归口。</w:t>
      </w:r>
    </w:p>
    <w:p w14:paraId="73872AF0" w14:textId="77777777" w:rsidR="00526A24" w:rsidRDefault="00526A24" w:rsidP="00526A24">
      <w:pPr>
        <w:pStyle w:val="affffb"/>
        <w:ind w:firstLine="420"/>
      </w:pPr>
      <w:r>
        <w:rPr>
          <w:rFonts w:hint="eastAsia"/>
        </w:rPr>
        <w:t>本文件起草单位：</w:t>
      </w:r>
    </w:p>
    <w:p w14:paraId="0F7AEF8D" w14:textId="77777777" w:rsidR="00526A24" w:rsidRDefault="00526A24" w:rsidP="00526A24">
      <w:pPr>
        <w:pStyle w:val="affffb"/>
        <w:ind w:firstLine="420"/>
      </w:pPr>
      <w:r>
        <w:rPr>
          <w:rFonts w:hint="eastAsia"/>
        </w:rPr>
        <w:t>本文件主要起草人：</w:t>
      </w:r>
    </w:p>
    <w:p w14:paraId="11A438C7" w14:textId="77777777" w:rsidR="00526A24" w:rsidRDefault="00526A24" w:rsidP="00526A24">
      <w:pPr>
        <w:pStyle w:val="affffb"/>
        <w:ind w:firstLine="420"/>
      </w:pPr>
    </w:p>
    <w:p w14:paraId="1F94B698" w14:textId="23871F04" w:rsidR="00526A24" w:rsidRPr="00526A24" w:rsidRDefault="00526A24" w:rsidP="00526A24">
      <w:pPr>
        <w:pStyle w:val="affffb"/>
        <w:ind w:firstLine="420"/>
        <w:sectPr w:rsidR="00526A24" w:rsidRPr="00526A24" w:rsidSect="00AD361F">
          <w:pgSz w:w="11906" w:h="16838" w:code="9"/>
          <w:pgMar w:top="1928" w:right="1134" w:bottom="1134" w:left="1134" w:header="1418" w:footer="1134" w:gutter="284"/>
          <w:pgNumType w:fmt="upperRoman"/>
          <w:cols w:space="425"/>
          <w:formProt w:val="0"/>
          <w:docGrid w:linePitch="312"/>
        </w:sectPr>
      </w:pPr>
    </w:p>
    <w:p w14:paraId="041B75BB" w14:textId="77777777" w:rsidR="00894836" w:rsidRPr="00145D9D" w:rsidRDefault="00894836" w:rsidP="00093D25">
      <w:pPr>
        <w:spacing w:line="20" w:lineRule="exact"/>
        <w:jc w:val="center"/>
        <w:rPr>
          <w:rFonts w:ascii="黑体" w:eastAsia="黑体" w:hAnsi="黑体" w:hint="eastAsia"/>
          <w:sz w:val="32"/>
          <w:szCs w:val="32"/>
        </w:rPr>
      </w:pPr>
      <w:bookmarkStart w:id="6" w:name="BookMark4"/>
      <w:bookmarkEnd w:id="5"/>
    </w:p>
    <w:p w14:paraId="2C803B3C" w14:textId="77777777" w:rsidR="00894836" w:rsidRDefault="00894836" w:rsidP="00093D25">
      <w:pPr>
        <w:spacing w:line="20" w:lineRule="exact"/>
        <w:jc w:val="center"/>
        <w:rPr>
          <w:rFonts w:ascii="黑体" w:eastAsia="黑体" w:hAnsi="黑体" w:hint="eastAsia"/>
          <w:sz w:val="32"/>
          <w:szCs w:val="32"/>
        </w:rPr>
      </w:pPr>
    </w:p>
    <w:sdt>
      <w:sdtPr>
        <w:tag w:val="NEW_STAND_NAME"/>
        <w:id w:val="595910757"/>
        <w:lock w:val="sdtLocked"/>
        <w:placeholder>
          <w:docPart w:val="4B42B6CC22D24EAD96FF27D535E7CCD3"/>
        </w:placeholder>
      </w:sdtPr>
      <w:sdtContent>
        <w:bookmarkStart w:id="7" w:name="NEW_STAND_NAME" w:displacedByCustomXml="prev"/>
        <w:p w14:paraId="4E6D3E65" w14:textId="1859395B" w:rsidR="00F26B7E" w:rsidRPr="00F26B7E" w:rsidRDefault="001915E5" w:rsidP="001915E5">
          <w:pPr>
            <w:pStyle w:val="afffffffff8"/>
            <w:spacing w:beforeLines="1" w:before="2" w:afterLines="220" w:after="528"/>
            <w:rPr>
              <w:rFonts w:hint="eastAsia"/>
            </w:rPr>
          </w:pPr>
          <w:r>
            <w:rPr>
              <w:rFonts w:hint="eastAsia"/>
            </w:rPr>
            <w:t>建筑安装工程防水施工质量验收规范</w:t>
          </w:r>
        </w:p>
      </w:sdtContent>
    </w:sdt>
    <w:bookmarkEnd w:id="7" w:displacedByCustomXml="prev"/>
    <w:p w14:paraId="4FFF7B1D" w14:textId="77777777" w:rsidR="00E2552F" w:rsidRDefault="00E2552F" w:rsidP="00A77CCB">
      <w:pPr>
        <w:pStyle w:val="affc"/>
        <w:spacing w:before="240" w:after="240"/>
      </w:pPr>
      <w:bookmarkStart w:id="8" w:name="_Toc17233325"/>
      <w:bookmarkStart w:id="9" w:name="_Toc17233333"/>
      <w:bookmarkStart w:id="10" w:name="_Toc24884211"/>
      <w:bookmarkStart w:id="11" w:name="_Toc24884218"/>
      <w:bookmarkStart w:id="12" w:name="_Toc26648465"/>
      <w:bookmarkStart w:id="13" w:name="_Toc26718930"/>
      <w:bookmarkStart w:id="14" w:name="_Toc26986530"/>
      <w:bookmarkStart w:id="15" w:name="_Toc26986771"/>
      <w:bookmarkStart w:id="16" w:name="_Toc97192964"/>
      <w:bookmarkStart w:id="17" w:name="_Toc227074708"/>
      <w:r>
        <w:rPr>
          <w:rFonts w:hint="eastAsia"/>
        </w:rPr>
        <w:t>范围</w:t>
      </w:r>
      <w:bookmarkEnd w:id="8"/>
      <w:bookmarkEnd w:id="9"/>
      <w:bookmarkEnd w:id="10"/>
      <w:bookmarkEnd w:id="11"/>
      <w:bookmarkEnd w:id="12"/>
      <w:bookmarkEnd w:id="13"/>
      <w:bookmarkEnd w:id="14"/>
      <w:bookmarkEnd w:id="15"/>
      <w:bookmarkEnd w:id="16"/>
      <w:bookmarkEnd w:id="17"/>
    </w:p>
    <w:p w14:paraId="7B235792" w14:textId="77777777" w:rsidR="001915E5" w:rsidRDefault="001915E5" w:rsidP="001915E5">
      <w:pPr>
        <w:pStyle w:val="affffb"/>
        <w:ind w:firstLine="420"/>
      </w:pPr>
      <w:bookmarkStart w:id="18" w:name="_Toc17233326"/>
      <w:bookmarkStart w:id="19" w:name="_Toc17233334"/>
      <w:bookmarkStart w:id="20" w:name="_Toc24884212"/>
      <w:bookmarkStart w:id="21" w:name="_Toc24884219"/>
      <w:bookmarkStart w:id="22" w:name="_Toc26648466"/>
      <w:r>
        <w:rPr>
          <w:rFonts w:hint="eastAsia"/>
        </w:rPr>
        <w:t>本文件规定了建筑安装工程防水施工的基本原则、施工要求、质量验收项目、验收方法、判定规则及资料管理等内容。</w:t>
      </w:r>
    </w:p>
    <w:p w14:paraId="1722D9E2" w14:textId="15E3816A" w:rsidR="008B0C9C" w:rsidRDefault="001915E5" w:rsidP="001915E5">
      <w:pPr>
        <w:pStyle w:val="affffb"/>
        <w:ind w:firstLine="420"/>
      </w:pPr>
      <w:r>
        <w:rPr>
          <w:rFonts w:hint="eastAsia"/>
        </w:rPr>
        <w:t>本文件适用于新建、改建、扩建的建筑安装工程（含给排水、暖通、消防、电气、设备机房、管井、穿墙穿板、设备基础、支吊架等安装节点及相关部位）防水施工质量的验收；不适用于特殊腐蚀性环境、特种构筑物防水工程。</w:t>
      </w:r>
    </w:p>
    <w:p w14:paraId="2F0D7E7B" w14:textId="77777777" w:rsidR="00E2552F" w:rsidRDefault="00E2552F" w:rsidP="00A77CCB">
      <w:pPr>
        <w:pStyle w:val="affc"/>
        <w:spacing w:before="240" w:after="240"/>
      </w:pPr>
      <w:bookmarkStart w:id="23" w:name="_Toc26718931"/>
      <w:bookmarkStart w:id="24" w:name="_Toc26986531"/>
      <w:bookmarkStart w:id="25" w:name="_Toc26986772"/>
      <w:bookmarkStart w:id="26" w:name="_Toc97192965"/>
      <w:bookmarkStart w:id="27" w:name="_Toc227074709"/>
      <w:r>
        <w:rPr>
          <w:rFonts w:hint="eastAsia"/>
        </w:rPr>
        <w:t>规范性引用文件</w:t>
      </w:r>
      <w:bookmarkEnd w:id="18"/>
      <w:bookmarkEnd w:id="19"/>
      <w:bookmarkEnd w:id="20"/>
      <w:bookmarkEnd w:id="21"/>
      <w:bookmarkEnd w:id="22"/>
      <w:bookmarkEnd w:id="23"/>
      <w:bookmarkEnd w:id="24"/>
      <w:bookmarkEnd w:id="25"/>
      <w:bookmarkEnd w:id="26"/>
      <w:bookmarkEnd w:id="27"/>
    </w:p>
    <w:sdt>
      <w:sdtPr>
        <w:rPr>
          <w:rFonts w:hint="eastAsia"/>
        </w:rPr>
        <w:id w:val="715848253"/>
        <w:placeholder>
          <w:docPart w:val="8D09107B0F6349AE8170CE44084B6710"/>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14:paraId="33BA042F" w14:textId="77777777" w:rsidR="008A57E6" w:rsidRDefault="008A57E6" w:rsidP="008A57E6">
          <w:pPr>
            <w:pStyle w:val="affffb"/>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7D130F16" w14:textId="77609046" w:rsidR="00500C67" w:rsidRDefault="00500C67" w:rsidP="00EC5F0F">
      <w:pPr>
        <w:pStyle w:val="affffb"/>
        <w:ind w:firstLine="420"/>
      </w:pPr>
      <w:r>
        <w:rPr>
          <w:rFonts w:hint="eastAsia"/>
        </w:rPr>
        <w:t>GB 50242</w:t>
      </w:r>
      <w:r w:rsidR="006876AE">
        <w:rPr>
          <w:rFonts w:hint="eastAsia"/>
        </w:rPr>
        <w:t xml:space="preserve">  </w:t>
      </w:r>
      <w:r>
        <w:rPr>
          <w:rFonts w:hint="eastAsia"/>
        </w:rPr>
        <w:t>建筑给水排水及采暖工程施工质量验收规范</w:t>
      </w:r>
    </w:p>
    <w:p w14:paraId="0C4CE3DB" w14:textId="02D75C68" w:rsidR="00500C67" w:rsidRDefault="00500C67" w:rsidP="00EC5F0F">
      <w:pPr>
        <w:pStyle w:val="affffb"/>
        <w:ind w:firstLine="420"/>
      </w:pPr>
      <w:r>
        <w:rPr>
          <w:rFonts w:hint="eastAsia"/>
        </w:rPr>
        <w:t xml:space="preserve">GB 50268 </w:t>
      </w:r>
      <w:r w:rsidR="006876AE">
        <w:rPr>
          <w:rFonts w:hint="eastAsia"/>
        </w:rPr>
        <w:t xml:space="preserve"> </w:t>
      </w:r>
      <w:r>
        <w:rPr>
          <w:rFonts w:hint="eastAsia"/>
        </w:rPr>
        <w:t>给水排水管道工程施工及验收规范</w:t>
      </w:r>
    </w:p>
    <w:p w14:paraId="6951F379" w14:textId="61A6E25A" w:rsidR="00EC5F0F" w:rsidRDefault="00EC5F0F" w:rsidP="00EC5F0F">
      <w:pPr>
        <w:pStyle w:val="affffb"/>
        <w:ind w:firstLine="420"/>
      </w:pPr>
      <w:r w:rsidRPr="00EC5F0F">
        <w:t>GB</w:t>
      </w:r>
      <w:r>
        <w:rPr>
          <w:rFonts w:hint="eastAsia"/>
        </w:rPr>
        <w:t xml:space="preserve"> </w:t>
      </w:r>
      <w:r w:rsidRPr="00EC5F0F">
        <w:t>50300</w:t>
      </w:r>
      <w:r>
        <w:rPr>
          <w:rFonts w:hint="eastAsia"/>
        </w:rPr>
        <w:t xml:space="preserve"> </w:t>
      </w:r>
      <w:r w:rsidR="006876AE">
        <w:rPr>
          <w:rFonts w:hint="eastAsia"/>
        </w:rPr>
        <w:t xml:space="preserve"> </w:t>
      </w:r>
      <w:r w:rsidRPr="00EC5F0F">
        <w:rPr>
          <w:rFonts w:hint="eastAsia"/>
        </w:rPr>
        <w:t>建筑工程施工质量验收统一标准</w:t>
      </w:r>
    </w:p>
    <w:p w14:paraId="023F4E34" w14:textId="17C74611" w:rsidR="00AA6EC9" w:rsidRDefault="00A83D2F" w:rsidP="00F65893">
      <w:pPr>
        <w:pStyle w:val="affffb"/>
        <w:ind w:firstLine="420"/>
      </w:pPr>
      <w:r>
        <w:rPr>
          <w:rFonts w:hint="eastAsia"/>
        </w:rPr>
        <w:t>GB 550</w:t>
      </w:r>
      <w:r w:rsidR="00EC5F0F">
        <w:rPr>
          <w:rFonts w:hint="eastAsia"/>
        </w:rPr>
        <w:t>3</w:t>
      </w:r>
      <w:r>
        <w:rPr>
          <w:rFonts w:hint="eastAsia"/>
        </w:rPr>
        <w:t>0</w:t>
      </w:r>
      <w:r w:rsidR="006876AE">
        <w:rPr>
          <w:rFonts w:hint="eastAsia"/>
        </w:rPr>
        <w:t xml:space="preserve"> </w:t>
      </w:r>
      <w:r>
        <w:rPr>
          <w:rFonts w:hint="eastAsia"/>
        </w:rPr>
        <w:t xml:space="preserve"> 建筑与市政工程防水通用规范</w:t>
      </w:r>
    </w:p>
    <w:p w14:paraId="29557158" w14:textId="604B91D8" w:rsidR="003132BA" w:rsidRDefault="003132BA" w:rsidP="00F65893">
      <w:pPr>
        <w:pStyle w:val="affffb"/>
        <w:ind w:firstLine="420"/>
      </w:pPr>
      <w:r w:rsidRPr="003132BA">
        <w:rPr>
          <w:rFonts w:hint="eastAsia"/>
        </w:rPr>
        <w:t>GB 55034</w:t>
      </w:r>
      <w:r w:rsidR="006876AE">
        <w:rPr>
          <w:rFonts w:hint="eastAsia"/>
        </w:rPr>
        <w:t xml:space="preserve"> </w:t>
      </w:r>
      <w:r>
        <w:rPr>
          <w:rFonts w:hint="eastAsia"/>
        </w:rPr>
        <w:t xml:space="preserve"> 建筑与市政施工现场安全卫生与职业健康通用规范</w:t>
      </w:r>
    </w:p>
    <w:p w14:paraId="14B46DE8" w14:textId="4A09109E" w:rsidR="00042306" w:rsidRDefault="00042306" w:rsidP="00F65893">
      <w:pPr>
        <w:pStyle w:val="affffb"/>
        <w:ind w:firstLine="420"/>
      </w:pPr>
      <w:r w:rsidRPr="00042306">
        <w:t>GB/T 14683</w:t>
      </w:r>
      <w:r w:rsidR="006876AE">
        <w:rPr>
          <w:rFonts w:hint="eastAsia"/>
        </w:rPr>
        <w:t xml:space="preserve"> </w:t>
      </w:r>
      <w:r>
        <w:rPr>
          <w:rFonts w:hint="eastAsia"/>
        </w:rPr>
        <w:t xml:space="preserve"> </w:t>
      </w:r>
      <w:r w:rsidRPr="00042306">
        <w:rPr>
          <w:rFonts w:hint="eastAsia"/>
        </w:rPr>
        <w:t>硅酮和改性硅酮建筑密封胶</w:t>
      </w:r>
    </w:p>
    <w:p w14:paraId="5C4D4CF8" w14:textId="4E54E1E4" w:rsidR="00042306" w:rsidRDefault="00042306" w:rsidP="00F65893">
      <w:pPr>
        <w:pStyle w:val="affffb"/>
        <w:ind w:firstLine="420"/>
      </w:pPr>
      <w:r w:rsidRPr="00042306">
        <w:t>GB/T 19250</w:t>
      </w:r>
      <w:r w:rsidR="0081029C">
        <w:rPr>
          <w:rFonts w:hint="eastAsia"/>
        </w:rPr>
        <w:t xml:space="preserve"> </w:t>
      </w:r>
      <w:r w:rsidR="006876AE">
        <w:rPr>
          <w:rFonts w:hint="eastAsia"/>
        </w:rPr>
        <w:t xml:space="preserve"> </w:t>
      </w:r>
      <w:r w:rsidRPr="00042306">
        <w:t>聚氨酯防水涂料</w:t>
      </w:r>
    </w:p>
    <w:p w14:paraId="40F115DD" w14:textId="60062BF2" w:rsidR="00042306" w:rsidRDefault="00042306" w:rsidP="00F65893">
      <w:pPr>
        <w:pStyle w:val="affffb"/>
        <w:ind w:firstLine="420"/>
      </w:pPr>
      <w:r w:rsidRPr="00042306">
        <w:t>GB/T 23445</w:t>
      </w:r>
      <w:r>
        <w:rPr>
          <w:rFonts w:hint="eastAsia"/>
        </w:rPr>
        <w:t xml:space="preserve"> </w:t>
      </w:r>
      <w:r w:rsidR="006876AE">
        <w:rPr>
          <w:rFonts w:hint="eastAsia"/>
        </w:rPr>
        <w:t xml:space="preserve"> </w:t>
      </w:r>
      <w:r w:rsidRPr="00042306">
        <w:rPr>
          <w:rFonts w:hint="eastAsia"/>
        </w:rPr>
        <w:t>聚合物水泥防水涂料</w:t>
      </w:r>
    </w:p>
    <w:p w14:paraId="496D5258" w14:textId="11A83D1F" w:rsidR="00EC5F0F" w:rsidRDefault="00EC5F0F" w:rsidP="00F65893">
      <w:pPr>
        <w:pStyle w:val="affffb"/>
        <w:ind w:firstLine="420"/>
      </w:pPr>
      <w:r>
        <w:rPr>
          <w:rFonts w:hint="eastAsia"/>
        </w:rPr>
        <w:t xml:space="preserve">GB/T 50502 </w:t>
      </w:r>
      <w:r w:rsidR="006876AE">
        <w:rPr>
          <w:rFonts w:hint="eastAsia"/>
        </w:rPr>
        <w:t xml:space="preserve"> </w:t>
      </w:r>
      <w:r w:rsidRPr="00EC5F0F">
        <w:rPr>
          <w:rFonts w:hint="eastAsia"/>
        </w:rPr>
        <w:t>建筑工程施工组织设计规范</w:t>
      </w:r>
    </w:p>
    <w:p w14:paraId="78640C34" w14:textId="5DCE2D22" w:rsidR="00A83D2F" w:rsidRPr="008A57E6" w:rsidRDefault="0072358B" w:rsidP="00F65893">
      <w:pPr>
        <w:pStyle w:val="affffb"/>
        <w:ind w:firstLine="420"/>
      </w:pPr>
      <w:r w:rsidRPr="0072358B">
        <w:t>JGJ 59</w:t>
      </w:r>
      <w:r w:rsidR="006876AE">
        <w:rPr>
          <w:rFonts w:hint="eastAsia"/>
        </w:rPr>
        <w:t xml:space="preserve"> </w:t>
      </w:r>
      <w:r>
        <w:rPr>
          <w:rFonts w:hint="eastAsia"/>
        </w:rPr>
        <w:t xml:space="preserve"> 建筑施工平安检查标准</w:t>
      </w:r>
    </w:p>
    <w:p w14:paraId="51A7CD2C" w14:textId="77777777" w:rsidR="00B265BC" w:rsidRPr="00E030F9" w:rsidRDefault="00FD59EB" w:rsidP="00FD59EB">
      <w:pPr>
        <w:pStyle w:val="affc"/>
        <w:spacing w:before="240" w:after="240"/>
      </w:pPr>
      <w:bookmarkStart w:id="28" w:name="_Toc97192966"/>
      <w:bookmarkStart w:id="29" w:name="_Toc227074710"/>
      <w:r>
        <w:rPr>
          <w:rFonts w:hint="eastAsia"/>
          <w:szCs w:val="21"/>
        </w:rPr>
        <w:t>术语和定义</w:t>
      </w:r>
      <w:bookmarkEnd w:id="28"/>
      <w:bookmarkEnd w:id="29"/>
    </w:p>
    <w:bookmarkStart w:id="30" w:name="_Toc26986532" w:displacedByCustomXml="next"/>
    <w:bookmarkEnd w:id="30" w:displacedByCustomXml="next"/>
    <w:sdt>
      <w:sdtPr>
        <w:id w:val="-1909835108"/>
        <w:placeholder>
          <w:docPart w:val="782E2635A2EA43AAA982BBF4B79C804C"/>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2D76F83D" w14:textId="6D8717B0" w:rsidR="003C010C" w:rsidRDefault="001915E5" w:rsidP="00BA263B">
          <w:pPr>
            <w:pStyle w:val="affffb"/>
            <w:ind w:firstLine="420"/>
          </w:pPr>
          <w:r>
            <w:t>下列术语和定义适用于本文件。</w:t>
          </w:r>
        </w:p>
      </w:sdtContent>
    </w:sdt>
    <w:p w14:paraId="481E122D" w14:textId="230ABC9A" w:rsidR="004B3E93" w:rsidRPr="00AD1AAE" w:rsidRDefault="001915E5" w:rsidP="00AD1AAE">
      <w:pPr>
        <w:pStyle w:val="afffffffffff5"/>
        <w:ind w:left="420" w:hangingChars="200" w:hanging="420"/>
        <w:rPr>
          <w:rFonts w:ascii="黑体" w:eastAsia="黑体" w:hAnsi="黑体" w:hint="eastAsia"/>
        </w:rPr>
      </w:pPr>
      <w:r w:rsidRPr="00AD1AAE">
        <w:rPr>
          <w:rFonts w:ascii="黑体" w:eastAsia="黑体" w:hAnsi="黑体"/>
        </w:rPr>
        <w:br/>
        <w:t>建筑安装工程防水</w:t>
      </w:r>
      <w:r w:rsidRPr="00AD1AAE">
        <w:rPr>
          <w:rFonts w:ascii="黑体" w:eastAsia="黑体" w:hAnsi="黑体" w:hint="eastAsia"/>
        </w:rPr>
        <w:t xml:space="preserve">  w</w:t>
      </w:r>
      <w:r w:rsidRPr="00AD1AAE">
        <w:rPr>
          <w:rFonts w:ascii="黑体" w:eastAsia="黑体" w:hAnsi="黑体"/>
        </w:rPr>
        <w:t xml:space="preserve">aterproofing for </w:t>
      </w:r>
      <w:r w:rsidRPr="00AD1AAE">
        <w:rPr>
          <w:rFonts w:ascii="黑体" w:eastAsia="黑体" w:hAnsi="黑体" w:hint="eastAsia"/>
        </w:rPr>
        <w:t>c</w:t>
      </w:r>
      <w:r w:rsidRPr="00AD1AAE">
        <w:rPr>
          <w:rFonts w:ascii="黑体" w:eastAsia="黑体" w:hAnsi="黑体"/>
        </w:rPr>
        <w:t xml:space="preserve">onstruction and </w:t>
      </w:r>
      <w:r w:rsidRPr="00AD1AAE">
        <w:rPr>
          <w:rFonts w:ascii="黑体" w:eastAsia="黑体" w:hAnsi="黑体" w:hint="eastAsia"/>
        </w:rPr>
        <w:t>i</w:t>
      </w:r>
      <w:r w:rsidRPr="00AD1AAE">
        <w:rPr>
          <w:rFonts w:ascii="黑体" w:eastAsia="黑体" w:hAnsi="黑体"/>
        </w:rPr>
        <w:t xml:space="preserve">nstallation </w:t>
      </w:r>
      <w:r w:rsidRPr="00AD1AAE">
        <w:rPr>
          <w:rFonts w:ascii="黑体" w:eastAsia="黑体" w:hAnsi="黑体" w:hint="eastAsia"/>
        </w:rPr>
        <w:t>e</w:t>
      </w:r>
      <w:r w:rsidRPr="00AD1AAE">
        <w:rPr>
          <w:rFonts w:ascii="黑体" w:eastAsia="黑体" w:hAnsi="黑体"/>
        </w:rPr>
        <w:t>ngineering</w:t>
      </w:r>
    </w:p>
    <w:p w14:paraId="44AC3644" w14:textId="2C8EFD58" w:rsidR="002A1260" w:rsidRDefault="00AD1AAE" w:rsidP="00653FED">
      <w:pPr>
        <w:pStyle w:val="affffb"/>
        <w:ind w:firstLine="420"/>
      </w:pPr>
      <w:r w:rsidRPr="00AD1AAE">
        <w:rPr>
          <w:rFonts w:hint="eastAsia"/>
        </w:rPr>
        <w:t>为保障建筑使用功能，针对管道、设备、管井、穿墙穿板、设备基础、支吊架根部、设备机房等安装关键部位，所采取的材料选型、构造做法、密封封堵、施工工艺、试验检测与质量验收的总称。</w:t>
      </w:r>
    </w:p>
    <w:p w14:paraId="7DA9DDAC" w14:textId="35D74C53" w:rsidR="00AD1AAE" w:rsidRPr="00B05D30" w:rsidRDefault="00B05D30" w:rsidP="00B05D30">
      <w:pPr>
        <w:pStyle w:val="afffffffffff5"/>
        <w:ind w:left="420" w:hangingChars="200" w:hanging="420"/>
        <w:rPr>
          <w:rFonts w:ascii="黑体" w:eastAsia="黑体" w:hAnsi="黑体" w:hint="eastAsia"/>
        </w:rPr>
      </w:pPr>
      <w:r w:rsidRPr="00B05D30">
        <w:rPr>
          <w:rFonts w:ascii="黑体" w:eastAsia="黑体" w:hAnsi="黑体"/>
        </w:rPr>
        <w:br/>
      </w:r>
      <w:r w:rsidR="00AD1AAE" w:rsidRPr="00B05D30">
        <w:rPr>
          <w:rFonts w:ascii="黑体" w:eastAsia="黑体" w:hAnsi="黑体" w:hint="eastAsia"/>
        </w:rPr>
        <w:t>安装防水节点  w</w:t>
      </w:r>
      <w:r w:rsidR="00AD1AAE" w:rsidRPr="00B05D30">
        <w:rPr>
          <w:rFonts w:ascii="黑体" w:eastAsia="黑体" w:hAnsi="黑体"/>
        </w:rPr>
        <w:t xml:space="preserve">aterproofing </w:t>
      </w:r>
      <w:r w:rsidR="00AD1AAE" w:rsidRPr="00B05D30">
        <w:rPr>
          <w:rFonts w:ascii="黑体" w:eastAsia="黑体" w:hAnsi="黑体" w:hint="eastAsia"/>
        </w:rPr>
        <w:t>d</w:t>
      </w:r>
      <w:r w:rsidR="00AD1AAE" w:rsidRPr="00B05D30">
        <w:rPr>
          <w:rFonts w:ascii="黑体" w:eastAsia="黑体" w:hAnsi="黑体"/>
        </w:rPr>
        <w:t>etail</w:t>
      </w:r>
    </w:p>
    <w:p w14:paraId="1DAABA74" w14:textId="7814530B" w:rsidR="001D212F" w:rsidRDefault="00B05D30" w:rsidP="00E60C63">
      <w:pPr>
        <w:pStyle w:val="affffb"/>
        <w:ind w:firstLine="420"/>
      </w:pPr>
      <w:r w:rsidRPr="00B05D30">
        <w:rPr>
          <w:rFonts w:hint="eastAsia"/>
        </w:rPr>
        <w:t>建筑安装工程中管道穿墙/穿板、管道接口、设备基础根部、支吊架根部、管井洞口、地漏周边、排水沟节点等易渗漏关键部位。</w:t>
      </w:r>
    </w:p>
    <w:p w14:paraId="39BFAF42" w14:textId="7EE6DD24" w:rsidR="007A5D3A" w:rsidRPr="00B80D17" w:rsidRDefault="00B80D17" w:rsidP="00B80D17">
      <w:pPr>
        <w:pStyle w:val="afffffffffff5"/>
        <w:ind w:left="420" w:hangingChars="200" w:hanging="420"/>
        <w:rPr>
          <w:rFonts w:ascii="黑体" w:eastAsia="黑体" w:hAnsi="黑体" w:hint="eastAsia"/>
        </w:rPr>
      </w:pPr>
      <w:r w:rsidRPr="00B80D17">
        <w:rPr>
          <w:rFonts w:ascii="黑体" w:eastAsia="黑体" w:hAnsi="黑体"/>
        </w:rPr>
        <w:br/>
      </w:r>
      <w:r w:rsidR="00B05D30" w:rsidRPr="00B80D17">
        <w:rPr>
          <w:rFonts w:ascii="黑体" w:eastAsia="黑体" w:hAnsi="黑体"/>
        </w:rPr>
        <w:t>密封封堵</w:t>
      </w:r>
      <w:r w:rsidR="00B05D30" w:rsidRPr="00B80D17">
        <w:rPr>
          <w:rFonts w:ascii="黑体" w:eastAsia="黑体" w:hAnsi="黑体" w:hint="eastAsia"/>
        </w:rPr>
        <w:t xml:space="preserve">  </w:t>
      </w:r>
      <w:r w:rsidRPr="00B80D17">
        <w:rPr>
          <w:rFonts w:ascii="黑体" w:eastAsia="黑体" w:hAnsi="黑体" w:hint="eastAsia"/>
        </w:rPr>
        <w:t>s</w:t>
      </w:r>
      <w:r w:rsidRPr="00B80D17">
        <w:rPr>
          <w:rFonts w:ascii="黑体" w:eastAsia="黑体" w:hAnsi="黑体"/>
        </w:rPr>
        <w:t xml:space="preserve">ealing and </w:t>
      </w:r>
      <w:r w:rsidRPr="00B80D17">
        <w:rPr>
          <w:rFonts w:ascii="黑体" w:eastAsia="黑体" w:hAnsi="黑体" w:hint="eastAsia"/>
        </w:rPr>
        <w:t>p</w:t>
      </w:r>
      <w:r w:rsidRPr="00B80D17">
        <w:rPr>
          <w:rFonts w:ascii="黑体" w:eastAsia="黑体" w:hAnsi="黑体"/>
        </w:rPr>
        <w:t>lugging</w:t>
      </w:r>
    </w:p>
    <w:p w14:paraId="09B35CE2" w14:textId="6CF55565" w:rsidR="003E019F" w:rsidRDefault="00B80D17" w:rsidP="003E019F">
      <w:pPr>
        <w:pStyle w:val="affffb"/>
        <w:ind w:firstLine="420"/>
      </w:pPr>
      <w:r w:rsidRPr="00B80D17">
        <w:rPr>
          <w:rFonts w:hint="eastAsia"/>
        </w:rPr>
        <w:t>采用防水密封胶、防水砂浆、细石混凝土、封堵宝、发泡剂等材料，对安装节点间隙进行填充、密实、封闭，阻断渗透通路的施工工序。</w:t>
      </w:r>
    </w:p>
    <w:p w14:paraId="188F163F" w14:textId="2C782D42" w:rsidR="00B80D17" w:rsidRDefault="00B80D17" w:rsidP="00B80D17">
      <w:pPr>
        <w:pStyle w:val="afffffffffff5"/>
        <w:ind w:left="420" w:hangingChars="200" w:hanging="420"/>
        <w:rPr>
          <w:rFonts w:ascii="黑体" w:eastAsia="黑体" w:hAnsi="黑体" w:hint="eastAsia"/>
        </w:rPr>
      </w:pPr>
      <w:r w:rsidRPr="00B80D17">
        <w:rPr>
          <w:rFonts w:ascii="黑体" w:eastAsia="黑体" w:hAnsi="黑体"/>
        </w:rPr>
        <w:br/>
        <w:t>闭水试验</w:t>
      </w:r>
      <w:r w:rsidRPr="00B80D17">
        <w:rPr>
          <w:rFonts w:ascii="黑体" w:eastAsia="黑体" w:hAnsi="黑体" w:hint="eastAsia"/>
        </w:rPr>
        <w:t xml:space="preserve">  w</w:t>
      </w:r>
      <w:r w:rsidRPr="00B80D17">
        <w:rPr>
          <w:rFonts w:ascii="黑体" w:eastAsia="黑体" w:hAnsi="黑体"/>
        </w:rPr>
        <w:t xml:space="preserve">ater </w:t>
      </w:r>
      <w:r w:rsidRPr="00B80D17">
        <w:rPr>
          <w:rFonts w:ascii="黑体" w:eastAsia="黑体" w:hAnsi="黑体" w:hint="eastAsia"/>
        </w:rPr>
        <w:t>t</w:t>
      </w:r>
      <w:r w:rsidRPr="00B80D17">
        <w:rPr>
          <w:rFonts w:ascii="黑体" w:eastAsia="黑体" w:hAnsi="黑体"/>
        </w:rPr>
        <w:t xml:space="preserve">ightness </w:t>
      </w:r>
      <w:r w:rsidRPr="00B80D17">
        <w:rPr>
          <w:rFonts w:ascii="黑体" w:eastAsia="黑体" w:hAnsi="黑体" w:hint="eastAsia"/>
        </w:rPr>
        <w:t>t</w:t>
      </w:r>
      <w:r w:rsidRPr="00B80D17">
        <w:rPr>
          <w:rFonts w:ascii="黑体" w:eastAsia="黑体" w:hAnsi="黑体"/>
        </w:rPr>
        <w:t>est</w:t>
      </w:r>
    </w:p>
    <w:p w14:paraId="2E12A23B" w14:textId="4F6A5107" w:rsidR="00B80D17" w:rsidRDefault="00B80D17" w:rsidP="00B80D17">
      <w:pPr>
        <w:pStyle w:val="affffb"/>
        <w:ind w:firstLine="420"/>
      </w:pPr>
      <w:r w:rsidRPr="00B80D17">
        <w:rPr>
          <w:rFonts w:hint="eastAsia"/>
        </w:rPr>
        <w:t>在防水施工完成并养护达标后，对管井、设备机房、卫生间、地漏周边等水平部位进行蓄水，检验防水密闭性与渗漏情况的试验方法。</w:t>
      </w:r>
    </w:p>
    <w:p w14:paraId="3C53558C" w14:textId="77451049" w:rsidR="00B80D17" w:rsidRDefault="00A83D2F" w:rsidP="00A83D2F">
      <w:pPr>
        <w:pStyle w:val="afffffffffff5"/>
        <w:ind w:left="420" w:hangingChars="200" w:hanging="420"/>
        <w:rPr>
          <w:rFonts w:ascii="黑体" w:eastAsia="黑体" w:hAnsi="黑体" w:hint="eastAsia"/>
        </w:rPr>
      </w:pPr>
      <w:r w:rsidRPr="00A83D2F">
        <w:rPr>
          <w:rFonts w:ascii="黑体" w:eastAsia="黑体" w:hAnsi="黑体"/>
        </w:rPr>
        <w:br/>
      </w:r>
      <w:r w:rsidR="00B80D17" w:rsidRPr="00A83D2F">
        <w:rPr>
          <w:rFonts w:ascii="黑体" w:eastAsia="黑体" w:hAnsi="黑体"/>
        </w:rPr>
        <w:t>淋水试验</w:t>
      </w:r>
      <w:r w:rsidR="00B80D17" w:rsidRPr="00A83D2F">
        <w:rPr>
          <w:rFonts w:ascii="黑体" w:eastAsia="黑体" w:hAnsi="黑体" w:hint="eastAsia"/>
        </w:rPr>
        <w:t xml:space="preserve">  w</w:t>
      </w:r>
      <w:r w:rsidR="00B80D17" w:rsidRPr="00A83D2F">
        <w:rPr>
          <w:rFonts w:ascii="黑体" w:eastAsia="黑体" w:hAnsi="黑体"/>
        </w:rPr>
        <w:t xml:space="preserve">ater </w:t>
      </w:r>
      <w:r w:rsidR="00B80D17" w:rsidRPr="00A83D2F">
        <w:rPr>
          <w:rFonts w:ascii="黑体" w:eastAsia="黑体" w:hAnsi="黑体" w:hint="eastAsia"/>
        </w:rPr>
        <w:t>s</w:t>
      </w:r>
      <w:r w:rsidR="00B80D17" w:rsidRPr="00A83D2F">
        <w:rPr>
          <w:rFonts w:ascii="黑体" w:eastAsia="黑体" w:hAnsi="黑体"/>
        </w:rPr>
        <w:t xml:space="preserve">pray </w:t>
      </w:r>
      <w:r w:rsidR="00B80D17" w:rsidRPr="00A83D2F">
        <w:rPr>
          <w:rFonts w:ascii="黑体" w:eastAsia="黑体" w:hAnsi="黑体" w:hint="eastAsia"/>
        </w:rPr>
        <w:t>t</w:t>
      </w:r>
      <w:r w:rsidR="00B80D17" w:rsidRPr="00A83D2F">
        <w:rPr>
          <w:rFonts w:ascii="黑体" w:eastAsia="黑体" w:hAnsi="黑体"/>
        </w:rPr>
        <w:t>est</w:t>
      </w:r>
    </w:p>
    <w:p w14:paraId="1C3C0A95" w14:textId="1EA459F0" w:rsidR="00A83D2F" w:rsidRDefault="00A83D2F" w:rsidP="00A83D2F">
      <w:pPr>
        <w:pStyle w:val="affffb"/>
        <w:ind w:firstLine="420"/>
      </w:pPr>
      <w:r w:rsidRPr="00A83D2F">
        <w:rPr>
          <w:rFonts w:hint="eastAsia"/>
        </w:rPr>
        <w:lastRenderedPageBreak/>
        <w:t>对穿墙管道、墙面立管、竖向管井、幕墙周边安装节点等竖向部位进行连续喷淋，检验防水性能的试验方法。</w:t>
      </w:r>
    </w:p>
    <w:p w14:paraId="2839554F" w14:textId="0447B39C" w:rsidR="00A83D2F" w:rsidRPr="00A83D2F" w:rsidRDefault="00A83D2F" w:rsidP="00A83D2F">
      <w:pPr>
        <w:pStyle w:val="afffffffffff5"/>
        <w:ind w:left="420" w:hangingChars="200" w:hanging="420"/>
        <w:rPr>
          <w:rFonts w:ascii="黑体" w:eastAsia="黑体" w:hAnsi="黑体" w:hint="eastAsia"/>
        </w:rPr>
      </w:pPr>
      <w:r w:rsidRPr="00A83D2F">
        <w:rPr>
          <w:rFonts w:ascii="黑体" w:eastAsia="黑体" w:hAnsi="黑体"/>
        </w:rPr>
        <w:br/>
        <w:t>隐蔽工程验收</w:t>
      </w:r>
      <w:r w:rsidRPr="00A83D2F">
        <w:rPr>
          <w:rFonts w:ascii="黑体" w:eastAsia="黑体" w:hAnsi="黑体" w:hint="eastAsia"/>
        </w:rPr>
        <w:t xml:space="preserve">  c</w:t>
      </w:r>
      <w:r w:rsidRPr="00A83D2F">
        <w:rPr>
          <w:rFonts w:ascii="黑体" w:eastAsia="黑体" w:hAnsi="黑体"/>
        </w:rPr>
        <w:t xml:space="preserve">oncealed </w:t>
      </w:r>
      <w:r w:rsidRPr="00A83D2F">
        <w:rPr>
          <w:rFonts w:ascii="黑体" w:eastAsia="黑体" w:hAnsi="黑体" w:hint="eastAsia"/>
        </w:rPr>
        <w:t>w</w:t>
      </w:r>
      <w:r w:rsidRPr="00A83D2F">
        <w:rPr>
          <w:rFonts w:ascii="黑体" w:eastAsia="黑体" w:hAnsi="黑体"/>
        </w:rPr>
        <w:t xml:space="preserve">ork </w:t>
      </w:r>
      <w:r w:rsidRPr="00A83D2F">
        <w:rPr>
          <w:rFonts w:ascii="黑体" w:eastAsia="黑体" w:hAnsi="黑体" w:hint="eastAsia"/>
        </w:rPr>
        <w:t>a</w:t>
      </w:r>
      <w:r w:rsidRPr="00A83D2F">
        <w:rPr>
          <w:rFonts w:ascii="黑体" w:eastAsia="黑体" w:hAnsi="黑体"/>
        </w:rPr>
        <w:t xml:space="preserve">cceptance </w:t>
      </w:r>
      <w:r w:rsidRPr="00A83D2F">
        <w:rPr>
          <w:rFonts w:ascii="黑体" w:eastAsia="黑体" w:hAnsi="黑体" w:hint="eastAsia"/>
        </w:rPr>
        <w:t>i</w:t>
      </w:r>
      <w:r w:rsidRPr="00A83D2F">
        <w:rPr>
          <w:rFonts w:ascii="黑体" w:eastAsia="黑体" w:hAnsi="黑体"/>
        </w:rPr>
        <w:t>nspection</w:t>
      </w:r>
    </w:p>
    <w:p w14:paraId="3AF7DF3C" w14:textId="79559238" w:rsidR="00A83D2F" w:rsidRDefault="00A83D2F" w:rsidP="00A83D2F">
      <w:pPr>
        <w:pStyle w:val="affffb"/>
        <w:ind w:firstLine="420"/>
      </w:pPr>
      <w:r w:rsidRPr="00A83D2F">
        <w:rPr>
          <w:rFonts w:hint="eastAsia"/>
        </w:rPr>
        <w:t>防水施工完成后将被后续工序覆盖的安装防水节点，在覆盖前进行的质量检查、记录、签认过程。</w:t>
      </w:r>
    </w:p>
    <w:p w14:paraId="694C679E" w14:textId="099E9454" w:rsidR="00A83D2F" w:rsidRDefault="00A83D2F" w:rsidP="00A83D2F">
      <w:pPr>
        <w:pStyle w:val="afffffffffff5"/>
        <w:ind w:left="420" w:hangingChars="200" w:hanging="420"/>
        <w:rPr>
          <w:rFonts w:ascii="黑体" w:eastAsia="黑体" w:hAnsi="黑体" w:hint="eastAsia"/>
        </w:rPr>
      </w:pPr>
      <w:r w:rsidRPr="00A83D2F">
        <w:rPr>
          <w:rFonts w:ascii="黑体" w:eastAsia="黑体" w:hAnsi="黑体"/>
        </w:rPr>
        <w:br/>
        <w:t>检验批</w:t>
      </w:r>
      <w:r w:rsidRPr="00A83D2F">
        <w:rPr>
          <w:rFonts w:ascii="黑体" w:eastAsia="黑体" w:hAnsi="黑体" w:hint="eastAsia"/>
        </w:rPr>
        <w:t xml:space="preserve">  i</w:t>
      </w:r>
      <w:r w:rsidRPr="00A83D2F">
        <w:rPr>
          <w:rFonts w:ascii="黑体" w:eastAsia="黑体" w:hAnsi="黑体"/>
        </w:rPr>
        <w:t xml:space="preserve">nspection </w:t>
      </w:r>
      <w:r w:rsidRPr="00A83D2F">
        <w:rPr>
          <w:rFonts w:ascii="黑体" w:eastAsia="黑体" w:hAnsi="黑体" w:hint="eastAsia"/>
        </w:rPr>
        <w:t>l</w:t>
      </w:r>
      <w:r w:rsidRPr="00A83D2F">
        <w:rPr>
          <w:rFonts w:ascii="黑体" w:eastAsia="黑体" w:hAnsi="黑体"/>
        </w:rPr>
        <w:t>ot</w:t>
      </w:r>
    </w:p>
    <w:p w14:paraId="0839BB70" w14:textId="60471BAB" w:rsidR="00A83D2F" w:rsidRDefault="00A83D2F" w:rsidP="00A83D2F">
      <w:pPr>
        <w:pStyle w:val="affffb"/>
        <w:ind w:firstLine="420"/>
      </w:pPr>
      <w:r w:rsidRPr="00A83D2F">
        <w:rPr>
          <w:rFonts w:hint="eastAsia"/>
        </w:rPr>
        <w:t>按同一楼层、同一系统、同一施工段、相同工艺划分，由一定数量样本组成，供抽样验收的检验单元。</w:t>
      </w:r>
    </w:p>
    <w:p w14:paraId="53CED5DE" w14:textId="35F7F395" w:rsidR="00A83D2F" w:rsidRDefault="00A83D2F" w:rsidP="00A83D2F">
      <w:pPr>
        <w:pStyle w:val="afffffffffff5"/>
        <w:ind w:left="420" w:hangingChars="200" w:hanging="420"/>
        <w:rPr>
          <w:rFonts w:ascii="黑体" w:eastAsia="黑体" w:hAnsi="黑体" w:hint="eastAsia"/>
        </w:rPr>
      </w:pPr>
      <w:r w:rsidRPr="00A83D2F">
        <w:rPr>
          <w:rFonts w:ascii="黑体" w:eastAsia="黑体" w:hAnsi="黑体"/>
        </w:rPr>
        <w:br/>
        <w:t>湿渍</w:t>
      </w:r>
      <w:r w:rsidRPr="00A83D2F">
        <w:rPr>
          <w:rFonts w:ascii="黑体" w:eastAsia="黑体" w:hAnsi="黑体" w:hint="eastAsia"/>
        </w:rPr>
        <w:t xml:space="preserve">  d</w:t>
      </w:r>
      <w:r w:rsidRPr="00A83D2F">
        <w:rPr>
          <w:rFonts w:ascii="黑体" w:eastAsia="黑体" w:hAnsi="黑体"/>
        </w:rPr>
        <w:t xml:space="preserve">amp </w:t>
      </w:r>
      <w:r w:rsidRPr="00A83D2F">
        <w:rPr>
          <w:rFonts w:ascii="黑体" w:eastAsia="黑体" w:hAnsi="黑体" w:hint="eastAsia"/>
        </w:rPr>
        <w:t>s</w:t>
      </w:r>
      <w:r w:rsidRPr="00A83D2F">
        <w:rPr>
          <w:rFonts w:ascii="黑体" w:eastAsia="黑体" w:hAnsi="黑体"/>
        </w:rPr>
        <w:t>tain</w:t>
      </w:r>
    </w:p>
    <w:p w14:paraId="40D793FD" w14:textId="1C73C014" w:rsidR="00A83D2F" w:rsidRDefault="00A83D2F" w:rsidP="00A83D2F">
      <w:pPr>
        <w:pStyle w:val="affffb"/>
        <w:ind w:firstLine="420"/>
      </w:pPr>
      <w:r w:rsidRPr="00A83D2F">
        <w:rPr>
          <w:rFonts w:hint="eastAsia"/>
        </w:rPr>
        <w:t>在规定试验条件下，结构或构造内侧出现的可见潮湿痕迹，但未形成滴水、流水、积水。</w:t>
      </w:r>
    </w:p>
    <w:p w14:paraId="687E442C" w14:textId="79E531DA" w:rsidR="00A83D2F" w:rsidRDefault="00A83D2F" w:rsidP="00A83D2F">
      <w:pPr>
        <w:pStyle w:val="afffffffffff5"/>
        <w:ind w:left="420" w:hangingChars="200" w:hanging="420"/>
        <w:rPr>
          <w:rFonts w:ascii="黑体" w:eastAsia="黑体" w:hAnsi="黑体" w:hint="eastAsia"/>
        </w:rPr>
      </w:pPr>
      <w:r w:rsidRPr="00A83D2F">
        <w:rPr>
          <w:rFonts w:ascii="黑体" w:eastAsia="黑体" w:hAnsi="黑体"/>
        </w:rPr>
        <w:br/>
        <w:t>渗漏</w:t>
      </w:r>
      <w:r w:rsidRPr="00A83D2F">
        <w:rPr>
          <w:rFonts w:ascii="黑体" w:eastAsia="黑体" w:hAnsi="黑体" w:hint="eastAsia"/>
        </w:rPr>
        <w:t xml:space="preserve">  l</w:t>
      </w:r>
      <w:r w:rsidRPr="00A83D2F">
        <w:rPr>
          <w:rFonts w:ascii="黑体" w:eastAsia="黑体" w:hAnsi="黑体"/>
        </w:rPr>
        <w:t>eakage</w:t>
      </w:r>
    </w:p>
    <w:p w14:paraId="41D0608F" w14:textId="3F433338" w:rsidR="00A83D2F" w:rsidRDefault="00A83D2F" w:rsidP="00A83D2F">
      <w:pPr>
        <w:pStyle w:val="affffb"/>
        <w:ind w:firstLine="420"/>
      </w:pPr>
      <w:r w:rsidRPr="00A83D2F">
        <w:rPr>
          <w:rFonts w:hint="eastAsia"/>
        </w:rPr>
        <w:t>在规定试验条件下，出现滴水、流水、渗水、积水或长期湿渍无法消除的现象。</w:t>
      </w:r>
    </w:p>
    <w:p w14:paraId="53A03CB3" w14:textId="1EC80371" w:rsidR="00A83D2F" w:rsidRDefault="00A83D2F" w:rsidP="00A83D2F">
      <w:pPr>
        <w:pStyle w:val="affc"/>
        <w:spacing w:before="240" w:after="240"/>
      </w:pPr>
      <w:bookmarkStart w:id="31" w:name="_Toc227074711"/>
      <w:r>
        <w:rPr>
          <w:rFonts w:hint="eastAsia"/>
        </w:rPr>
        <w:t>基本原则</w:t>
      </w:r>
      <w:bookmarkEnd w:id="31"/>
    </w:p>
    <w:p w14:paraId="27231EBB" w14:textId="56B43CB6" w:rsidR="00A83D2F" w:rsidRDefault="00A83D2F" w:rsidP="00A83D2F">
      <w:pPr>
        <w:pStyle w:val="affd"/>
        <w:spacing w:before="120" w:after="120"/>
      </w:pPr>
      <w:bookmarkStart w:id="32" w:name="_Toc227074712"/>
      <w:r>
        <w:rPr>
          <w:rFonts w:hint="eastAsia"/>
        </w:rPr>
        <w:t>安全可靠原则</w:t>
      </w:r>
      <w:bookmarkEnd w:id="32"/>
    </w:p>
    <w:p w14:paraId="73645B5C" w14:textId="14C98508" w:rsidR="00A83D2F" w:rsidRDefault="00A83D2F" w:rsidP="00A83D2F">
      <w:pPr>
        <w:pStyle w:val="affffb"/>
        <w:ind w:firstLine="420"/>
      </w:pPr>
      <w:r w:rsidRPr="00A83D2F">
        <w:rPr>
          <w:rFonts w:hint="eastAsia"/>
        </w:rPr>
        <w:t>防水施工与验收应符</w:t>
      </w:r>
      <w:r w:rsidRPr="00A83D2F">
        <w:rPr>
          <w:rFonts w:ascii="Times New Roman"/>
        </w:rPr>
        <w:t>合</w:t>
      </w:r>
      <w:r w:rsidRPr="00A83D2F">
        <w:rPr>
          <w:rFonts w:ascii="Times New Roman"/>
        </w:rPr>
        <w:t>GB 55030</w:t>
      </w:r>
      <w:r>
        <w:rPr>
          <w:rFonts w:hint="eastAsia"/>
        </w:rPr>
        <w:t>的规定</w:t>
      </w:r>
      <w:r w:rsidRPr="00A83D2F">
        <w:rPr>
          <w:rFonts w:hint="eastAsia"/>
        </w:rPr>
        <w:t>，满足建筑使用安全、结构安全与使用功能，不得降低防水耐久性能。</w:t>
      </w:r>
    </w:p>
    <w:p w14:paraId="69DA2A6B" w14:textId="275BDD83" w:rsidR="00D865AA" w:rsidRDefault="00D865AA" w:rsidP="00D865AA">
      <w:pPr>
        <w:pStyle w:val="affd"/>
        <w:spacing w:before="120" w:after="120"/>
      </w:pPr>
      <w:bookmarkStart w:id="33" w:name="_Toc227074713"/>
      <w:r>
        <w:rPr>
          <w:rFonts w:hint="eastAsia"/>
        </w:rPr>
        <w:t>过程控制原则</w:t>
      </w:r>
      <w:bookmarkEnd w:id="33"/>
    </w:p>
    <w:p w14:paraId="0F9C3BDD" w14:textId="67B714C0" w:rsidR="00D865AA" w:rsidRDefault="00D865AA" w:rsidP="00D865AA">
      <w:pPr>
        <w:pStyle w:val="affffb"/>
        <w:ind w:firstLine="420"/>
      </w:pPr>
      <w:r>
        <w:rPr>
          <w:rFonts w:hint="eastAsia"/>
        </w:rPr>
        <w:t>实行材料进场、工序交接、节点强化、隐蔽验收、试验检测、竣工验收全过程质量控制，上道工序不严格禁止进入下道工序。</w:t>
      </w:r>
    </w:p>
    <w:p w14:paraId="32B5508B" w14:textId="4D78A58D" w:rsidR="00D865AA" w:rsidRDefault="00D865AA" w:rsidP="00D865AA">
      <w:pPr>
        <w:pStyle w:val="affd"/>
        <w:spacing w:before="120" w:after="120"/>
      </w:pPr>
      <w:bookmarkStart w:id="34" w:name="_Toc227074714"/>
      <w:r>
        <w:rPr>
          <w:rFonts w:hint="eastAsia"/>
        </w:rPr>
        <w:t>节点优先原则</w:t>
      </w:r>
      <w:bookmarkEnd w:id="34"/>
    </w:p>
    <w:p w14:paraId="311678B7" w14:textId="0FFA070A" w:rsidR="00D865AA" w:rsidRDefault="00D865AA" w:rsidP="00D865AA">
      <w:pPr>
        <w:pStyle w:val="affffb"/>
        <w:ind w:firstLine="420"/>
      </w:pPr>
      <w:r w:rsidRPr="00D865AA">
        <w:rPr>
          <w:rFonts w:hint="eastAsia"/>
        </w:rPr>
        <w:t>以穿墙穿板、管道根部、设备基础、支吊架、管井洞口为控制重点，强化细部构造与密封封堵质量。</w:t>
      </w:r>
    </w:p>
    <w:p w14:paraId="1CE96C9E" w14:textId="14DDBBBF" w:rsidR="00D865AA" w:rsidRDefault="00D865AA" w:rsidP="00D865AA">
      <w:pPr>
        <w:pStyle w:val="affd"/>
        <w:spacing w:before="120" w:after="120"/>
      </w:pPr>
      <w:bookmarkStart w:id="35" w:name="_Toc227074715"/>
      <w:r>
        <w:rPr>
          <w:rFonts w:hint="eastAsia"/>
        </w:rPr>
        <w:t>量化验收原则</w:t>
      </w:r>
      <w:bookmarkEnd w:id="35"/>
    </w:p>
    <w:p w14:paraId="657E2BBA" w14:textId="6D327B0A" w:rsidR="00D865AA" w:rsidRDefault="00D865AA" w:rsidP="00D865AA">
      <w:pPr>
        <w:pStyle w:val="affffb"/>
        <w:ind w:firstLine="420"/>
      </w:pPr>
      <w:r w:rsidRPr="00D865AA">
        <w:rPr>
          <w:rFonts w:hint="eastAsia"/>
        </w:rPr>
        <w:t>明确主控项目、一般项目、实测指标、试验参数、判定标准，实现可量化、可操作、可追溯。</w:t>
      </w:r>
    </w:p>
    <w:p w14:paraId="42391D03" w14:textId="603FE269" w:rsidR="00D865AA" w:rsidRDefault="00C936AA" w:rsidP="00D865AA">
      <w:pPr>
        <w:pStyle w:val="affd"/>
        <w:spacing w:before="120" w:after="120"/>
      </w:pPr>
      <w:bookmarkStart w:id="36" w:name="_Toc227074716"/>
      <w:r>
        <w:rPr>
          <w:rFonts w:hint="eastAsia"/>
        </w:rPr>
        <w:t>权责清晰原则</w:t>
      </w:r>
      <w:bookmarkEnd w:id="36"/>
    </w:p>
    <w:p w14:paraId="4A617326" w14:textId="7242CC93" w:rsidR="00C936AA" w:rsidRDefault="00C936AA" w:rsidP="00C936AA">
      <w:pPr>
        <w:pStyle w:val="affffb"/>
        <w:ind w:firstLine="420"/>
      </w:pPr>
      <w:r w:rsidRPr="00C936AA">
        <w:rPr>
          <w:rFonts w:hint="eastAsia"/>
        </w:rPr>
        <w:t>明确建设、设计、施工、监理、检测五方质量责任，验收程序规范、记录完整、签字齐全。</w:t>
      </w:r>
    </w:p>
    <w:p w14:paraId="21DB6D7C" w14:textId="294F6A78" w:rsidR="00C936AA" w:rsidRDefault="00C936AA" w:rsidP="00C936AA">
      <w:pPr>
        <w:pStyle w:val="affc"/>
        <w:spacing w:before="240" w:after="240"/>
      </w:pPr>
      <w:bookmarkStart w:id="37" w:name="_Toc227074717"/>
      <w:r>
        <w:rPr>
          <w:rFonts w:hint="eastAsia"/>
        </w:rPr>
        <w:t>基本规定</w:t>
      </w:r>
      <w:bookmarkEnd w:id="37"/>
    </w:p>
    <w:p w14:paraId="76D4B4C4" w14:textId="28E036C9" w:rsidR="00C936AA" w:rsidRDefault="00C936AA" w:rsidP="00C936AA">
      <w:pPr>
        <w:pStyle w:val="affd"/>
        <w:spacing w:before="120" w:after="120"/>
      </w:pPr>
      <w:bookmarkStart w:id="38" w:name="_Toc227074718"/>
      <w:r>
        <w:rPr>
          <w:rFonts w:hint="eastAsia"/>
        </w:rPr>
        <w:t>一般规定</w:t>
      </w:r>
      <w:bookmarkEnd w:id="38"/>
    </w:p>
    <w:p w14:paraId="75431D46" w14:textId="47079FB1" w:rsidR="00C936AA" w:rsidRPr="00FA63EE" w:rsidRDefault="00C936AA" w:rsidP="00EC5F0F">
      <w:pPr>
        <w:pStyle w:val="afffffffff1"/>
        <w:rPr>
          <w:rFonts w:ascii="Times New Roman"/>
        </w:rPr>
      </w:pPr>
      <w:r>
        <w:rPr>
          <w:rFonts w:hint="eastAsia"/>
        </w:rPr>
        <w:t>建筑安装工程防水施工应符合设计文件、图纸会审、设计变更、洽商记录及本文件规定</w:t>
      </w:r>
      <w:r w:rsidR="00EC5F0F">
        <w:rPr>
          <w:rFonts w:hint="eastAsia"/>
        </w:rPr>
        <w:t>，</w:t>
      </w:r>
      <w:r w:rsidR="00EC5F0F" w:rsidRPr="00EC5F0F">
        <w:rPr>
          <w:rFonts w:hint="eastAsia"/>
        </w:rPr>
        <w:t>同时应符合</w:t>
      </w:r>
      <w:r w:rsidR="00EC5F0F" w:rsidRPr="00EC5F0F">
        <w:rPr>
          <w:rFonts w:ascii="Times New Roman"/>
        </w:rPr>
        <w:t>GB 55030</w:t>
      </w:r>
      <w:r w:rsidR="00EC5F0F" w:rsidRPr="00EC5F0F">
        <w:rPr>
          <w:rFonts w:ascii="Times New Roman"/>
        </w:rPr>
        <w:t>、</w:t>
      </w:r>
      <w:r w:rsidR="00EC5F0F" w:rsidRPr="00EC5F0F">
        <w:rPr>
          <w:rFonts w:ascii="Times New Roman"/>
        </w:rPr>
        <w:t>GB 50300</w:t>
      </w:r>
      <w:r w:rsidR="00EC5F0F" w:rsidRPr="00EC5F0F">
        <w:rPr>
          <w:rFonts w:ascii="Times New Roman"/>
        </w:rPr>
        <w:t>的</w:t>
      </w:r>
      <w:r w:rsidR="00EC5F0F" w:rsidRPr="00EC5F0F">
        <w:rPr>
          <w:rFonts w:hint="eastAsia"/>
        </w:rPr>
        <w:t>相关要求</w:t>
      </w:r>
      <w:r w:rsidR="00EC5F0F">
        <w:rPr>
          <w:rFonts w:hint="eastAsia"/>
        </w:rPr>
        <w:t>。</w:t>
      </w:r>
    </w:p>
    <w:p w14:paraId="2AC702BD" w14:textId="288653C7" w:rsidR="00C936AA" w:rsidRDefault="00C936AA" w:rsidP="00FA63EE">
      <w:pPr>
        <w:pStyle w:val="afffffffff1"/>
      </w:pPr>
      <w:r w:rsidRPr="00FA63EE">
        <w:rPr>
          <w:rFonts w:ascii="Times New Roman"/>
        </w:rPr>
        <w:t>施工单位应具备相应施工资质，建立质量管理体系、质量保证体系、安全管理体系</w:t>
      </w:r>
      <w:r w:rsidR="00FA63EE" w:rsidRPr="00FA63EE">
        <w:rPr>
          <w:rFonts w:ascii="Times New Roman"/>
        </w:rPr>
        <w:t>，并按</w:t>
      </w:r>
      <w:r w:rsidR="00FA63EE" w:rsidRPr="00FA63EE">
        <w:rPr>
          <w:rFonts w:ascii="Times New Roman"/>
        </w:rPr>
        <w:t>GB/T 50502</w:t>
      </w:r>
      <w:r w:rsidR="00FA63EE" w:rsidRPr="00FA63EE">
        <w:rPr>
          <w:rFonts w:ascii="Times New Roman"/>
        </w:rPr>
        <w:t>编制施工组织设计</w:t>
      </w:r>
      <w:r w:rsidR="00FA63EE" w:rsidRPr="00FA63EE">
        <w:rPr>
          <w:rFonts w:hint="eastAsia"/>
        </w:rPr>
        <w:t>及专项方案。</w:t>
      </w:r>
    </w:p>
    <w:p w14:paraId="2FC0CD53" w14:textId="5824F18C" w:rsidR="00C936AA" w:rsidRDefault="00C936AA" w:rsidP="00C936AA">
      <w:pPr>
        <w:pStyle w:val="afffffffff1"/>
      </w:pPr>
      <w:r>
        <w:rPr>
          <w:rFonts w:hint="eastAsia"/>
        </w:rPr>
        <w:t>防水施工前应编制专项施工方案，明确节点做法、试验要求、验收标准，经审批后方可实施。</w:t>
      </w:r>
    </w:p>
    <w:p w14:paraId="1291B9A1" w14:textId="1F4FA957" w:rsidR="00C936AA" w:rsidRDefault="00C936AA" w:rsidP="00C936AA">
      <w:pPr>
        <w:pStyle w:val="afffffffff1"/>
      </w:pPr>
      <w:r>
        <w:rPr>
          <w:rFonts w:hint="eastAsia"/>
        </w:rPr>
        <w:t>关键工序、关键节点应进行专项技术交底，交底应符合规定，全员签字确认。</w:t>
      </w:r>
    </w:p>
    <w:p w14:paraId="7B8B0C1C" w14:textId="5B422927" w:rsidR="00C936AA" w:rsidRDefault="00C936AA" w:rsidP="00C936AA">
      <w:pPr>
        <w:pStyle w:val="afffffffff1"/>
      </w:pPr>
      <w:r>
        <w:rPr>
          <w:rFonts w:hint="eastAsia"/>
        </w:rPr>
        <w:t>施工人员应经专业培训合格，特种作业人员必须持证上岗。</w:t>
      </w:r>
    </w:p>
    <w:p w14:paraId="205C77F9" w14:textId="7D18C613" w:rsidR="00C936AA" w:rsidRDefault="00C936AA" w:rsidP="00C936AA">
      <w:pPr>
        <w:pStyle w:val="afffffffff1"/>
      </w:pPr>
      <w:r>
        <w:rPr>
          <w:rFonts w:hint="eastAsia"/>
        </w:rPr>
        <w:t>施工环境温度、湿度应满足防水材料施工要求，严禁在雨天、雪天、雾天、五级及以上大风露天作业。</w:t>
      </w:r>
    </w:p>
    <w:p w14:paraId="1FECE95E" w14:textId="10A9C611" w:rsidR="00C936AA" w:rsidRDefault="00C936AA" w:rsidP="003132BA">
      <w:pPr>
        <w:pStyle w:val="afffffffff1"/>
      </w:pPr>
      <w:r>
        <w:rPr>
          <w:rFonts w:hint="eastAsia"/>
        </w:rPr>
        <w:t>施工安全</w:t>
      </w:r>
      <w:r w:rsidR="003132BA" w:rsidRPr="003132BA">
        <w:rPr>
          <w:rFonts w:hint="eastAsia"/>
        </w:rPr>
        <w:t>管理应</w:t>
      </w:r>
      <w:r w:rsidR="003132BA" w:rsidRPr="00042306">
        <w:rPr>
          <w:rFonts w:ascii="Times New Roman"/>
        </w:rPr>
        <w:t>符合</w:t>
      </w:r>
      <w:r w:rsidR="003132BA" w:rsidRPr="00042306">
        <w:rPr>
          <w:rFonts w:ascii="Times New Roman"/>
        </w:rPr>
        <w:t>GB 55034</w:t>
      </w:r>
      <w:r w:rsidR="003132BA" w:rsidRPr="00042306">
        <w:rPr>
          <w:rFonts w:ascii="Times New Roman"/>
        </w:rPr>
        <w:t>的规定，并满足</w:t>
      </w:r>
      <w:r w:rsidR="003132BA" w:rsidRPr="00042306">
        <w:rPr>
          <w:rFonts w:ascii="Times New Roman"/>
        </w:rPr>
        <w:t>JGJ 59</w:t>
      </w:r>
      <w:r w:rsidR="003132BA" w:rsidRPr="00042306">
        <w:rPr>
          <w:rFonts w:ascii="Times New Roman"/>
        </w:rPr>
        <w:t>相关</w:t>
      </w:r>
      <w:r w:rsidR="003132BA" w:rsidRPr="003132BA">
        <w:rPr>
          <w:rFonts w:hint="eastAsia"/>
        </w:rPr>
        <w:t>要求，做好防火、防毒、防滑、防坠落、临时用电及劳动防护等措施，严禁违章作业。</w:t>
      </w:r>
    </w:p>
    <w:p w14:paraId="6DBC8437" w14:textId="0E9587A6" w:rsidR="00042306" w:rsidRDefault="00042306" w:rsidP="00042306">
      <w:pPr>
        <w:pStyle w:val="affd"/>
        <w:spacing w:before="120" w:after="120"/>
      </w:pPr>
      <w:bookmarkStart w:id="39" w:name="_Toc227074719"/>
      <w:r>
        <w:rPr>
          <w:rFonts w:hint="eastAsia"/>
        </w:rPr>
        <w:lastRenderedPageBreak/>
        <w:t>材料进场验收</w:t>
      </w:r>
      <w:bookmarkEnd w:id="39"/>
    </w:p>
    <w:p w14:paraId="07659E1E" w14:textId="77777777" w:rsidR="00767D13" w:rsidRDefault="00767D13" w:rsidP="00767D13">
      <w:pPr>
        <w:pStyle w:val="afffffffff1"/>
      </w:pPr>
      <w:r>
        <w:rPr>
          <w:rFonts w:hint="eastAsia"/>
        </w:rPr>
        <w:t>进场材料必须提供出厂合格证、性能检测报告、产品说明书、环保检测报告，进口材料还应提供报关单与商检报告。</w:t>
      </w:r>
    </w:p>
    <w:p w14:paraId="606F93CD" w14:textId="00DA2D53" w:rsidR="00767D13" w:rsidRPr="0019664C" w:rsidRDefault="00767D13" w:rsidP="00767D13">
      <w:pPr>
        <w:pStyle w:val="afffffffff1"/>
        <w:rPr>
          <w:rFonts w:ascii="Times New Roman"/>
        </w:rPr>
      </w:pPr>
      <w:r>
        <w:rPr>
          <w:rFonts w:hint="eastAsia"/>
        </w:rPr>
        <w:t>防水材料性能应符合</w:t>
      </w:r>
      <w:r w:rsidRPr="0019664C">
        <w:rPr>
          <w:rFonts w:ascii="Times New Roman"/>
        </w:rPr>
        <w:t>GB 55030</w:t>
      </w:r>
      <w:r w:rsidRPr="0019664C">
        <w:rPr>
          <w:rFonts w:ascii="Times New Roman"/>
        </w:rPr>
        <w:t>及对应产品标准要求，并按规定抽样复检，复检合格后方可使用。</w:t>
      </w:r>
    </w:p>
    <w:p w14:paraId="33861470" w14:textId="454DA27D" w:rsidR="00767D13" w:rsidRPr="0019664C" w:rsidRDefault="00767D13" w:rsidP="00767D13">
      <w:pPr>
        <w:pStyle w:val="afffffffff1"/>
        <w:rPr>
          <w:rFonts w:ascii="Times New Roman"/>
        </w:rPr>
      </w:pPr>
      <w:r w:rsidRPr="0019664C">
        <w:rPr>
          <w:rFonts w:ascii="Times New Roman"/>
        </w:rPr>
        <w:t>聚氨酯防水涂料应符合</w:t>
      </w:r>
      <w:r w:rsidRPr="0019664C">
        <w:rPr>
          <w:rFonts w:ascii="Times New Roman"/>
        </w:rPr>
        <w:t>GB/T 19250</w:t>
      </w:r>
      <w:r w:rsidRPr="0019664C">
        <w:rPr>
          <w:rFonts w:ascii="Times New Roman"/>
        </w:rPr>
        <w:t>的技术要求，进场按批次见证取样送检。</w:t>
      </w:r>
    </w:p>
    <w:p w14:paraId="39CAD4EB" w14:textId="6846086A" w:rsidR="00767D13" w:rsidRPr="0019664C" w:rsidRDefault="00767D13" w:rsidP="00767D13">
      <w:pPr>
        <w:pStyle w:val="afffffffff1"/>
        <w:rPr>
          <w:rFonts w:ascii="Times New Roman"/>
        </w:rPr>
      </w:pPr>
      <w:r w:rsidRPr="0019664C">
        <w:rPr>
          <w:rFonts w:ascii="Times New Roman"/>
        </w:rPr>
        <w:t>密封材料应符合</w:t>
      </w:r>
      <w:r w:rsidRPr="0019664C">
        <w:rPr>
          <w:rFonts w:ascii="Times New Roman"/>
        </w:rPr>
        <w:t>GB/T 14683</w:t>
      </w:r>
      <w:r w:rsidRPr="0019664C">
        <w:rPr>
          <w:rFonts w:ascii="Times New Roman"/>
        </w:rPr>
        <w:t>要求，粘结性、柔韧性、耐久性满足使用环境。</w:t>
      </w:r>
    </w:p>
    <w:p w14:paraId="3557191B" w14:textId="1FE8EC46" w:rsidR="00767D13" w:rsidRDefault="00767D13" w:rsidP="00767D13">
      <w:pPr>
        <w:pStyle w:val="afffffffff1"/>
      </w:pPr>
      <w:r w:rsidRPr="0019664C">
        <w:rPr>
          <w:rFonts w:ascii="Times New Roman"/>
        </w:rPr>
        <w:t>防水砂浆应符合</w:t>
      </w:r>
      <w:r w:rsidRPr="0019664C">
        <w:rPr>
          <w:rFonts w:ascii="Times New Roman"/>
        </w:rPr>
        <w:t>GB/T 23445</w:t>
      </w:r>
      <w:r w:rsidRPr="0019664C">
        <w:rPr>
          <w:rFonts w:ascii="Times New Roman"/>
        </w:rPr>
        <w:t>要</w:t>
      </w:r>
      <w:r>
        <w:rPr>
          <w:rFonts w:hint="eastAsia"/>
        </w:rPr>
        <w:t>求，强度、粘结力、抗渗性达标。</w:t>
      </w:r>
    </w:p>
    <w:p w14:paraId="696B0390" w14:textId="687CBAB2" w:rsidR="00767D13" w:rsidRDefault="00767D13" w:rsidP="00767D13">
      <w:pPr>
        <w:pStyle w:val="afffffffff1"/>
      </w:pPr>
      <w:r>
        <w:rPr>
          <w:rFonts w:hint="eastAsia"/>
        </w:rPr>
        <w:t>严禁使用过期、变质、受潮、结块、不合格及国家明令淘汰的材料。</w:t>
      </w:r>
    </w:p>
    <w:p w14:paraId="101C62C1" w14:textId="00DE7943" w:rsidR="00042306" w:rsidRDefault="00767D13" w:rsidP="00767D13">
      <w:pPr>
        <w:pStyle w:val="afffffffff1"/>
      </w:pPr>
      <w:r>
        <w:rPr>
          <w:rFonts w:hint="eastAsia"/>
        </w:rPr>
        <w:t>材料进场验收应形成记录，内容包括：名称、规格、型号、数量、生产单位、进场日期、检验结果、验收人。</w:t>
      </w:r>
    </w:p>
    <w:p w14:paraId="5D3DCFFC" w14:textId="703E43BB" w:rsidR="0019664C" w:rsidRDefault="0019664C" w:rsidP="0019664C">
      <w:pPr>
        <w:pStyle w:val="affd"/>
        <w:spacing w:before="120" w:after="120"/>
      </w:pPr>
      <w:bookmarkStart w:id="40" w:name="_Toc227074720"/>
      <w:r w:rsidRPr="0019664C">
        <w:t>工序交接与隐蔽验收</w:t>
      </w:r>
      <w:bookmarkEnd w:id="40"/>
    </w:p>
    <w:p w14:paraId="0AB7856A" w14:textId="77777777" w:rsidR="0019664C" w:rsidRDefault="0019664C" w:rsidP="0019664C">
      <w:pPr>
        <w:pStyle w:val="afffffffff1"/>
      </w:pPr>
      <w:r>
        <w:rPr>
          <w:rFonts w:hint="eastAsia"/>
        </w:rPr>
        <w:t>安装防水标准工序：</w:t>
      </w:r>
    </w:p>
    <w:p w14:paraId="1406626C" w14:textId="77777777" w:rsidR="0019664C" w:rsidRDefault="0019664C" w:rsidP="0019664C">
      <w:pPr>
        <w:pStyle w:val="af5"/>
      </w:pPr>
      <w:r>
        <w:rPr>
          <w:rFonts w:hint="eastAsia"/>
        </w:rPr>
        <w:t>基层处理；</w:t>
      </w:r>
    </w:p>
    <w:p w14:paraId="510696FD" w14:textId="77777777" w:rsidR="0019664C" w:rsidRDefault="0019664C" w:rsidP="0019664C">
      <w:pPr>
        <w:pStyle w:val="af5"/>
      </w:pPr>
      <w:r>
        <w:rPr>
          <w:rFonts w:hint="eastAsia"/>
        </w:rPr>
        <w:t>节点加强；</w:t>
      </w:r>
    </w:p>
    <w:p w14:paraId="5B1A0DBD" w14:textId="77777777" w:rsidR="0019664C" w:rsidRDefault="0019664C" w:rsidP="0019664C">
      <w:pPr>
        <w:pStyle w:val="af5"/>
      </w:pPr>
      <w:r>
        <w:rPr>
          <w:rFonts w:hint="eastAsia"/>
        </w:rPr>
        <w:t>密封封堵；</w:t>
      </w:r>
    </w:p>
    <w:p w14:paraId="27AE62D1" w14:textId="77777777" w:rsidR="0019664C" w:rsidRDefault="0019664C" w:rsidP="0019664C">
      <w:pPr>
        <w:pStyle w:val="af5"/>
      </w:pPr>
      <w:r>
        <w:rPr>
          <w:rFonts w:hint="eastAsia"/>
        </w:rPr>
        <w:t>防水层施工；</w:t>
      </w:r>
    </w:p>
    <w:p w14:paraId="1275F1F0" w14:textId="77777777" w:rsidR="0019664C" w:rsidRDefault="0019664C" w:rsidP="0019664C">
      <w:pPr>
        <w:pStyle w:val="af5"/>
      </w:pPr>
      <w:r>
        <w:rPr>
          <w:rFonts w:hint="eastAsia"/>
        </w:rPr>
        <w:t>养护；</w:t>
      </w:r>
    </w:p>
    <w:p w14:paraId="46D8D434" w14:textId="13933C1D" w:rsidR="0019664C" w:rsidRDefault="0019664C" w:rsidP="0019664C">
      <w:pPr>
        <w:pStyle w:val="af5"/>
      </w:pPr>
      <w:r>
        <w:rPr>
          <w:rFonts w:hint="eastAsia"/>
        </w:rPr>
        <w:t>试验验收。</w:t>
      </w:r>
    </w:p>
    <w:p w14:paraId="07519EEB" w14:textId="162B401C" w:rsidR="0019664C" w:rsidRDefault="0019664C" w:rsidP="00D52919">
      <w:pPr>
        <w:pStyle w:val="afffffffff1"/>
      </w:pPr>
      <w:r>
        <w:rPr>
          <w:rFonts w:hint="eastAsia"/>
        </w:rPr>
        <w:t>工序交接应办理交接手续，上道工序不合格不得移交。</w:t>
      </w:r>
    </w:p>
    <w:p w14:paraId="1099D4B9" w14:textId="10760DCB" w:rsidR="0019664C" w:rsidRDefault="0019664C" w:rsidP="00D52919">
      <w:pPr>
        <w:pStyle w:val="afffffffff1"/>
      </w:pPr>
      <w:r>
        <w:rPr>
          <w:rFonts w:hint="eastAsia"/>
        </w:rPr>
        <w:t>隐蔽工程必须在覆盖前由施工单位自检合格，报监理</w:t>
      </w:r>
      <w:r w:rsidR="00D52919">
        <w:rPr>
          <w:rFonts w:hint="eastAsia"/>
        </w:rPr>
        <w:t>或</w:t>
      </w:r>
      <w:r>
        <w:rPr>
          <w:rFonts w:hint="eastAsia"/>
        </w:rPr>
        <w:t>建设单位联合验收。</w:t>
      </w:r>
    </w:p>
    <w:p w14:paraId="4317FBC9" w14:textId="2FB95310" w:rsidR="00D52919" w:rsidRDefault="00D52919" w:rsidP="00D52919">
      <w:pPr>
        <w:pStyle w:val="afffffffff1"/>
      </w:pPr>
      <w:r>
        <w:rPr>
          <w:rFonts w:hint="eastAsia"/>
        </w:rPr>
        <w:t>隐蔽验收应包含以下内容：</w:t>
      </w:r>
    </w:p>
    <w:p w14:paraId="0A232FF4" w14:textId="77777777" w:rsidR="00D52919" w:rsidRDefault="00D52919" w:rsidP="00D52919">
      <w:pPr>
        <w:pStyle w:val="af5"/>
        <w:numPr>
          <w:ilvl w:val="0"/>
          <w:numId w:val="32"/>
        </w:numPr>
      </w:pPr>
      <w:r>
        <w:rPr>
          <w:rFonts w:hint="eastAsia"/>
        </w:rPr>
        <w:t>基层坚实度、平整度、干燥度、洁净度；</w:t>
      </w:r>
    </w:p>
    <w:p w14:paraId="02F366A1" w14:textId="77777777" w:rsidR="00D52919" w:rsidRDefault="00D52919" w:rsidP="00D52919">
      <w:pPr>
        <w:pStyle w:val="af5"/>
      </w:pPr>
      <w:r>
        <w:rPr>
          <w:rFonts w:hint="eastAsia"/>
        </w:rPr>
        <w:t>套管位置、标高、固定牢固度；</w:t>
      </w:r>
    </w:p>
    <w:p w14:paraId="4EB4F0CD" w14:textId="77777777" w:rsidR="00D52919" w:rsidRDefault="00D52919" w:rsidP="00D52919">
      <w:pPr>
        <w:pStyle w:val="af5"/>
      </w:pPr>
      <w:r>
        <w:rPr>
          <w:rFonts w:hint="eastAsia"/>
        </w:rPr>
        <w:t>密封封堵密实度、厚度、宽度；</w:t>
      </w:r>
    </w:p>
    <w:p w14:paraId="0E86B8CD" w14:textId="77777777" w:rsidR="00D52919" w:rsidRDefault="00D52919" w:rsidP="00D52919">
      <w:pPr>
        <w:pStyle w:val="af5"/>
        <w:numPr>
          <w:ilvl w:val="0"/>
          <w:numId w:val="33"/>
        </w:numPr>
      </w:pPr>
      <w:r>
        <w:rPr>
          <w:rFonts w:hint="eastAsia"/>
        </w:rPr>
        <w:t>防水加强层设置、搭接长度、</w:t>
      </w:r>
      <w:proofErr w:type="gramStart"/>
      <w:r>
        <w:rPr>
          <w:rFonts w:hint="eastAsia"/>
        </w:rPr>
        <w:t>收头处理</w:t>
      </w:r>
      <w:proofErr w:type="gramEnd"/>
      <w:r>
        <w:rPr>
          <w:rFonts w:hint="eastAsia"/>
        </w:rPr>
        <w:t>；</w:t>
      </w:r>
    </w:p>
    <w:p w14:paraId="616C5029" w14:textId="77777777" w:rsidR="00D52919" w:rsidRDefault="00D52919" w:rsidP="00D52919">
      <w:pPr>
        <w:pStyle w:val="af5"/>
        <w:numPr>
          <w:ilvl w:val="0"/>
          <w:numId w:val="34"/>
        </w:numPr>
      </w:pPr>
      <w:r>
        <w:rPr>
          <w:rFonts w:hint="eastAsia"/>
        </w:rPr>
        <w:t>管井、洞口、设备基础防水构造完整性。</w:t>
      </w:r>
    </w:p>
    <w:p w14:paraId="134C1DDF" w14:textId="53237394" w:rsidR="00D52919" w:rsidRDefault="00D52919" w:rsidP="00D52919">
      <w:pPr>
        <w:pStyle w:val="afffffffff1"/>
      </w:pPr>
      <w:r>
        <w:rPr>
          <w:rFonts w:hint="eastAsia"/>
        </w:rPr>
        <w:t>隐蔽验收合格签署记录；不合格应立即整改、复检合格后方可隐蔽。</w:t>
      </w:r>
    </w:p>
    <w:p w14:paraId="72C1A6D3" w14:textId="30250576" w:rsidR="00D52919" w:rsidRDefault="000B284E" w:rsidP="000B284E">
      <w:pPr>
        <w:pStyle w:val="affd"/>
        <w:spacing w:before="120" w:after="120"/>
      </w:pPr>
      <w:bookmarkStart w:id="41" w:name="_Toc227074721"/>
      <w:r>
        <w:rPr>
          <w:rFonts w:hint="eastAsia"/>
        </w:rPr>
        <w:t>质量缺陷分级</w:t>
      </w:r>
      <w:bookmarkEnd w:id="41"/>
    </w:p>
    <w:p w14:paraId="014BBBFE" w14:textId="752B55A2" w:rsidR="000B284E" w:rsidRDefault="000B284E" w:rsidP="000B284E">
      <w:pPr>
        <w:pStyle w:val="affe"/>
        <w:spacing w:before="120" w:after="120"/>
      </w:pPr>
      <w:r>
        <w:rPr>
          <w:rFonts w:hint="eastAsia"/>
        </w:rPr>
        <w:t>严重缺陷</w:t>
      </w:r>
    </w:p>
    <w:p w14:paraId="3D8B01B5" w14:textId="4644FEF6" w:rsidR="000B284E" w:rsidRPr="000B284E" w:rsidRDefault="000B284E" w:rsidP="000B284E">
      <w:pPr>
        <w:pStyle w:val="afffffffff0"/>
      </w:pPr>
      <w:r w:rsidRPr="000B284E">
        <w:t>防水材料不合格、构造做法错误</w:t>
      </w:r>
      <w:r>
        <w:rPr>
          <w:rFonts w:hint="eastAsia"/>
        </w:rPr>
        <w:t>。</w:t>
      </w:r>
    </w:p>
    <w:p w14:paraId="18CD4763" w14:textId="76587F21" w:rsidR="000B284E" w:rsidRPr="000B284E" w:rsidRDefault="000B284E" w:rsidP="000B284E">
      <w:pPr>
        <w:pStyle w:val="afffffffff0"/>
      </w:pPr>
      <w:r w:rsidRPr="000B284E">
        <w:t>密封封堵不密实、存在贯通缝隙</w:t>
      </w:r>
      <w:r>
        <w:rPr>
          <w:rFonts w:hint="eastAsia"/>
        </w:rPr>
        <w:t>。</w:t>
      </w:r>
    </w:p>
    <w:p w14:paraId="16385126" w14:textId="521A2431" w:rsidR="000B284E" w:rsidRPr="000B284E" w:rsidRDefault="000B284E" w:rsidP="000B284E">
      <w:pPr>
        <w:pStyle w:val="afffffffff0"/>
      </w:pPr>
      <w:r w:rsidRPr="000B284E">
        <w:t>闭水/淋水试验出现渗漏</w:t>
      </w:r>
      <w:r>
        <w:rPr>
          <w:rFonts w:hint="eastAsia"/>
        </w:rPr>
        <w:t>。</w:t>
      </w:r>
    </w:p>
    <w:p w14:paraId="098DCA6B" w14:textId="18E05C35" w:rsidR="000B284E" w:rsidRPr="000B284E" w:rsidRDefault="000B284E" w:rsidP="000B284E">
      <w:pPr>
        <w:pStyle w:val="afffffffff0"/>
      </w:pPr>
      <w:r w:rsidRPr="000B284E">
        <w:t>隐蔽验收未通过擅自覆盖</w:t>
      </w:r>
      <w:r>
        <w:rPr>
          <w:rFonts w:hint="eastAsia"/>
        </w:rPr>
        <w:t>。</w:t>
      </w:r>
    </w:p>
    <w:p w14:paraId="4B1B8A80" w14:textId="5F7B9185" w:rsidR="000B284E" w:rsidRDefault="000B284E" w:rsidP="000B284E">
      <w:pPr>
        <w:pStyle w:val="afffffffff0"/>
      </w:pPr>
      <w:r w:rsidRPr="000B284E">
        <w:t>影响防水功能且无法简单修补。</w:t>
      </w:r>
    </w:p>
    <w:p w14:paraId="44150C52" w14:textId="3BCAB103" w:rsidR="00DB240C" w:rsidRDefault="00DB240C" w:rsidP="00DB240C">
      <w:pPr>
        <w:pStyle w:val="affe"/>
        <w:spacing w:before="120" w:after="120"/>
      </w:pPr>
      <w:r>
        <w:rPr>
          <w:rFonts w:hint="eastAsia"/>
        </w:rPr>
        <w:t>一般缺陷</w:t>
      </w:r>
    </w:p>
    <w:p w14:paraId="7D3D9D26" w14:textId="51026A47" w:rsidR="00DB240C" w:rsidRDefault="00DB240C" w:rsidP="00DB240C">
      <w:pPr>
        <w:pStyle w:val="afffffffff0"/>
      </w:pPr>
      <w:r>
        <w:rPr>
          <w:rFonts w:hint="eastAsia"/>
        </w:rPr>
        <w:t>表面轻微不平整、局部麻面。</w:t>
      </w:r>
    </w:p>
    <w:p w14:paraId="3FC2BCA8" w14:textId="27AD81B9" w:rsidR="00DB240C" w:rsidRDefault="00DB240C" w:rsidP="00DB240C">
      <w:pPr>
        <w:pStyle w:val="afffffffff0"/>
      </w:pPr>
      <w:r>
        <w:rPr>
          <w:rFonts w:hint="eastAsia"/>
        </w:rPr>
        <w:t>密封局部轻微气泡、修补后可合格。</w:t>
      </w:r>
    </w:p>
    <w:p w14:paraId="47442686" w14:textId="2CCC4AA1" w:rsidR="00DB240C" w:rsidRDefault="00DB240C" w:rsidP="00DB240C">
      <w:pPr>
        <w:pStyle w:val="afffffffff0"/>
      </w:pPr>
      <w:r>
        <w:rPr>
          <w:rFonts w:hint="eastAsia"/>
        </w:rPr>
        <w:t>不影响防水功能与结构安全。</w:t>
      </w:r>
    </w:p>
    <w:p w14:paraId="0BBFDDA5" w14:textId="321E13E7" w:rsidR="00DB240C" w:rsidRDefault="00DB240C" w:rsidP="00DB240C">
      <w:pPr>
        <w:pStyle w:val="affd"/>
        <w:spacing w:before="120" w:after="120"/>
      </w:pPr>
      <w:bookmarkStart w:id="42" w:name="_Toc227074722"/>
      <w:r>
        <w:rPr>
          <w:rFonts w:hint="eastAsia"/>
        </w:rPr>
        <w:t>验收程序与组织</w:t>
      </w:r>
      <w:bookmarkEnd w:id="42"/>
    </w:p>
    <w:p w14:paraId="3D89FB11" w14:textId="11864291" w:rsidR="00DB240C" w:rsidRDefault="00DB240C" w:rsidP="00DB240C">
      <w:pPr>
        <w:pStyle w:val="afffffffff1"/>
      </w:pPr>
      <w:r>
        <w:rPr>
          <w:rFonts w:hint="eastAsia"/>
        </w:rPr>
        <w:t>验收顺序：检验批验收、分项工程验收、子分部工程验收。</w:t>
      </w:r>
    </w:p>
    <w:p w14:paraId="717181AE" w14:textId="6CF3F83A" w:rsidR="00DB240C" w:rsidRDefault="00DB240C" w:rsidP="00DB240C">
      <w:pPr>
        <w:pStyle w:val="afffffffff1"/>
      </w:pPr>
      <w:r>
        <w:rPr>
          <w:rFonts w:hint="eastAsia"/>
        </w:rPr>
        <w:t>检验批由施工单位自检合格后报监理工程师验收。</w:t>
      </w:r>
    </w:p>
    <w:p w14:paraId="2A88ED7E" w14:textId="265DC2A5" w:rsidR="00DB240C" w:rsidRDefault="00DB240C" w:rsidP="00DB240C">
      <w:pPr>
        <w:pStyle w:val="afffffffff1"/>
      </w:pPr>
      <w:r>
        <w:rPr>
          <w:rFonts w:hint="eastAsia"/>
        </w:rPr>
        <w:t>分项工程由监理工程师组织施工单位项目技术负责人等验收。</w:t>
      </w:r>
    </w:p>
    <w:p w14:paraId="620BC939" w14:textId="030B40E6" w:rsidR="00DB240C" w:rsidRDefault="00DB240C" w:rsidP="00DB240C">
      <w:pPr>
        <w:pStyle w:val="afffffffff1"/>
      </w:pPr>
      <w:r>
        <w:rPr>
          <w:rFonts w:hint="eastAsia"/>
        </w:rPr>
        <w:t>子分部工程由总监理工程师组织建设、施工、设计等相关人员验收。</w:t>
      </w:r>
    </w:p>
    <w:p w14:paraId="19DEF240" w14:textId="499CF6C2" w:rsidR="00DB240C" w:rsidRDefault="00DB240C" w:rsidP="00DB240C">
      <w:pPr>
        <w:pStyle w:val="afffffffff1"/>
      </w:pPr>
      <w:r>
        <w:rPr>
          <w:rFonts w:hint="eastAsia"/>
        </w:rPr>
        <w:t>验收应在资料齐全、现场达标、试验合格基础上进行。</w:t>
      </w:r>
    </w:p>
    <w:p w14:paraId="342E30EE" w14:textId="0958BFB4" w:rsidR="00291FE1" w:rsidRDefault="00291FE1" w:rsidP="00291FE1">
      <w:pPr>
        <w:pStyle w:val="affc"/>
        <w:spacing w:before="240" w:after="240"/>
      </w:pPr>
      <w:bookmarkStart w:id="43" w:name="_Toc227074723"/>
      <w:r w:rsidRPr="00291FE1">
        <w:lastRenderedPageBreak/>
        <w:t>施工与细部构造要求</w:t>
      </w:r>
      <w:bookmarkEnd w:id="43"/>
    </w:p>
    <w:p w14:paraId="29FDC426" w14:textId="0DD1D317" w:rsidR="00291FE1" w:rsidRDefault="00291FE1" w:rsidP="00291FE1">
      <w:pPr>
        <w:pStyle w:val="affd"/>
        <w:spacing w:before="120" w:after="120"/>
      </w:pPr>
      <w:bookmarkStart w:id="44" w:name="_Toc227074724"/>
      <w:r>
        <w:rPr>
          <w:rFonts w:hint="eastAsia"/>
        </w:rPr>
        <w:t>基层处理</w:t>
      </w:r>
      <w:bookmarkEnd w:id="44"/>
    </w:p>
    <w:p w14:paraId="678B3589" w14:textId="77777777" w:rsidR="00291FE1" w:rsidRDefault="00291FE1" w:rsidP="00291FE1">
      <w:pPr>
        <w:pStyle w:val="afffffffff1"/>
      </w:pPr>
      <w:r>
        <w:rPr>
          <w:rFonts w:hint="eastAsia"/>
        </w:rPr>
        <w:t>基层应坚实、平整、干燥、洁净，无空鼓、裂缝、起砂、掉皮、油污、浮灰。</w:t>
      </w:r>
    </w:p>
    <w:p w14:paraId="6291B0FE" w14:textId="315E28A3" w:rsidR="00291FE1" w:rsidRDefault="00291FE1" w:rsidP="00291FE1">
      <w:pPr>
        <w:pStyle w:val="afffffffff1"/>
      </w:pPr>
      <w:r>
        <w:rPr>
          <w:rFonts w:hint="eastAsia"/>
        </w:rPr>
        <w:t>基层含水率应符合防水材料施工要求，一般不大于</w:t>
      </w:r>
      <w:r w:rsidRPr="00C23A1D">
        <w:rPr>
          <w:rFonts w:ascii="Times New Roman"/>
        </w:rPr>
        <w:t>9%</w:t>
      </w:r>
      <w:r>
        <w:rPr>
          <w:rFonts w:hint="eastAsia"/>
        </w:rPr>
        <w:t>。</w:t>
      </w:r>
    </w:p>
    <w:p w14:paraId="0A3FF384" w14:textId="3549D72E" w:rsidR="00291FE1" w:rsidRPr="00891668" w:rsidRDefault="00291FE1" w:rsidP="00291FE1">
      <w:pPr>
        <w:pStyle w:val="afffffffff1"/>
        <w:rPr>
          <w:rFonts w:ascii="Times New Roman"/>
        </w:rPr>
      </w:pPr>
      <w:proofErr w:type="gramStart"/>
      <w:r>
        <w:rPr>
          <w:rFonts w:hint="eastAsia"/>
        </w:rPr>
        <w:t>阴阳角应做成</w:t>
      </w:r>
      <w:proofErr w:type="gramEnd"/>
      <w:r>
        <w:rPr>
          <w:rFonts w:hint="eastAsia"/>
        </w:rPr>
        <w:t>圆弧角或钝角</w:t>
      </w:r>
      <w:r w:rsidRPr="00891668">
        <w:rPr>
          <w:rFonts w:ascii="Times New Roman"/>
        </w:rPr>
        <w:t>，半径</w:t>
      </w:r>
      <w:r w:rsidRPr="00891668">
        <w:rPr>
          <w:rFonts w:ascii="Times New Roman"/>
        </w:rPr>
        <w:t>R≥50 mm</w:t>
      </w:r>
      <w:r w:rsidRPr="00891668">
        <w:rPr>
          <w:rFonts w:ascii="Times New Roman"/>
        </w:rPr>
        <w:t>（无设计要求时）。</w:t>
      </w:r>
    </w:p>
    <w:p w14:paraId="526DD05D" w14:textId="710FD888" w:rsidR="00291FE1" w:rsidRPr="00891668" w:rsidRDefault="00291FE1" w:rsidP="00291FE1">
      <w:pPr>
        <w:pStyle w:val="afffffffff1"/>
        <w:rPr>
          <w:rFonts w:ascii="Times New Roman"/>
        </w:rPr>
      </w:pPr>
      <w:r w:rsidRPr="00891668">
        <w:rPr>
          <w:rFonts w:ascii="Times New Roman"/>
        </w:rPr>
        <w:t>穿墙穿板</w:t>
      </w:r>
      <w:proofErr w:type="gramStart"/>
      <w:r w:rsidRPr="00891668">
        <w:rPr>
          <w:rFonts w:ascii="Times New Roman"/>
        </w:rPr>
        <w:t>洞口应方正</w:t>
      </w:r>
      <w:proofErr w:type="gramEnd"/>
      <w:r w:rsidRPr="00891668">
        <w:rPr>
          <w:rFonts w:ascii="Times New Roman"/>
        </w:rPr>
        <w:t>、规整，边缘无松散混凝土。</w:t>
      </w:r>
    </w:p>
    <w:p w14:paraId="742FD6AC" w14:textId="4B56B9E0" w:rsidR="00291FE1" w:rsidRPr="00891668" w:rsidRDefault="00291FE1" w:rsidP="00291FE1">
      <w:pPr>
        <w:pStyle w:val="afffffffff1"/>
        <w:rPr>
          <w:rFonts w:ascii="Times New Roman"/>
        </w:rPr>
      </w:pPr>
      <w:r w:rsidRPr="00891668">
        <w:rPr>
          <w:rFonts w:ascii="Times New Roman"/>
        </w:rPr>
        <w:t>基层缺陷应提前修补，裂缝用</w:t>
      </w:r>
      <w:proofErr w:type="gramStart"/>
      <w:r w:rsidRPr="00891668">
        <w:rPr>
          <w:rFonts w:ascii="Times New Roman"/>
        </w:rPr>
        <w:t>密封胶嵌填</w:t>
      </w:r>
      <w:proofErr w:type="gramEnd"/>
      <w:r w:rsidRPr="00891668">
        <w:rPr>
          <w:rFonts w:ascii="Times New Roman"/>
        </w:rPr>
        <w:t>，孔洞用防水砂浆或细石混凝土修补。</w:t>
      </w:r>
    </w:p>
    <w:p w14:paraId="6F2B3716" w14:textId="77777777" w:rsidR="00891668" w:rsidRPr="00891668" w:rsidRDefault="00891668" w:rsidP="00891668">
      <w:pPr>
        <w:pStyle w:val="affd"/>
        <w:spacing w:before="120" w:after="120"/>
        <w:rPr>
          <w:rFonts w:ascii="Times New Roman"/>
        </w:rPr>
      </w:pPr>
      <w:bookmarkStart w:id="45" w:name="_Toc227074725"/>
      <w:r w:rsidRPr="00891668">
        <w:rPr>
          <w:rFonts w:ascii="Times New Roman"/>
        </w:rPr>
        <w:t>穿墙穿板管道防水</w:t>
      </w:r>
      <w:bookmarkEnd w:id="45"/>
    </w:p>
    <w:p w14:paraId="67ED4146" w14:textId="675397DE" w:rsidR="00891668" w:rsidRPr="00891668" w:rsidRDefault="00891668" w:rsidP="00891668">
      <w:pPr>
        <w:pStyle w:val="afffffffff1"/>
        <w:rPr>
          <w:rFonts w:ascii="Times New Roman"/>
        </w:rPr>
      </w:pPr>
      <w:r w:rsidRPr="00891668">
        <w:rPr>
          <w:rFonts w:ascii="Times New Roman"/>
        </w:rPr>
        <w:t>管道穿墙</w:t>
      </w:r>
      <w:r w:rsidRPr="00891668">
        <w:rPr>
          <w:rFonts w:ascii="Times New Roman"/>
        </w:rPr>
        <w:t>/</w:t>
      </w:r>
      <w:r w:rsidRPr="00891668">
        <w:rPr>
          <w:rFonts w:ascii="Times New Roman"/>
        </w:rPr>
        <w:t>穿板必须设置刚性或柔性套管，规格、标高、位置符合设计。</w:t>
      </w:r>
    </w:p>
    <w:p w14:paraId="13EE050E" w14:textId="2FCC84A7" w:rsidR="00891668" w:rsidRDefault="00891668" w:rsidP="00891668">
      <w:pPr>
        <w:pStyle w:val="afffffffff1"/>
      </w:pPr>
      <w:r w:rsidRPr="00891668">
        <w:rPr>
          <w:rFonts w:ascii="Times New Roman"/>
        </w:rPr>
        <w:t>套管应高出完成地面</w:t>
      </w:r>
      <w:r w:rsidRPr="00891668">
        <w:rPr>
          <w:rFonts w:ascii="Times New Roman"/>
        </w:rPr>
        <w:t>≥20 mm</w:t>
      </w:r>
      <w:r w:rsidRPr="00891668">
        <w:rPr>
          <w:rFonts w:ascii="Times New Roman"/>
        </w:rPr>
        <w:t>，屋面、卫生间等部位</w:t>
      </w:r>
      <w:r w:rsidRPr="00891668">
        <w:rPr>
          <w:rFonts w:ascii="Times New Roman"/>
        </w:rPr>
        <w:t>≥50 mm</w:t>
      </w:r>
      <w:r>
        <w:rPr>
          <w:rFonts w:hint="eastAsia"/>
        </w:rPr>
        <w:t>。</w:t>
      </w:r>
    </w:p>
    <w:p w14:paraId="2D44AFC5" w14:textId="4F645D35" w:rsidR="00891668" w:rsidRDefault="00891668" w:rsidP="00891668">
      <w:pPr>
        <w:pStyle w:val="afffffffff1"/>
      </w:pPr>
      <w:r>
        <w:rPr>
          <w:rFonts w:hint="eastAsia"/>
        </w:rPr>
        <w:t>管道与套管间隙应采用防水封堵料分层填塞，中部可设止水环，表面密封平整。</w:t>
      </w:r>
    </w:p>
    <w:p w14:paraId="3F17EF8F" w14:textId="17CDF76E" w:rsidR="00891668" w:rsidRDefault="00891668" w:rsidP="00891668">
      <w:pPr>
        <w:pStyle w:val="afffffffff1"/>
      </w:pPr>
      <w:r>
        <w:rPr>
          <w:rFonts w:hint="eastAsia"/>
        </w:rPr>
        <w:t>套管两端应用密封胶封闭，形成连续防水体系。</w:t>
      </w:r>
    </w:p>
    <w:p w14:paraId="0D03255D" w14:textId="621B71A5" w:rsidR="00891668" w:rsidRDefault="00891668" w:rsidP="00891668">
      <w:pPr>
        <w:pStyle w:val="afffffffff1"/>
      </w:pPr>
      <w:r>
        <w:rPr>
          <w:rFonts w:hint="eastAsia"/>
        </w:rPr>
        <w:t>施工完成后必须做闭水或淋水试验。</w:t>
      </w:r>
    </w:p>
    <w:p w14:paraId="13F1B7EB" w14:textId="77777777" w:rsidR="000603AA" w:rsidRDefault="000603AA" w:rsidP="000603AA">
      <w:pPr>
        <w:pStyle w:val="affd"/>
        <w:spacing w:before="120" w:after="120"/>
      </w:pPr>
      <w:bookmarkStart w:id="46" w:name="_Toc227074726"/>
      <w:r>
        <w:rPr>
          <w:rFonts w:hint="eastAsia"/>
        </w:rPr>
        <w:t>管道接口防水</w:t>
      </w:r>
      <w:bookmarkEnd w:id="46"/>
    </w:p>
    <w:p w14:paraId="3B29622D" w14:textId="28F30288" w:rsidR="000603AA" w:rsidRDefault="000603AA" w:rsidP="000603AA">
      <w:pPr>
        <w:pStyle w:val="afffffffff1"/>
      </w:pPr>
      <w:r>
        <w:rPr>
          <w:rFonts w:hint="eastAsia"/>
        </w:rPr>
        <w:t>给排水、消防、暖通管道连接应符合</w:t>
      </w:r>
      <w:bookmarkStart w:id="47" w:name="OLE_LINK3"/>
      <w:r w:rsidRPr="00C23A1D">
        <w:rPr>
          <w:rFonts w:ascii="Times New Roman"/>
        </w:rPr>
        <w:t>GB 50242</w:t>
      </w:r>
      <w:bookmarkEnd w:id="47"/>
      <w:r w:rsidRPr="00C23A1D">
        <w:rPr>
          <w:rFonts w:ascii="Times New Roman"/>
        </w:rPr>
        <w:t>、</w:t>
      </w:r>
      <w:r w:rsidRPr="00C23A1D">
        <w:rPr>
          <w:rFonts w:ascii="Times New Roman"/>
        </w:rPr>
        <w:t>GB 50268</w:t>
      </w:r>
      <w:r>
        <w:rPr>
          <w:rFonts w:hint="eastAsia"/>
        </w:rPr>
        <w:t>要求，接口严密无渗漏。</w:t>
      </w:r>
    </w:p>
    <w:p w14:paraId="3DA82DD7" w14:textId="59C4435B" w:rsidR="000603AA" w:rsidRDefault="000603AA" w:rsidP="00260267">
      <w:pPr>
        <w:pStyle w:val="afffffffff1"/>
      </w:pPr>
      <w:r>
        <w:rPr>
          <w:rFonts w:hint="eastAsia"/>
        </w:rPr>
        <w:t>法兰、丝扣、焊接接口应做防腐与防水密封处理。</w:t>
      </w:r>
    </w:p>
    <w:p w14:paraId="77F3749B" w14:textId="164C9B1D" w:rsidR="000603AA" w:rsidRDefault="000603AA" w:rsidP="00260267">
      <w:pPr>
        <w:pStyle w:val="afffffffff1"/>
      </w:pPr>
      <w:r>
        <w:rPr>
          <w:rFonts w:hint="eastAsia"/>
        </w:rPr>
        <w:t>管道试压合格后方可进行接口防水封闭。</w:t>
      </w:r>
    </w:p>
    <w:p w14:paraId="1C176D0C" w14:textId="28F42C2D" w:rsidR="000603AA" w:rsidRDefault="000603AA" w:rsidP="00260267">
      <w:pPr>
        <w:pStyle w:val="afffffffff1"/>
      </w:pPr>
      <w:r>
        <w:rPr>
          <w:rFonts w:hint="eastAsia"/>
        </w:rPr>
        <w:t>接口密封应饱满、连续、无气泡、无脱粘。</w:t>
      </w:r>
    </w:p>
    <w:p w14:paraId="7491A1CB" w14:textId="77777777" w:rsidR="00671DBB" w:rsidRDefault="00671DBB" w:rsidP="00671DBB">
      <w:pPr>
        <w:pStyle w:val="affd"/>
        <w:spacing w:before="120" w:after="120"/>
      </w:pPr>
      <w:bookmarkStart w:id="48" w:name="_Toc227074727"/>
      <w:r>
        <w:rPr>
          <w:rFonts w:hint="eastAsia"/>
        </w:rPr>
        <w:t>设备基础防水</w:t>
      </w:r>
      <w:bookmarkEnd w:id="48"/>
    </w:p>
    <w:p w14:paraId="11F8E069" w14:textId="74550994" w:rsidR="00671DBB" w:rsidRDefault="00671DBB" w:rsidP="00671DBB">
      <w:pPr>
        <w:pStyle w:val="afffffffff1"/>
      </w:pPr>
      <w:r>
        <w:rPr>
          <w:rFonts w:hint="eastAsia"/>
        </w:rPr>
        <w:t>设备基础应尺寸准确、标高正确、表面平整。</w:t>
      </w:r>
    </w:p>
    <w:p w14:paraId="13C5D2C5" w14:textId="4ADDA987" w:rsidR="00671DBB" w:rsidRDefault="00671DBB" w:rsidP="00671DBB">
      <w:pPr>
        <w:pStyle w:val="afffffffff1"/>
      </w:pPr>
      <w:r>
        <w:rPr>
          <w:rFonts w:hint="eastAsia"/>
        </w:rPr>
        <w:t>基础根部应做防水泛水与加强层，高</w:t>
      </w:r>
      <w:r w:rsidRPr="00671DBB">
        <w:rPr>
          <w:rFonts w:ascii="Times New Roman"/>
        </w:rPr>
        <w:t>度</w:t>
      </w:r>
      <w:r w:rsidRPr="00671DBB">
        <w:rPr>
          <w:rFonts w:ascii="Times New Roman"/>
        </w:rPr>
        <w:t>≥150 mm</w:t>
      </w:r>
      <w:r>
        <w:rPr>
          <w:rFonts w:hint="eastAsia"/>
        </w:rPr>
        <w:t>。</w:t>
      </w:r>
    </w:p>
    <w:p w14:paraId="27339301" w14:textId="6D5B114D" w:rsidR="00671DBB" w:rsidRDefault="00671DBB" w:rsidP="00671DBB">
      <w:pPr>
        <w:pStyle w:val="afffffffff1"/>
      </w:pPr>
      <w:r>
        <w:rPr>
          <w:rFonts w:hint="eastAsia"/>
        </w:rPr>
        <w:t>基础与地面交接处用密封胶封闭，无渗漏通道。</w:t>
      </w:r>
    </w:p>
    <w:p w14:paraId="31A7A5E6" w14:textId="312192BC" w:rsidR="00671DBB" w:rsidRDefault="00671DBB" w:rsidP="00671DBB">
      <w:pPr>
        <w:pStyle w:val="afffffffff1"/>
      </w:pPr>
      <w:r>
        <w:rPr>
          <w:rFonts w:hint="eastAsia"/>
        </w:rPr>
        <w:t>重型设备基础应设置隔震、防渗构造，符合设计要求。</w:t>
      </w:r>
    </w:p>
    <w:p w14:paraId="7B2075B7" w14:textId="77777777" w:rsidR="00671DBB" w:rsidRDefault="00671DBB" w:rsidP="00671DBB">
      <w:pPr>
        <w:pStyle w:val="affd"/>
        <w:spacing w:before="120" w:after="120"/>
      </w:pPr>
      <w:bookmarkStart w:id="49" w:name="_Toc227074728"/>
      <w:r>
        <w:rPr>
          <w:rFonts w:hint="eastAsia"/>
        </w:rPr>
        <w:t>管井防水</w:t>
      </w:r>
      <w:bookmarkEnd w:id="49"/>
    </w:p>
    <w:p w14:paraId="2750E90A" w14:textId="295C39E8" w:rsidR="00671DBB" w:rsidRDefault="00671DBB" w:rsidP="00124539">
      <w:pPr>
        <w:pStyle w:val="afffffffff1"/>
      </w:pPr>
      <w:r>
        <w:rPr>
          <w:rFonts w:hint="eastAsia"/>
        </w:rPr>
        <w:t>管井地面、洞口、管壁应做整体防水，防水层连续封闭。</w:t>
      </w:r>
    </w:p>
    <w:p w14:paraId="6608EC56" w14:textId="735F20B1" w:rsidR="00671DBB" w:rsidRDefault="00671DBB" w:rsidP="00124539">
      <w:pPr>
        <w:pStyle w:val="afffffffff1"/>
      </w:pPr>
      <w:r>
        <w:rPr>
          <w:rFonts w:hint="eastAsia"/>
        </w:rPr>
        <w:t>管井内管道根部、穿墙节点应加强密封、分层封堵。</w:t>
      </w:r>
    </w:p>
    <w:p w14:paraId="7F5F98EC" w14:textId="7E90B4D6" w:rsidR="00671DBB" w:rsidRDefault="00671DBB" w:rsidP="00124539">
      <w:pPr>
        <w:pStyle w:val="afffffffff1"/>
      </w:pPr>
      <w:r>
        <w:rPr>
          <w:rFonts w:hint="eastAsia"/>
        </w:rPr>
        <w:t>管井洞口封堵：先用微膨胀细石混凝土分两次填实，再做防水密封与面层。</w:t>
      </w:r>
    </w:p>
    <w:p w14:paraId="09ED5CB2" w14:textId="515E4295" w:rsidR="00671DBB" w:rsidRDefault="00671DBB" w:rsidP="00124539">
      <w:pPr>
        <w:pStyle w:val="afffffffff1"/>
      </w:pPr>
      <w:r>
        <w:rPr>
          <w:rFonts w:hint="eastAsia"/>
        </w:rPr>
        <w:t>管井应设置排水坡度，坡向地漏或排水沟。</w:t>
      </w:r>
    </w:p>
    <w:p w14:paraId="2B1F5790" w14:textId="77777777" w:rsidR="00124539" w:rsidRDefault="00124539" w:rsidP="00124539">
      <w:pPr>
        <w:pStyle w:val="affd"/>
        <w:spacing w:before="120" w:after="120"/>
      </w:pPr>
      <w:bookmarkStart w:id="50" w:name="_Toc227074729"/>
      <w:r>
        <w:rPr>
          <w:rFonts w:hint="eastAsia"/>
        </w:rPr>
        <w:t>设备机房防水</w:t>
      </w:r>
      <w:bookmarkEnd w:id="50"/>
    </w:p>
    <w:p w14:paraId="6C6F07BA" w14:textId="07E63928" w:rsidR="00124539" w:rsidRDefault="00124539" w:rsidP="00124539">
      <w:pPr>
        <w:pStyle w:val="afffffffff1"/>
      </w:pPr>
      <w:r>
        <w:rPr>
          <w:rFonts w:hint="eastAsia"/>
        </w:rPr>
        <w:t>设备机房地面防水应符合设计，排水坡度</w:t>
      </w:r>
      <w:r w:rsidRPr="00124539">
        <w:rPr>
          <w:rFonts w:ascii="Times New Roman"/>
        </w:rPr>
        <w:t>≥1%</w:t>
      </w:r>
      <w:r>
        <w:rPr>
          <w:rFonts w:hint="eastAsia"/>
        </w:rPr>
        <w:t>。</w:t>
      </w:r>
    </w:p>
    <w:p w14:paraId="7A88514B" w14:textId="526F8A60" w:rsidR="00124539" w:rsidRDefault="00124539" w:rsidP="00124539">
      <w:pPr>
        <w:pStyle w:val="afffffffff1"/>
      </w:pPr>
      <w:r>
        <w:rPr>
          <w:rFonts w:hint="eastAsia"/>
        </w:rPr>
        <w:t>地漏、排水沟周边应做防水加强层，密封严密。</w:t>
      </w:r>
    </w:p>
    <w:p w14:paraId="5AA3ABA5" w14:textId="2B06FA01" w:rsidR="00124539" w:rsidRDefault="00124539" w:rsidP="00124539">
      <w:pPr>
        <w:pStyle w:val="afffffffff1"/>
      </w:pPr>
      <w:r>
        <w:rPr>
          <w:rFonts w:hint="eastAsia"/>
        </w:rPr>
        <w:t>设备基础、管道根部防水应与地面防水层连成整体。</w:t>
      </w:r>
    </w:p>
    <w:p w14:paraId="3CC5DD46" w14:textId="569EEF3E" w:rsidR="00124539" w:rsidRDefault="00124539" w:rsidP="00124539">
      <w:pPr>
        <w:pStyle w:val="afffffffff1"/>
      </w:pPr>
      <w:r>
        <w:rPr>
          <w:rFonts w:hint="eastAsia"/>
        </w:rPr>
        <w:t>机房防水完成后必须做闭水试验，蓄水深度</w:t>
      </w:r>
      <w:r w:rsidRPr="00124539">
        <w:rPr>
          <w:rFonts w:ascii="Times New Roman"/>
        </w:rPr>
        <w:t>20</w:t>
      </w:r>
      <w:r>
        <w:rPr>
          <w:rFonts w:ascii="Times New Roman"/>
        </w:rPr>
        <w:t> </w:t>
      </w:r>
      <w:r w:rsidRPr="00124539">
        <w:rPr>
          <w:rFonts w:ascii="Times New Roman"/>
        </w:rPr>
        <w:t>mm</w:t>
      </w:r>
      <w:r w:rsidRPr="00124539">
        <w:rPr>
          <w:rFonts w:ascii="Times New Roman"/>
        </w:rPr>
        <w:t>～</w:t>
      </w:r>
      <w:r w:rsidRPr="00124539">
        <w:rPr>
          <w:rFonts w:ascii="Times New Roman"/>
        </w:rPr>
        <w:t>30</w:t>
      </w:r>
      <w:r>
        <w:rPr>
          <w:rFonts w:ascii="Times New Roman"/>
        </w:rPr>
        <w:t> </w:t>
      </w:r>
      <w:r w:rsidRPr="00124539">
        <w:rPr>
          <w:rFonts w:ascii="Times New Roman"/>
        </w:rPr>
        <w:t>mm</w:t>
      </w:r>
      <w:r w:rsidRPr="00124539">
        <w:rPr>
          <w:rFonts w:ascii="Times New Roman"/>
        </w:rPr>
        <w:t>，时间</w:t>
      </w:r>
      <w:r w:rsidRPr="00124539">
        <w:rPr>
          <w:rFonts w:ascii="Times New Roman"/>
        </w:rPr>
        <w:t>≥24</w:t>
      </w:r>
      <w:r>
        <w:rPr>
          <w:rFonts w:ascii="Times New Roman"/>
        </w:rPr>
        <w:t> </w:t>
      </w:r>
      <w:r w:rsidRPr="00124539">
        <w:rPr>
          <w:rFonts w:ascii="Times New Roman"/>
        </w:rPr>
        <w:t>h</w:t>
      </w:r>
      <w:r>
        <w:rPr>
          <w:rFonts w:hint="eastAsia"/>
        </w:rPr>
        <w:t>。</w:t>
      </w:r>
    </w:p>
    <w:p w14:paraId="073643E3" w14:textId="77777777" w:rsidR="00124539" w:rsidRDefault="00124539" w:rsidP="00124539">
      <w:pPr>
        <w:pStyle w:val="affd"/>
        <w:spacing w:before="120" w:after="120"/>
      </w:pPr>
      <w:bookmarkStart w:id="51" w:name="_Toc227074730"/>
      <w:r>
        <w:rPr>
          <w:rFonts w:hint="eastAsia"/>
        </w:rPr>
        <w:t>支吊架根部防水</w:t>
      </w:r>
      <w:bookmarkEnd w:id="51"/>
    </w:p>
    <w:p w14:paraId="47D722DF" w14:textId="670F5951" w:rsidR="00124539" w:rsidRDefault="00124539" w:rsidP="00124539">
      <w:pPr>
        <w:pStyle w:val="afffffffff1"/>
      </w:pPr>
      <w:r>
        <w:rPr>
          <w:rFonts w:hint="eastAsia"/>
        </w:rPr>
        <w:t>支吊架应安装牢固，无松动、无位移。</w:t>
      </w:r>
    </w:p>
    <w:p w14:paraId="2361A2D3" w14:textId="73045292" w:rsidR="00124539" w:rsidRDefault="00124539" w:rsidP="00124539">
      <w:pPr>
        <w:pStyle w:val="afffffffff1"/>
      </w:pPr>
      <w:r>
        <w:rPr>
          <w:rFonts w:hint="eastAsia"/>
        </w:rPr>
        <w:t>根部与墙面/地面交接处应凿毛、清理、密封封堵。</w:t>
      </w:r>
    </w:p>
    <w:p w14:paraId="73B03C03" w14:textId="2CD76F17" w:rsidR="00124539" w:rsidRDefault="00124539" w:rsidP="00124539">
      <w:pPr>
        <w:pStyle w:val="afffffffff1"/>
      </w:pPr>
      <w:r>
        <w:rPr>
          <w:rFonts w:hint="eastAsia"/>
        </w:rPr>
        <w:t>根部防水应与主体防水层搭接，形成封闭体系。</w:t>
      </w:r>
    </w:p>
    <w:p w14:paraId="0E21799F" w14:textId="24F9BD25" w:rsidR="00124539" w:rsidRDefault="00124539" w:rsidP="00124539">
      <w:pPr>
        <w:pStyle w:val="afffffffff1"/>
      </w:pPr>
      <w:r>
        <w:rPr>
          <w:rFonts w:hint="eastAsia"/>
        </w:rPr>
        <w:t>金属支吊架应做防腐处理，避免锈蚀影响密封。</w:t>
      </w:r>
    </w:p>
    <w:p w14:paraId="322314C8" w14:textId="77777777" w:rsidR="00124539" w:rsidRDefault="00124539" w:rsidP="00124539">
      <w:pPr>
        <w:pStyle w:val="affd"/>
        <w:spacing w:before="120" w:after="120"/>
      </w:pPr>
      <w:bookmarkStart w:id="52" w:name="_Toc227074731"/>
      <w:r>
        <w:rPr>
          <w:rFonts w:hint="eastAsia"/>
        </w:rPr>
        <w:t>密封与封堵施工</w:t>
      </w:r>
      <w:bookmarkEnd w:id="52"/>
    </w:p>
    <w:p w14:paraId="06E11573" w14:textId="257EB351" w:rsidR="00124539" w:rsidRDefault="00124539" w:rsidP="00124539">
      <w:pPr>
        <w:pStyle w:val="afffffffff1"/>
      </w:pPr>
      <w:r>
        <w:rPr>
          <w:rFonts w:hint="eastAsia"/>
        </w:rPr>
        <w:t>密封材料应与基层粘结牢固，施工顺序为先缝隙后表面。</w:t>
      </w:r>
    </w:p>
    <w:p w14:paraId="040099A0" w14:textId="2BEBFDF4" w:rsidR="00124539" w:rsidRDefault="00124539" w:rsidP="00124539">
      <w:pPr>
        <w:pStyle w:val="afffffffff1"/>
      </w:pPr>
      <w:r>
        <w:rPr>
          <w:rFonts w:hint="eastAsia"/>
        </w:rPr>
        <w:t>密封宽度、厚度按设计：无设计时，宽度</w:t>
      </w:r>
      <w:r w:rsidRPr="00124539">
        <w:rPr>
          <w:rFonts w:ascii="Times New Roman"/>
        </w:rPr>
        <w:t>≥</w:t>
      </w:r>
      <w:proofErr w:type="gramStart"/>
      <w:r w:rsidRPr="00124539">
        <w:rPr>
          <w:rFonts w:ascii="Times New Roman"/>
        </w:rPr>
        <w:t>缝宽</w:t>
      </w:r>
      <w:proofErr w:type="gramEnd"/>
      <w:r w:rsidRPr="00124539">
        <w:rPr>
          <w:rFonts w:ascii="Times New Roman"/>
        </w:rPr>
        <w:t>+10</w:t>
      </w:r>
      <w:r>
        <w:rPr>
          <w:rFonts w:ascii="Times New Roman"/>
        </w:rPr>
        <w:t> </w:t>
      </w:r>
      <w:r w:rsidRPr="00124539">
        <w:rPr>
          <w:rFonts w:ascii="Times New Roman"/>
        </w:rPr>
        <w:t>mm</w:t>
      </w:r>
      <w:r w:rsidRPr="00124539">
        <w:rPr>
          <w:rFonts w:ascii="Times New Roman"/>
        </w:rPr>
        <w:t>，厚度</w:t>
      </w:r>
      <w:r w:rsidRPr="00124539">
        <w:rPr>
          <w:rFonts w:ascii="Times New Roman"/>
        </w:rPr>
        <w:t>≥5</w:t>
      </w:r>
      <w:r>
        <w:rPr>
          <w:rFonts w:ascii="Times New Roman"/>
        </w:rPr>
        <w:t> </w:t>
      </w:r>
      <w:r w:rsidRPr="00124539">
        <w:rPr>
          <w:rFonts w:ascii="Times New Roman"/>
        </w:rPr>
        <w:t>mm</w:t>
      </w:r>
      <w:r>
        <w:rPr>
          <w:rFonts w:hint="eastAsia"/>
        </w:rPr>
        <w:t>。</w:t>
      </w:r>
    </w:p>
    <w:p w14:paraId="26122F1F" w14:textId="50D8666B" w:rsidR="00124539" w:rsidRDefault="00124539" w:rsidP="00124539">
      <w:pPr>
        <w:pStyle w:val="afffffffff1"/>
      </w:pPr>
      <w:r>
        <w:rPr>
          <w:rFonts w:hint="eastAsia"/>
        </w:rPr>
        <w:t>封堵应分层进行，确保内部密实、表面平整。</w:t>
      </w:r>
    </w:p>
    <w:p w14:paraId="295ED65D" w14:textId="66787FB6" w:rsidR="00A12EE2" w:rsidRDefault="00A12EE2" w:rsidP="00A12EE2">
      <w:pPr>
        <w:pStyle w:val="afffffffff1"/>
      </w:pPr>
      <w:r w:rsidRPr="00A12EE2">
        <w:rPr>
          <w:rFonts w:hint="eastAsia"/>
        </w:rPr>
        <w:lastRenderedPageBreak/>
        <w:t>聚氨酯防水涂膜施工应符合</w:t>
      </w:r>
      <w:r w:rsidRPr="00C23A1D">
        <w:rPr>
          <w:rFonts w:ascii="Times New Roman"/>
        </w:rPr>
        <w:t>GB/T 19250</w:t>
      </w:r>
      <w:r w:rsidRPr="00A12EE2">
        <w:rPr>
          <w:rFonts w:hint="eastAsia"/>
        </w:rPr>
        <w:t>规定，配比准确、涂刷均匀、分层施工、厚度达标。</w:t>
      </w:r>
    </w:p>
    <w:p w14:paraId="07D95FE1" w14:textId="5F2288F6" w:rsidR="00124539" w:rsidRDefault="00124539" w:rsidP="00124539">
      <w:pPr>
        <w:pStyle w:val="afffffffff1"/>
      </w:pPr>
      <w:r>
        <w:rPr>
          <w:rFonts w:hint="eastAsia"/>
        </w:rPr>
        <w:t>聚脲、聚氨酯等喷涂防水应厚度均匀、无漏喷。</w:t>
      </w:r>
    </w:p>
    <w:p w14:paraId="26DFCA5C" w14:textId="172298CD" w:rsidR="00124539" w:rsidRDefault="00124539" w:rsidP="00124539">
      <w:pPr>
        <w:pStyle w:val="affc"/>
        <w:spacing w:before="240" w:after="240"/>
      </w:pPr>
      <w:bookmarkStart w:id="53" w:name="_Toc227074732"/>
      <w:r>
        <w:rPr>
          <w:rFonts w:hint="eastAsia"/>
        </w:rPr>
        <w:t>质量验收</w:t>
      </w:r>
      <w:bookmarkEnd w:id="53"/>
    </w:p>
    <w:p w14:paraId="3034D92C" w14:textId="6E52906E" w:rsidR="00124539" w:rsidRDefault="00124539" w:rsidP="00124539">
      <w:pPr>
        <w:pStyle w:val="affd"/>
        <w:spacing w:before="120" w:after="120"/>
      </w:pPr>
      <w:bookmarkStart w:id="54" w:name="_Toc227074733"/>
      <w:r>
        <w:rPr>
          <w:rFonts w:hint="eastAsia"/>
        </w:rPr>
        <w:t>检验批划分</w:t>
      </w:r>
      <w:bookmarkEnd w:id="54"/>
    </w:p>
    <w:p w14:paraId="5D167743" w14:textId="77777777" w:rsidR="00124539" w:rsidRDefault="00124539" w:rsidP="00124539">
      <w:pPr>
        <w:pStyle w:val="afffffffff1"/>
      </w:pPr>
      <w:r>
        <w:rPr>
          <w:rFonts w:hint="eastAsia"/>
        </w:rPr>
        <w:t>按楼层、施工段、系统、分区划分检验批。</w:t>
      </w:r>
    </w:p>
    <w:p w14:paraId="41EA34FC" w14:textId="47BFFD77" w:rsidR="00124539" w:rsidRDefault="00124539" w:rsidP="00124539">
      <w:pPr>
        <w:pStyle w:val="afffffffff1"/>
      </w:pPr>
      <w:r>
        <w:rPr>
          <w:rFonts w:hint="eastAsia"/>
        </w:rPr>
        <w:t>同一类型、同一区域的安装节点可划为一个检验批。</w:t>
      </w:r>
    </w:p>
    <w:p w14:paraId="6BF2BE5F" w14:textId="0B539845" w:rsidR="00124539" w:rsidRPr="00EC1E35" w:rsidRDefault="00124539" w:rsidP="00124539">
      <w:pPr>
        <w:pStyle w:val="afffffffff1"/>
        <w:rPr>
          <w:rFonts w:ascii="Times New Roman"/>
        </w:rPr>
      </w:pPr>
      <w:r>
        <w:rPr>
          <w:rFonts w:hint="eastAsia"/>
        </w:rPr>
        <w:t>检验批容量与抽样比例应符</w:t>
      </w:r>
      <w:r w:rsidRPr="00EC1E35">
        <w:rPr>
          <w:rFonts w:ascii="Times New Roman"/>
        </w:rPr>
        <w:t>合</w:t>
      </w:r>
      <w:r w:rsidRPr="00EC1E35">
        <w:rPr>
          <w:rFonts w:ascii="Times New Roman"/>
        </w:rPr>
        <w:t>GB 50300</w:t>
      </w:r>
      <w:r w:rsidRPr="00EC1E35">
        <w:rPr>
          <w:rFonts w:ascii="Times New Roman"/>
        </w:rPr>
        <w:t>规定。</w:t>
      </w:r>
    </w:p>
    <w:p w14:paraId="54951615" w14:textId="33AC8DAF" w:rsidR="00273F53" w:rsidRPr="00EC1E35" w:rsidRDefault="00273F53" w:rsidP="00273F53">
      <w:pPr>
        <w:pStyle w:val="affd"/>
        <w:spacing w:before="120" w:after="120"/>
        <w:rPr>
          <w:rFonts w:ascii="Times New Roman"/>
        </w:rPr>
      </w:pPr>
      <w:bookmarkStart w:id="55" w:name="_Toc227074734"/>
      <w:r w:rsidRPr="00EC1E35">
        <w:rPr>
          <w:rFonts w:ascii="Times New Roman"/>
        </w:rPr>
        <w:t>主控项目</w:t>
      </w:r>
      <w:bookmarkEnd w:id="55"/>
    </w:p>
    <w:p w14:paraId="616D1E19" w14:textId="719B3129" w:rsidR="003E6244" w:rsidRPr="00EC1E35" w:rsidRDefault="003E6244" w:rsidP="003E6244">
      <w:pPr>
        <w:pStyle w:val="afffffffff1"/>
        <w:rPr>
          <w:rFonts w:ascii="Times New Roman"/>
        </w:rPr>
      </w:pPr>
      <w:r w:rsidRPr="00EC1E35">
        <w:rPr>
          <w:rFonts w:ascii="Times New Roman"/>
        </w:rPr>
        <w:t>防水材料、密封材料、封堵材料品种、规格、性能符合设计与</w:t>
      </w:r>
      <w:r w:rsidRPr="00EC1E35">
        <w:rPr>
          <w:rFonts w:ascii="Times New Roman"/>
        </w:rPr>
        <w:t>GB 55030</w:t>
      </w:r>
      <w:r w:rsidRPr="00EC1E35">
        <w:rPr>
          <w:rFonts w:ascii="Times New Roman"/>
        </w:rPr>
        <w:t>，复检合格。</w:t>
      </w:r>
    </w:p>
    <w:p w14:paraId="3228A177" w14:textId="28A9759F" w:rsidR="003E6244" w:rsidRPr="00EC1E35" w:rsidRDefault="003E6244" w:rsidP="003E6244">
      <w:pPr>
        <w:pStyle w:val="afffffffff1"/>
        <w:rPr>
          <w:rFonts w:ascii="Times New Roman"/>
        </w:rPr>
      </w:pPr>
      <w:r w:rsidRPr="00EC1E35">
        <w:rPr>
          <w:rFonts w:ascii="Times New Roman"/>
        </w:rPr>
        <w:t>防水构造、节点做法、密封封堵符合设计与规范，无渗漏隐患。</w:t>
      </w:r>
    </w:p>
    <w:p w14:paraId="5BC719C9" w14:textId="68ABB803" w:rsidR="003E6244" w:rsidRPr="00EC1E35" w:rsidRDefault="003E6244" w:rsidP="003E6244">
      <w:pPr>
        <w:pStyle w:val="afffffffff1"/>
        <w:rPr>
          <w:rFonts w:ascii="Times New Roman"/>
        </w:rPr>
      </w:pPr>
      <w:r w:rsidRPr="00EC1E35">
        <w:rPr>
          <w:rFonts w:ascii="Times New Roman"/>
        </w:rPr>
        <w:t>闭水试验、淋水试验、管道试压合格，无渗漏、无湿渍（不允许出现）。</w:t>
      </w:r>
    </w:p>
    <w:p w14:paraId="00351FC5" w14:textId="5957118E" w:rsidR="003E6244" w:rsidRPr="00EC1E35" w:rsidRDefault="003E6244" w:rsidP="003E6244">
      <w:pPr>
        <w:pStyle w:val="afffffffff1"/>
        <w:rPr>
          <w:rFonts w:ascii="Times New Roman"/>
        </w:rPr>
      </w:pPr>
      <w:r w:rsidRPr="00EC1E35">
        <w:rPr>
          <w:rFonts w:ascii="Times New Roman"/>
        </w:rPr>
        <w:t>隐蔽工程验收合格，记录完整、签字齐全。</w:t>
      </w:r>
    </w:p>
    <w:p w14:paraId="111083B0" w14:textId="3C42FF0B" w:rsidR="003E6244" w:rsidRDefault="003E6244" w:rsidP="003E6244">
      <w:pPr>
        <w:pStyle w:val="afffffffff1"/>
      </w:pPr>
      <w:r w:rsidRPr="00EC1E35">
        <w:rPr>
          <w:rFonts w:ascii="Times New Roman"/>
        </w:rPr>
        <w:t>严重缺陷</w:t>
      </w:r>
      <w:r w:rsidRPr="00EC1E35">
        <w:rPr>
          <w:rFonts w:ascii="Times New Roman"/>
        </w:rPr>
        <w:t>100%</w:t>
      </w:r>
      <w:r w:rsidRPr="00EC1E35">
        <w:rPr>
          <w:rFonts w:ascii="Times New Roman"/>
        </w:rPr>
        <w:t>整</w:t>
      </w:r>
      <w:r>
        <w:rPr>
          <w:rFonts w:hint="eastAsia"/>
        </w:rPr>
        <w:t>改合格，不得遗留。</w:t>
      </w:r>
    </w:p>
    <w:p w14:paraId="2E00A04F" w14:textId="5D570D11" w:rsidR="00273F53" w:rsidRDefault="003E6244" w:rsidP="003E6244">
      <w:pPr>
        <w:pStyle w:val="afffffffff1"/>
      </w:pPr>
      <w:r>
        <w:rPr>
          <w:rFonts w:hint="eastAsia"/>
        </w:rPr>
        <w:t>严禁未验收隐蔽、不合格使用、擅自变更构造。</w:t>
      </w:r>
    </w:p>
    <w:p w14:paraId="19C354BE" w14:textId="1054D94A" w:rsidR="00DE53CD" w:rsidRDefault="00DE53CD" w:rsidP="00DE53CD">
      <w:pPr>
        <w:pStyle w:val="affd"/>
        <w:spacing w:before="120" w:after="120"/>
      </w:pPr>
      <w:bookmarkStart w:id="56" w:name="_Toc227074735"/>
      <w:r>
        <w:rPr>
          <w:rFonts w:hint="eastAsia"/>
        </w:rPr>
        <w:t>一般项目</w:t>
      </w:r>
      <w:bookmarkEnd w:id="56"/>
    </w:p>
    <w:p w14:paraId="092B7ECB" w14:textId="77777777" w:rsidR="00DE53CD" w:rsidRDefault="00DE53CD" w:rsidP="00DE53CD">
      <w:pPr>
        <w:pStyle w:val="afffffffff1"/>
      </w:pPr>
      <w:r>
        <w:rPr>
          <w:rFonts w:hint="eastAsia"/>
        </w:rPr>
        <w:t>基层处理达标，表面平整、洁净、干燥。</w:t>
      </w:r>
    </w:p>
    <w:p w14:paraId="64ABF93A" w14:textId="1B03A9D6" w:rsidR="00DE53CD" w:rsidRDefault="00DE53CD" w:rsidP="00DE53CD">
      <w:pPr>
        <w:pStyle w:val="afffffffff1"/>
      </w:pPr>
      <w:r>
        <w:rPr>
          <w:rFonts w:hint="eastAsia"/>
        </w:rPr>
        <w:t>防水层、</w:t>
      </w:r>
      <w:proofErr w:type="gramStart"/>
      <w:r>
        <w:rPr>
          <w:rFonts w:hint="eastAsia"/>
        </w:rPr>
        <w:t>密封层无空鼓</w:t>
      </w:r>
      <w:proofErr w:type="gramEnd"/>
      <w:r>
        <w:rPr>
          <w:rFonts w:hint="eastAsia"/>
        </w:rPr>
        <w:t>、裂缝、脱落、起砂、起皮。</w:t>
      </w:r>
    </w:p>
    <w:p w14:paraId="34850ADA" w14:textId="7A9E40FB" w:rsidR="00DE53CD" w:rsidRDefault="00DE53CD" w:rsidP="00DE53CD">
      <w:pPr>
        <w:pStyle w:val="afffffffff1"/>
      </w:pPr>
      <w:r>
        <w:rPr>
          <w:rFonts w:hint="eastAsia"/>
        </w:rPr>
        <w:t>搭接、收头、封口顺直严密，粘结牢固。</w:t>
      </w:r>
    </w:p>
    <w:p w14:paraId="6EF6917B" w14:textId="59554F68" w:rsidR="00DE53CD" w:rsidRDefault="00DE53CD" w:rsidP="00DE53CD">
      <w:pPr>
        <w:pStyle w:val="afffffffff1"/>
      </w:pPr>
      <w:r>
        <w:rPr>
          <w:rFonts w:hint="eastAsia"/>
        </w:rPr>
        <w:t>一般缺陷整改到位，不影响使用功能。</w:t>
      </w:r>
    </w:p>
    <w:p w14:paraId="4EABF7CA" w14:textId="302A6C58" w:rsidR="00DE53CD" w:rsidRDefault="00DE53CD" w:rsidP="00DE53CD">
      <w:pPr>
        <w:pStyle w:val="affd"/>
        <w:spacing w:before="120" w:after="120"/>
      </w:pPr>
      <w:bookmarkStart w:id="57" w:name="_Toc227074736"/>
      <w:r>
        <w:rPr>
          <w:rFonts w:hint="eastAsia"/>
        </w:rPr>
        <w:t>外观检查</w:t>
      </w:r>
      <w:bookmarkEnd w:id="57"/>
    </w:p>
    <w:p w14:paraId="3A6F39C2" w14:textId="77777777" w:rsidR="00DE53CD" w:rsidRPr="00DE53CD" w:rsidRDefault="00DE53CD" w:rsidP="00DE53CD">
      <w:pPr>
        <w:pStyle w:val="afffffffff1"/>
      </w:pPr>
      <w:r w:rsidRPr="00DE53CD">
        <w:t>节点密封连续饱满，无空隙、气泡、开裂。</w:t>
      </w:r>
    </w:p>
    <w:p w14:paraId="580797A6" w14:textId="6EFE5DBF" w:rsidR="00DE53CD" w:rsidRPr="00DE53CD" w:rsidRDefault="00DE53CD" w:rsidP="00DE53CD">
      <w:pPr>
        <w:pStyle w:val="afffffffff1"/>
      </w:pPr>
      <w:r w:rsidRPr="00DE53CD">
        <w:t>封堵密实，无孔洞、缝隙、松动、掉块。</w:t>
      </w:r>
    </w:p>
    <w:p w14:paraId="6B50F50A" w14:textId="7D43BEE3" w:rsidR="00DE53CD" w:rsidRDefault="00DE53CD" w:rsidP="00DE53CD">
      <w:pPr>
        <w:pStyle w:val="afffffffff1"/>
      </w:pPr>
      <w:r w:rsidRPr="00DE53CD">
        <w:t>泛水、</w:t>
      </w:r>
      <w:proofErr w:type="gramStart"/>
      <w:r w:rsidRPr="00DE53CD">
        <w:t>收头顺直</w:t>
      </w:r>
      <w:proofErr w:type="gramEnd"/>
      <w:r w:rsidRPr="00DE53CD">
        <w:t>，颜色均匀，表面光洁。</w:t>
      </w:r>
    </w:p>
    <w:p w14:paraId="376F2D35" w14:textId="78F37644" w:rsidR="00B849A8" w:rsidRDefault="00B849A8" w:rsidP="00B849A8">
      <w:pPr>
        <w:pStyle w:val="affd"/>
        <w:spacing w:before="120" w:after="120"/>
      </w:pPr>
      <w:bookmarkStart w:id="58" w:name="_Toc227074737"/>
      <w:r>
        <w:rPr>
          <w:rFonts w:hint="eastAsia"/>
        </w:rPr>
        <w:t>实测实量</w:t>
      </w:r>
      <w:bookmarkEnd w:id="58"/>
    </w:p>
    <w:p w14:paraId="7E328875" w14:textId="606F0DFD" w:rsidR="00B849A8" w:rsidRPr="00B849A8" w:rsidRDefault="00B849A8" w:rsidP="00B849A8">
      <w:pPr>
        <w:pStyle w:val="afffffffff1"/>
        <w:rPr>
          <w:rFonts w:ascii="Times New Roman"/>
        </w:rPr>
      </w:pPr>
      <w:r>
        <w:rPr>
          <w:rFonts w:hint="eastAsia"/>
        </w:rPr>
        <w:t>防水厚度、密封宽度、封堵厚度</w:t>
      </w:r>
      <w:r w:rsidRPr="00B849A8">
        <w:rPr>
          <w:rFonts w:ascii="Times New Roman"/>
        </w:rPr>
        <w:t>符合设计，允许偏差</w:t>
      </w:r>
      <w:r w:rsidRPr="00B849A8">
        <w:rPr>
          <w:rFonts w:ascii="Times New Roman"/>
        </w:rPr>
        <w:t>±10%</w:t>
      </w:r>
      <w:r w:rsidRPr="00B849A8">
        <w:rPr>
          <w:rFonts w:ascii="Times New Roman"/>
        </w:rPr>
        <w:t>。</w:t>
      </w:r>
    </w:p>
    <w:p w14:paraId="73A9DDF9" w14:textId="19CEABE4" w:rsidR="00B849A8" w:rsidRPr="00B849A8" w:rsidRDefault="00B849A8" w:rsidP="00B849A8">
      <w:pPr>
        <w:pStyle w:val="afffffffff1"/>
        <w:rPr>
          <w:rFonts w:ascii="Times New Roman"/>
        </w:rPr>
      </w:pPr>
      <w:r w:rsidRPr="00B849A8">
        <w:rPr>
          <w:rFonts w:ascii="Times New Roman"/>
        </w:rPr>
        <w:t>套管位置偏差</w:t>
      </w:r>
      <w:r w:rsidRPr="00B849A8">
        <w:rPr>
          <w:rFonts w:ascii="Times New Roman"/>
        </w:rPr>
        <w:t>≤10 mm</w:t>
      </w:r>
      <w:r w:rsidRPr="00B849A8">
        <w:rPr>
          <w:rFonts w:ascii="Times New Roman"/>
        </w:rPr>
        <w:t>，标高偏差</w:t>
      </w:r>
      <w:r w:rsidRPr="00B849A8">
        <w:rPr>
          <w:rFonts w:ascii="Times New Roman"/>
        </w:rPr>
        <w:t>≤5 mm</w:t>
      </w:r>
      <w:r w:rsidRPr="00B849A8">
        <w:rPr>
          <w:rFonts w:ascii="Times New Roman"/>
        </w:rPr>
        <w:t>。</w:t>
      </w:r>
    </w:p>
    <w:p w14:paraId="56B581D5" w14:textId="78601AD8" w:rsidR="00B849A8" w:rsidRPr="00B849A8" w:rsidRDefault="00B849A8" w:rsidP="00B849A8">
      <w:pPr>
        <w:pStyle w:val="afffffffff1"/>
        <w:rPr>
          <w:rFonts w:ascii="Times New Roman"/>
        </w:rPr>
      </w:pPr>
      <w:r w:rsidRPr="00B849A8">
        <w:rPr>
          <w:rFonts w:ascii="Times New Roman"/>
        </w:rPr>
        <w:t>排水坡度符合设计，允许偏差</w:t>
      </w:r>
      <w:r w:rsidRPr="00B849A8">
        <w:rPr>
          <w:rFonts w:ascii="Times New Roman"/>
        </w:rPr>
        <w:t>-0.2%</w:t>
      </w:r>
      <w:r w:rsidRPr="00B849A8">
        <w:rPr>
          <w:rFonts w:ascii="Times New Roman"/>
        </w:rPr>
        <w:t>。</w:t>
      </w:r>
    </w:p>
    <w:p w14:paraId="3C9B73CF" w14:textId="7F59E2EB" w:rsidR="00B849A8" w:rsidRDefault="00B849A8" w:rsidP="00B849A8">
      <w:pPr>
        <w:pStyle w:val="afffffffff1"/>
      </w:pPr>
      <w:r w:rsidRPr="00B849A8">
        <w:rPr>
          <w:rFonts w:ascii="Times New Roman"/>
        </w:rPr>
        <w:t>检测工具：钢卷尺、卡尺、测厚仪、</w:t>
      </w:r>
      <w:r>
        <w:rPr>
          <w:rFonts w:hint="eastAsia"/>
        </w:rPr>
        <w:t>坡度尺、含水率测定仪。</w:t>
      </w:r>
    </w:p>
    <w:p w14:paraId="4A2FA869" w14:textId="3306256A" w:rsidR="00B849A8" w:rsidRDefault="00B849A8" w:rsidP="00B849A8">
      <w:pPr>
        <w:pStyle w:val="affc"/>
        <w:spacing w:before="240" w:after="240"/>
      </w:pPr>
      <w:bookmarkStart w:id="59" w:name="_Toc227074738"/>
      <w:r>
        <w:rPr>
          <w:rFonts w:hint="eastAsia"/>
        </w:rPr>
        <w:t>检验方法与合格判定</w:t>
      </w:r>
      <w:bookmarkEnd w:id="59"/>
    </w:p>
    <w:p w14:paraId="79142C83" w14:textId="73C1585B" w:rsidR="00B849A8" w:rsidRDefault="00B849A8" w:rsidP="00B849A8">
      <w:pPr>
        <w:pStyle w:val="affd"/>
        <w:spacing w:before="120" w:after="120"/>
      </w:pPr>
      <w:bookmarkStart w:id="60" w:name="_Toc227074739"/>
      <w:r>
        <w:rPr>
          <w:rFonts w:hint="eastAsia"/>
        </w:rPr>
        <w:t>检验方法</w:t>
      </w:r>
      <w:bookmarkEnd w:id="60"/>
    </w:p>
    <w:p w14:paraId="0785FDB2" w14:textId="49EF456A" w:rsidR="00B849A8" w:rsidRDefault="00B849A8" w:rsidP="00426213">
      <w:pPr>
        <w:pStyle w:val="affe"/>
        <w:spacing w:before="120" w:after="120"/>
      </w:pPr>
      <w:r>
        <w:rPr>
          <w:rFonts w:hint="eastAsia"/>
        </w:rPr>
        <w:t>资料核查</w:t>
      </w:r>
    </w:p>
    <w:p w14:paraId="03555E60" w14:textId="6151C45B" w:rsidR="00426213" w:rsidRDefault="00426213" w:rsidP="00426213">
      <w:pPr>
        <w:pStyle w:val="affffb"/>
        <w:ind w:firstLine="420"/>
      </w:pPr>
      <w:r>
        <w:rPr>
          <w:rFonts w:hint="eastAsia"/>
        </w:rPr>
        <w:t>应核查以下内容：</w:t>
      </w:r>
    </w:p>
    <w:p w14:paraId="1FB760B6" w14:textId="0D9CEF90" w:rsidR="00426213" w:rsidRDefault="008516AC" w:rsidP="008516AC">
      <w:pPr>
        <w:pStyle w:val="af5"/>
        <w:numPr>
          <w:ilvl w:val="0"/>
          <w:numId w:val="35"/>
        </w:numPr>
      </w:pPr>
      <w:r>
        <w:rPr>
          <w:rFonts w:hint="eastAsia"/>
        </w:rPr>
        <w:t>合格证；</w:t>
      </w:r>
    </w:p>
    <w:p w14:paraId="2C7093E2" w14:textId="0E9369B5" w:rsidR="008516AC" w:rsidRDefault="008516AC" w:rsidP="008516AC">
      <w:pPr>
        <w:pStyle w:val="af5"/>
        <w:numPr>
          <w:ilvl w:val="0"/>
          <w:numId w:val="35"/>
        </w:numPr>
      </w:pPr>
      <w:r>
        <w:rPr>
          <w:rFonts w:hint="eastAsia"/>
        </w:rPr>
        <w:t>检测报告；</w:t>
      </w:r>
    </w:p>
    <w:p w14:paraId="5691C8F0" w14:textId="6247AB9F" w:rsidR="008516AC" w:rsidRDefault="008516AC" w:rsidP="008516AC">
      <w:pPr>
        <w:pStyle w:val="af5"/>
        <w:numPr>
          <w:ilvl w:val="0"/>
          <w:numId w:val="35"/>
        </w:numPr>
      </w:pPr>
      <w:r>
        <w:rPr>
          <w:rFonts w:hint="eastAsia"/>
        </w:rPr>
        <w:t>进场验收记录；</w:t>
      </w:r>
    </w:p>
    <w:p w14:paraId="0758040F" w14:textId="11E4586B" w:rsidR="008516AC" w:rsidRDefault="008516AC" w:rsidP="008516AC">
      <w:pPr>
        <w:pStyle w:val="af5"/>
        <w:numPr>
          <w:ilvl w:val="0"/>
          <w:numId w:val="35"/>
        </w:numPr>
      </w:pPr>
      <w:r>
        <w:rPr>
          <w:rFonts w:hint="eastAsia"/>
        </w:rPr>
        <w:t>施工方案；</w:t>
      </w:r>
    </w:p>
    <w:p w14:paraId="5ECA08A1" w14:textId="6672A7AD" w:rsidR="008516AC" w:rsidRDefault="008516AC" w:rsidP="008516AC">
      <w:pPr>
        <w:pStyle w:val="af5"/>
        <w:numPr>
          <w:ilvl w:val="0"/>
          <w:numId w:val="35"/>
        </w:numPr>
      </w:pPr>
      <w:r>
        <w:rPr>
          <w:rFonts w:hint="eastAsia"/>
        </w:rPr>
        <w:t>技术交底；</w:t>
      </w:r>
    </w:p>
    <w:p w14:paraId="0EF0AA52" w14:textId="654713F4" w:rsidR="008516AC" w:rsidRDefault="008516AC" w:rsidP="008516AC">
      <w:pPr>
        <w:pStyle w:val="af5"/>
        <w:numPr>
          <w:ilvl w:val="0"/>
          <w:numId w:val="35"/>
        </w:numPr>
      </w:pPr>
      <w:r>
        <w:rPr>
          <w:rFonts w:hint="eastAsia"/>
        </w:rPr>
        <w:t>隐蔽记录；</w:t>
      </w:r>
    </w:p>
    <w:p w14:paraId="7CB6CE2C" w14:textId="45A91357" w:rsidR="008516AC" w:rsidRDefault="008516AC" w:rsidP="008516AC">
      <w:pPr>
        <w:pStyle w:val="af5"/>
        <w:numPr>
          <w:ilvl w:val="0"/>
          <w:numId w:val="35"/>
        </w:numPr>
      </w:pPr>
      <w:r>
        <w:rPr>
          <w:rFonts w:hint="eastAsia"/>
        </w:rPr>
        <w:t>试验记录；</w:t>
      </w:r>
    </w:p>
    <w:p w14:paraId="52878401" w14:textId="49BB604F" w:rsidR="008516AC" w:rsidRDefault="008516AC" w:rsidP="008516AC">
      <w:pPr>
        <w:pStyle w:val="af5"/>
        <w:numPr>
          <w:ilvl w:val="0"/>
          <w:numId w:val="35"/>
        </w:numPr>
      </w:pPr>
      <w:r>
        <w:rPr>
          <w:rFonts w:hint="eastAsia"/>
        </w:rPr>
        <w:t>验收记录。</w:t>
      </w:r>
    </w:p>
    <w:p w14:paraId="09EB5808" w14:textId="42F2774A" w:rsidR="008516AC" w:rsidRDefault="008516AC" w:rsidP="008516AC">
      <w:pPr>
        <w:pStyle w:val="afffffffff1"/>
      </w:pPr>
      <w:r>
        <w:rPr>
          <w:rFonts w:hint="eastAsia"/>
        </w:rPr>
        <w:t>外观检查</w:t>
      </w:r>
    </w:p>
    <w:p w14:paraId="4C1FA21E" w14:textId="1F500DE6" w:rsidR="008516AC" w:rsidRDefault="008516AC" w:rsidP="008516AC">
      <w:pPr>
        <w:pStyle w:val="affffb"/>
        <w:ind w:firstLine="420"/>
      </w:pPr>
      <w:r w:rsidRPr="008516AC">
        <w:rPr>
          <w:rFonts w:hint="eastAsia"/>
        </w:rPr>
        <w:lastRenderedPageBreak/>
        <w:t>目测观察节点密封、封堵、表面质量、泛水、收头。</w:t>
      </w:r>
    </w:p>
    <w:p w14:paraId="7E3186D6" w14:textId="2928BD5A" w:rsidR="008516AC" w:rsidRDefault="008516AC" w:rsidP="008516AC">
      <w:pPr>
        <w:pStyle w:val="affe"/>
        <w:spacing w:before="120" w:after="120"/>
      </w:pPr>
      <w:r>
        <w:rPr>
          <w:rFonts w:hint="eastAsia"/>
        </w:rPr>
        <w:t>实测实量</w:t>
      </w:r>
    </w:p>
    <w:p w14:paraId="6300CFC2" w14:textId="4C21A1F4" w:rsidR="008516AC" w:rsidRDefault="008516AC" w:rsidP="008516AC">
      <w:pPr>
        <w:pStyle w:val="affffb"/>
        <w:ind w:firstLine="420"/>
      </w:pPr>
      <w:r w:rsidRPr="008516AC">
        <w:t>尺量厚度、宽度、尺寸、坡度、标高、位置。</w:t>
      </w:r>
    </w:p>
    <w:p w14:paraId="6747347B" w14:textId="70719CD9" w:rsidR="008516AC" w:rsidRDefault="008516AC" w:rsidP="008516AC">
      <w:pPr>
        <w:pStyle w:val="affe"/>
        <w:spacing w:before="120" w:after="120"/>
      </w:pPr>
      <w:r>
        <w:rPr>
          <w:rFonts w:hint="eastAsia"/>
        </w:rPr>
        <w:t>闭水试验</w:t>
      </w:r>
    </w:p>
    <w:p w14:paraId="7F17B0EE" w14:textId="69799401" w:rsidR="008516AC" w:rsidRDefault="008516AC" w:rsidP="008516AC">
      <w:pPr>
        <w:pStyle w:val="afffffffff0"/>
      </w:pPr>
      <w:r>
        <w:rPr>
          <w:rFonts w:hint="eastAsia"/>
        </w:rPr>
        <w:t>蓄水深度应</w:t>
      </w:r>
      <w:r w:rsidRPr="008516AC">
        <w:t>为20</w:t>
      </w:r>
      <w:r w:rsidRPr="008516AC">
        <w:t> </w:t>
      </w:r>
      <w:r w:rsidRPr="008516AC">
        <w:t>mm~50</w:t>
      </w:r>
      <w:r w:rsidRPr="008516AC">
        <w:t> </w:t>
      </w:r>
      <w:r w:rsidRPr="008516AC">
        <w:t>mm</w:t>
      </w:r>
      <w:r>
        <w:rPr>
          <w:rFonts w:hint="eastAsia"/>
        </w:rPr>
        <w:t>。</w:t>
      </w:r>
    </w:p>
    <w:p w14:paraId="79C562C9" w14:textId="56EC75CB" w:rsidR="008516AC" w:rsidRDefault="008516AC" w:rsidP="008516AC">
      <w:pPr>
        <w:pStyle w:val="afffffffff0"/>
      </w:pPr>
      <w:r>
        <w:rPr>
          <w:rFonts w:hint="eastAsia"/>
        </w:rPr>
        <w:t>蓄水时间</w:t>
      </w:r>
      <w:r w:rsidRPr="008516AC">
        <w:rPr>
          <w:rFonts w:ascii="Times New Roman"/>
        </w:rPr>
        <w:t>应</w:t>
      </w:r>
      <w:r w:rsidRPr="008516AC">
        <w:rPr>
          <w:rFonts w:ascii="Times New Roman"/>
        </w:rPr>
        <w:t>≥24 h</w:t>
      </w:r>
      <w:r>
        <w:rPr>
          <w:rFonts w:hint="eastAsia"/>
        </w:rPr>
        <w:t>。</w:t>
      </w:r>
    </w:p>
    <w:p w14:paraId="54A8B983" w14:textId="397E1DBC" w:rsidR="008516AC" w:rsidRDefault="008516AC" w:rsidP="008516AC">
      <w:pPr>
        <w:pStyle w:val="afffffffff0"/>
      </w:pPr>
      <w:r w:rsidRPr="008516AC">
        <w:t>无渗漏、无滴水、无明显湿渍为合格。</w:t>
      </w:r>
    </w:p>
    <w:p w14:paraId="36AD6C1F" w14:textId="61062A5D" w:rsidR="008516AC" w:rsidRDefault="008516AC" w:rsidP="008516AC">
      <w:pPr>
        <w:pStyle w:val="affe"/>
        <w:spacing w:before="120" w:after="120"/>
      </w:pPr>
      <w:r>
        <w:rPr>
          <w:rFonts w:hint="eastAsia"/>
        </w:rPr>
        <w:t>淋水试验</w:t>
      </w:r>
    </w:p>
    <w:p w14:paraId="56996041" w14:textId="3FA8D876" w:rsidR="008516AC" w:rsidRDefault="008516AC" w:rsidP="008516AC">
      <w:pPr>
        <w:pStyle w:val="afffffffff0"/>
      </w:pPr>
      <w:r>
        <w:rPr>
          <w:rFonts w:hint="eastAsia"/>
        </w:rPr>
        <w:t>淋水压力应为</w:t>
      </w:r>
      <w:r w:rsidRPr="008516AC">
        <w:rPr>
          <w:rFonts w:ascii="Times New Roman"/>
        </w:rPr>
        <w:t>0.2</w:t>
      </w:r>
      <w:r>
        <w:rPr>
          <w:rFonts w:ascii="Times New Roman"/>
        </w:rPr>
        <w:t> </w:t>
      </w:r>
      <w:r w:rsidRPr="008516AC">
        <w:rPr>
          <w:rFonts w:ascii="Times New Roman"/>
        </w:rPr>
        <w:t>MPa</w:t>
      </w:r>
      <w:r w:rsidRPr="008516AC">
        <w:rPr>
          <w:rFonts w:ascii="Times New Roman"/>
        </w:rPr>
        <w:t>～</w:t>
      </w:r>
      <w:r w:rsidRPr="008516AC">
        <w:rPr>
          <w:rFonts w:ascii="Times New Roman"/>
        </w:rPr>
        <w:t>0.3</w:t>
      </w:r>
      <w:r>
        <w:rPr>
          <w:rFonts w:ascii="Times New Roman"/>
        </w:rPr>
        <w:t> </w:t>
      </w:r>
      <w:r w:rsidRPr="008516AC">
        <w:rPr>
          <w:rFonts w:ascii="Times New Roman"/>
        </w:rPr>
        <w:t>MPa</w:t>
      </w:r>
      <w:r>
        <w:rPr>
          <w:rFonts w:hint="eastAsia"/>
        </w:rPr>
        <w:t>。</w:t>
      </w:r>
    </w:p>
    <w:p w14:paraId="6D7E1C59" w14:textId="204A3D8F" w:rsidR="008516AC" w:rsidRDefault="008516AC" w:rsidP="008516AC">
      <w:pPr>
        <w:pStyle w:val="afffffffff0"/>
      </w:pPr>
      <w:r>
        <w:rPr>
          <w:rFonts w:hint="eastAsia"/>
        </w:rPr>
        <w:t>淋水时间应</w:t>
      </w:r>
      <w:r w:rsidRPr="008516AC">
        <w:rPr>
          <w:rFonts w:ascii="Times New Roman"/>
        </w:rPr>
        <w:t>≥2 h</w:t>
      </w:r>
      <w:r>
        <w:rPr>
          <w:rFonts w:hint="eastAsia"/>
        </w:rPr>
        <w:t>。</w:t>
      </w:r>
    </w:p>
    <w:p w14:paraId="77D4A1A9" w14:textId="2CE90696" w:rsidR="00B92536" w:rsidRDefault="00B92536" w:rsidP="008516AC">
      <w:pPr>
        <w:pStyle w:val="afffffffff0"/>
      </w:pPr>
      <w:r w:rsidRPr="00B92536">
        <w:t>背面无渗漏、无湿渍为合格。</w:t>
      </w:r>
    </w:p>
    <w:p w14:paraId="148777AC" w14:textId="5705622A" w:rsidR="00B92536" w:rsidRDefault="00B92536" w:rsidP="00B92536">
      <w:pPr>
        <w:pStyle w:val="affe"/>
        <w:spacing w:before="120" w:after="120"/>
      </w:pPr>
      <w:r>
        <w:rPr>
          <w:rFonts w:hint="eastAsia"/>
        </w:rPr>
        <w:t>管道试压</w:t>
      </w:r>
    </w:p>
    <w:p w14:paraId="082CCE81" w14:textId="465FDFBB" w:rsidR="00B92536" w:rsidRDefault="00B92536" w:rsidP="00B92536">
      <w:pPr>
        <w:pStyle w:val="affffb"/>
        <w:ind w:firstLine="420"/>
      </w:pPr>
      <w:r w:rsidRPr="00B92536">
        <w:t>按</w:t>
      </w:r>
      <w:r w:rsidRPr="003F251E">
        <w:rPr>
          <w:rFonts w:ascii="Times New Roman"/>
        </w:rPr>
        <w:t>GB 50242-2002</w:t>
      </w:r>
      <w:r w:rsidRPr="003F251E">
        <w:rPr>
          <w:rFonts w:ascii="Times New Roman"/>
        </w:rPr>
        <w:t>执行</w:t>
      </w:r>
      <w:r w:rsidRPr="00B92536">
        <w:t>，稳压不降压、接口无渗漏为合格。</w:t>
      </w:r>
    </w:p>
    <w:p w14:paraId="07615AFD" w14:textId="1CFE4A1F" w:rsidR="003F251E" w:rsidRDefault="003F251E" w:rsidP="003F251E">
      <w:pPr>
        <w:pStyle w:val="affd"/>
        <w:spacing w:before="120" w:after="120"/>
      </w:pPr>
      <w:bookmarkStart w:id="61" w:name="_Toc227074740"/>
      <w:r>
        <w:rPr>
          <w:rFonts w:hint="eastAsia"/>
        </w:rPr>
        <w:t>合格判定</w:t>
      </w:r>
      <w:bookmarkEnd w:id="61"/>
    </w:p>
    <w:p w14:paraId="5B3404C5" w14:textId="6496F459" w:rsidR="003F251E" w:rsidRDefault="003F251E" w:rsidP="003F251E">
      <w:pPr>
        <w:pStyle w:val="affe"/>
        <w:spacing w:before="120" w:after="120"/>
      </w:pPr>
      <w:r>
        <w:rPr>
          <w:rFonts w:hint="eastAsia"/>
        </w:rPr>
        <w:t>检验批合格</w:t>
      </w:r>
    </w:p>
    <w:p w14:paraId="5D759240" w14:textId="4441BC06" w:rsidR="003F251E" w:rsidRPr="003F251E" w:rsidRDefault="003F251E" w:rsidP="003F251E">
      <w:pPr>
        <w:pStyle w:val="afffffffff0"/>
      </w:pPr>
      <w:r w:rsidRPr="003F251E">
        <w:t>主控项目全部合格</w:t>
      </w:r>
      <w:r>
        <w:rPr>
          <w:rFonts w:hint="eastAsia"/>
        </w:rPr>
        <w:t>。</w:t>
      </w:r>
    </w:p>
    <w:p w14:paraId="027889B4" w14:textId="0F104ECF" w:rsidR="003F251E" w:rsidRPr="003F251E" w:rsidRDefault="003F251E" w:rsidP="003F251E">
      <w:pPr>
        <w:pStyle w:val="afffffffff0"/>
      </w:pPr>
      <w:r w:rsidRPr="003F251E">
        <w:t>一般项目符合要求，偏差在允许范围</w:t>
      </w:r>
      <w:r>
        <w:rPr>
          <w:rFonts w:hint="eastAsia"/>
        </w:rPr>
        <w:t>。</w:t>
      </w:r>
    </w:p>
    <w:p w14:paraId="7C51883B" w14:textId="3E40600F" w:rsidR="003F251E" w:rsidRDefault="003F251E" w:rsidP="003F251E">
      <w:pPr>
        <w:pStyle w:val="afffffffff0"/>
      </w:pPr>
      <w:r w:rsidRPr="003F251E">
        <w:t>资料完整、真实、有效。</w:t>
      </w:r>
    </w:p>
    <w:p w14:paraId="4D72915A" w14:textId="7E734F4C" w:rsidR="00314FEC" w:rsidRDefault="00314FEC" w:rsidP="00314FEC">
      <w:pPr>
        <w:pStyle w:val="affe"/>
        <w:spacing w:before="120" w:after="120"/>
      </w:pPr>
      <w:r>
        <w:rPr>
          <w:rFonts w:hint="eastAsia"/>
        </w:rPr>
        <w:t>分项工程合格</w:t>
      </w:r>
    </w:p>
    <w:p w14:paraId="20C410FB" w14:textId="6CAF4CDE" w:rsidR="00314FEC" w:rsidRPr="00314FEC" w:rsidRDefault="00314FEC" w:rsidP="00314FEC">
      <w:pPr>
        <w:pStyle w:val="afffffffff0"/>
      </w:pPr>
      <w:r w:rsidRPr="00314FEC">
        <w:t>所含检验批全部合格</w:t>
      </w:r>
      <w:r>
        <w:rPr>
          <w:rFonts w:hint="eastAsia"/>
        </w:rPr>
        <w:t>。</w:t>
      </w:r>
    </w:p>
    <w:p w14:paraId="5F36656B" w14:textId="4C142C88" w:rsidR="00314FEC" w:rsidRDefault="00314FEC" w:rsidP="00314FEC">
      <w:pPr>
        <w:pStyle w:val="afffffffff0"/>
      </w:pPr>
      <w:r w:rsidRPr="00314FEC">
        <w:t>质量控制资料齐全完整。</w:t>
      </w:r>
    </w:p>
    <w:p w14:paraId="216ACB6D" w14:textId="6FBE01CA" w:rsidR="00314FEC" w:rsidRDefault="00314FEC" w:rsidP="00314FEC">
      <w:pPr>
        <w:pStyle w:val="affe"/>
        <w:spacing w:before="120" w:after="120"/>
      </w:pPr>
      <w:r>
        <w:rPr>
          <w:rFonts w:hint="eastAsia"/>
        </w:rPr>
        <w:t>子分部工程合格</w:t>
      </w:r>
    </w:p>
    <w:p w14:paraId="5BEFD751" w14:textId="23FCE84D" w:rsidR="00314FEC" w:rsidRPr="00314FEC" w:rsidRDefault="00314FEC" w:rsidP="00314FEC">
      <w:pPr>
        <w:pStyle w:val="afffffffff0"/>
      </w:pPr>
      <w:r w:rsidRPr="00314FEC">
        <w:t>所含分项全部合格</w:t>
      </w:r>
      <w:r w:rsidR="00A9164D">
        <w:rPr>
          <w:rFonts w:hint="eastAsia"/>
        </w:rPr>
        <w:t>。</w:t>
      </w:r>
    </w:p>
    <w:p w14:paraId="1B2416FE" w14:textId="13FBE919" w:rsidR="00314FEC" w:rsidRPr="00314FEC" w:rsidRDefault="00314FEC" w:rsidP="00314FEC">
      <w:pPr>
        <w:pStyle w:val="afffffffff0"/>
      </w:pPr>
      <w:r w:rsidRPr="00314FEC">
        <w:t>安全与功能检测合格</w:t>
      </w:r>
      <w:r w:rsidR="00A9164D">
        <w:rPr>
          <w:rFonts w:hint="eastAsia"/>
        </w:rPr>
        <w:t>。</w:t>
      </w:r>
    </w:p>
    <w:p w14:paraId="5DF43155" w14:textId="18A49271" w:rsidR="00314FEC" w:rsidRDefault="00314FEC" w:rsidP="00314FEC">
      <w:pPr>
        <w:pStyle w:val="afffffffff0"/>
      </w:pPr>
      <w:r w:rsidRPr="00314FEC">
        <w:t>观感质量达标。</w:t>
      </w:r>
    </w:p>
    <w:p w14:paraId="44727069" w14:textId="5E1DD8BF" w:rsidR="00134D4C" w:rsidRDefault="00134D4C" w:rsidP="00134D4C">
      <w:pPr>
        <w:pStyle w:val="affd"/>
        <w:spacing w:before="120" w:after="120"/>
      </w:pPr>
      <w:bookmarkStart w:id="62" w:name="_Toc227074741"/>
      <w:r>
        <w:rPr>
          <w:rFonts w:hint="eastAsia"/>
        </w:rPr>
        <w:t>不合格处置</w:t>
      </w:r>
      <w:bookmarkEnd w:id="62"/>
    </w:p>
    <w:p w14:paraId="39BAF8F5" w14:textId="77777777" w:rsidR="00134D4C" w:rsidRDefault="00134D4C" w:rsidP="00134D4C">
      <w:pPr>
        <w:pStyle w:val="afffffffff1"/>
      </w:pPr>
      <w:r>
        <w:rPr>
          <w:rFonts w:hint="eastAsia"/>
        </w:rPr>
        <w:t>验收不合格签发整改通知书，限期整改。</w:t>
      </w:r>
    </w:p>
    <w:p w14:paraId="54EDB189" w14:textId="5B85671A" w:rsidR="00134D4C" w:rsidRDefault="00134D4C" w:rsidP="00134D4C">
      <w:pPr>
        <w:pStyle w:val="afffffffff1"/>
      </w:pPr>
      <w:r>
        <w:rPr>
          <w:rFonts w:hint="eastAsia"/>
        </w:rPr>
        <w:t>整改完成后重新验收，直至合格。</w:t>
      </w:r>
    </w:p>
    <w:p w14:paraId="3DC0A924" w14:textId="16361253" w:rsidR="00134D4C" w:rsidRDefault="00134D4C" w:rsidP="00134D4C">
      <w:pPr>
        <w:pStyle w:val="afffffffff1"/>
      </w:pPr>
      <w:r>
        <w:rPr>
          <w:rFonts w:hint="eastAsia"/>
        </w:rPr>
        <w:t>无法整改或整改仍不合格，不得通过验收、不得进入下道工序、不得交付使用。</w:t>
      </w:r>
    </w:p>
    <w:p w14:paraId="5B945F26" w14:textId="69340D62" w:rsidR="00134D4C" w:rsidRDefault="00134D4C" w:rsidP="00134D4C">
      <w:pPr>
        <w:pStyle w:val="afffffffff1"/>
      </w:pPr>
      <w:r>
        <w:rPr>
          <w:rFonts w:hint="eastAsia"/>
        </w:rPr>
        <w:t>形成整改—复查—销项闭环记录。</w:t>
      </w:r>
    </w:p>
    <w:p w14:paraId="310ED3B9" w14:textId="37B6ACD7" w:rsidR="00756AF3" w:rsidRDefault="00756AF3" w:rsidP="00756AF3">
      <w:pPr>
        <w:pStyle w:val="affc"/>
        <w:spacing w:before="240" w:after="240"/>
      </w:pPr>
      <w:bookmarkStart w:id="63" w:name="_Toc227074742"/>
      <w:r>
        <w:rPr>
          <w:rFonts w:hint="eastAsia"/>
        </w:rPr>
        <w:t>验收资料与归档</w:t>
      </w:r>
      <w:bookmarkEnd w:id="63"/>
    </w:p>
    <w:p w14:paraId="27D0084C" w14:textId="52E3484B" w:rsidR="00756AF3" w:rsidRDefault="00756AF3" w:rsidP="00756AF3">
      <w:pPr>
        <w:pStyle w:val="affd"/>
        <w:spacing w:before="120" w:after="120"/>
      </w:pPr>
      <w:bookmarkStart w:id="64" w:name="_Toc227074743"/>
      <w:r>
        <w:rPr>
          <w:rFonts w:hint="eastAsia"/>
        </w:rPr>
        <w:t>验收资料清单</w:t>
      </w:r>
      <w:bookmarkEnd w:id="64"/>
    </w:p>
    <w:p w14:paraId="693E3195" w14:textId="776D913F" w:rsidR="00756AF3" w:rsidRDefault="00756AF3" w:rsidP="00756AF3">
      <w:pPr>
        <w:pStyle w:val="afffffffff1"/>
      </w:pPr>
      <w:r>
        <w:rPr>
          <w:rFonts w:hint="eastAsia"/>
        </w:rPr>
        <w:t>防水工程专项施工方案、审批表、技术交底记录。</w:t>
      </w:r>
    </w:p>
    <w:p w14:paraId="1200FF9E" w14:textId="5FFE3A47" w:rsidR="00756AF3" w:rsidRDefault="00756AF3" w:rsidP="00756AF3">
      <w:pPr>
        <w:pStyle w:val="afffffffff1"/>
      </w:pPr>
      <w:r>
        <w:rPr>
          <w:rFonts w:hint="eastAsia"/>
        </w:rPr>
        <w:t>材料出厂合格证、性能检测报告、进场复检报告。</w:t>
      </w:r>
    </w:p>
    <w:p w14:paraId="4B5B05BF" w14:textId="3B01702D" w:rsidR="00756AF3" w:rsidRDefault="00756AF3" w:rsidP="00756AF3">
      <w:pPr>
        <w:pStyle w:val="afffffffff1"/>
      </w:pPr>
      <w:r>
        <w:rPr>
          <w:rFonts w:hint="eastAsia"/>
        </w:rPr>
        <w:t>材料进场验收记录、领用记录。</w:t>
      </w:r>
    </w:p>
    <w:p w14:paraId="7DF856CF" w14:textId="673C2B6E" w:rsidR="00756AF3" w:rsidRDefault="00756AF3" w:rsidP="00756AF3">
      <w:pPr>
        <w:pStyle w:val="afffffffff1"/>
      </w:pPr>
      <w:r>
        <w:rPr>
          <w:rFonts w:hint="eastAsia"/>
        </w:rPr>
        <w:t>隐蔽工程验收记录、图像资料。</w:t>
      </w:r>
    </w:p>
    <w:p w14:paraId="3B274F04" w14:textId="4586C771" w:rsidR="00756AF3" w:rsidRDefault="00756AF3" w:rsidP="00756AF3">
      <w:pPr>
        <w:pStyle w:val="afffffffff1"/>
      </w:pPr>
      <w:r>
        <w:rPr>
          <w:rFonts w:hint="eastAsia"/>
        </w:rPr>
        <w:t>闭水试验记录、淋水试验记录、管道试压记录。</w:t>
      </w:r>
    </w:p>
    <w:p w14:paraId="6E0F2431" w14:textId="75DE1FC2" w:rsidR="00756AF3" w:rsidRDefault="00756AF3" w:rsidP="00756AF3">
      <w:pPr>
        <w:pStyle w:val="afffffffff1"/>
      </w:pPr>
      <w:r>
        <w:rPr>
          <w:rFonts w:hint="eastAsia"/>
        </w:rPr>
        <w:t>检验批、分项、子分部验收记录。</w:t>
      </w:r>
    </w:p>
    <w:p w14:paraId="55EC608A" w14:textId="1B957F59" w:rsidR="00756AF3" w:rsidRDefault="00756AF3" w:rsidP="00756AF3">
      <w:pPr>
        <w:pStyle w:val="afffffffff1"/>
      </w:pPr>
      <w:r>
        <w:rPr>
          <w:rFonts w:hint="eastAsia"/>
        </w:rPr>
        <w:t>整改通知、整改回复、复查记录。</w:t>
      </w:r>
    </w:p>
    <w:p w14:paraId="1ABF725A" w14:textId="4EF16605" w:rsidR="00756AF3" w:rsidRDefault="00756AF3" w:rsidP="00756AF3">
      <w:pPr>
        <w:pStyle w:val="afffffffff1"/>
      </w:pPr>
      <w:r>
        <w:rPr>
          <w:rFonts w:hint="eastAsia"/>
        </w:rPr>
        <w:t>设计变更、工程洽商、图纸会审记录。</w:t>
      </w:r>
    </w:p>
    <w:p w14:paraId="46EA2D8B" w14:textId="5F5638F5" w:rsidR="009714ED" w:rsidRDefault="009714ED" w:rsidP="009714ED">
      <w:pPr>
        <w:pStyle w:val="affd"/>
        <w:spacing w:before="120" w:after="120"/>
      </w:pPr>
      <w:bookmarkStart w:id="65" w:name="_Toc227074744"/>
      <w:r>
        <w:rPr>
          <w:rFonts w:hint="eastAsia"/>
        </w:rPr>
        <w:lastRenderedPageBreak/>
        <w:t>归档要求</w:t>
      </w:r>
      <w:bookmarkEnd w:id="65"/>
    </w:p>
    <w:p w14:paraId="7C908624" w14:textId="77777777" w:rsidR="009714ED" w:rsidRDefault="009714ED" w:rsidP="009714ED">
      <w:pPr>
        <w:pStyle w:val="afffffffff1"/>
      </w:pPr>
      <w:r>
        <w:rPr>
          <w:rFonts w:hint="eastAsia"/>
        </w:rPr>
        <w:t>资料应真实、准确、完整、清晰、可追溯。</w:t>
      </w:r>
    </w:p>
    <w:p w14:paraId="4F771A19" w14:textId="70FA6C93" w:rsidR="009714ED" w:rsidRDefault="009714ED" w:rsidP="009714ED">
      <w:pPr>
        <w:pStyle w:val="afffffffff1"/>
      </w:pPr>
      <w:r>
        <w:rPr>
          <w:rFonts w:hint="eastAsia"/>
        </w:rPr>
        <w:t>签字齐全、日期明确、盖章有效。</w:t>
      </w:r>
    </w:p>
    <w:p w14:paraId="27311736" w14:textId="2C92B8B8" w:rsidR="009714ED" w:rsidRDefault="009714ED" w:rsidP="009714ED">
      <w:pPr>
        <w:pStyle w:val="afffffffff1"/>
      </w:pPr>
      <w:r>
        <w:rPr>
          <w:rFonts w:hint="eastAsia"/>
        </w:rPr>
        <w:t>按建设工程档案管理规定整理装订，移交建设单位与档案管理部门。</w:t>
      </w:r>
    </w:p>
    <w:p w14:paraId="0F7BFBF0" w14:textId="2D154FE1" w:rsidR="009714ED" w:rsidRDefault="009714ED" w:rsidP="009714ED">
      <w:pPr>
        <w:pStyle w:val="afffffffff1"/>
      </w:pPr>
      <w:r>
        <w:rPr>
          <w:rFonts w:hint="eastAsia"/>
        </w:rPr>
        <w:t>保存期限符合工程保修与档案管理要求。</w:t>
      </w:r>
    </w:p>
    <w:p w14:paraId="64239E75" w14:textId="77777777" w:rsidR="00EB7D69" w:rsidRDefault="00EB7D69" w:rsidP="009714ED">
      <w:pPr>
        <w:pStyle w:val="afffffffff1"/>
        <w:sectPr w:rsidR="00EB7D69" w:rsidSect="007A5D3A">
          <w:pgSz w:w="11906" w:h="16838" w:code="9"/>
          <w:pgMar w:top="1928" w:right="1134" w:bottom="1134" w:left="1134" w:header="1418" w:footer="1134" w:gutter="284"/>
          <w:pgNumType w:start="1"/>
          <w:cols w:space="425"/>
          <w:formProt w:val="0"/>
          <w:docGrid w:linePitch="312"/>
        </w:sectPr>
      </w:pPr>
    </w:p>
    <w:p w14:paraId="1AC45043" w14:textId="77777777" w:rsidR="00EB7D69" w:rsidRDefault="00EB7D69" w:rsidP="00EB7D69">
      <w:pPr>
        <w:pStyle w:val="af8"/>
        <w:rPr>
          <w:rFonts w:hint="eastAsia"/>
        </w:rPr>
      </w:pPr>
      <w:bookmarkStart w:id="66" w:name="BookMark5"/>
      <w:bookmarkEnd w:id="6"/>
    </w:p>
    <w:p w14:paraId="7860FAE8" w14:textId="77777777" w:rsidR="00EB7D69" w:rsidRDefault="00EB7D69" w:rsidP="00EB7D69">
      <w:pPr>
        <w:pStyle w:val="afe"/>
      </w:pPr>
    </w:p>
    <w:p w14:paraId="5AD2CDBC" w14:textId="30EBBD0E" w:rsidR="00EB7D69" w:rsidRDefault="00EB7D69" w:rsidP="00EB7D69">
      <w:pPr>
        <w:pStyle w:val="aff3"/>
        <w:spacing w:after="120"/>
      </w:pPr>
      <w:r>
        <w:br/>
      </w:r>
      <w:bookmarkStart w:id="67" w:name="_Toc227074745"/>
      <w:r>
        <w:rPr>
          <w:rFonts w:hint="eastAsia"/>
        </w:rPr>
        <w:t>（规范性）</w:t>
      </w:r>
      <w:r>
        <w:br/>
      </w:r>
      <w:r>
        <w:rPr>
          <w:rFonts w:hint="eastAsia"/>
        </w:rPr>
        <w:t>防水施工验收常用表格</w:t>
      </w:r>
      <w:bookmarkEnd w:id="67"/>
    </w:p>
    <w:p w14:paraId="180A7509" w14:textId="1F665BEA" w:rsidR="00EB7D69" w:rsidRDefault="00EB7D69" w:rsidP="00EB7D69">
      <w:pPr>
        <w:pStyle w:val="aff4"/>
        <w:spacing w:before="120" w:after="120"/>
      </w:pPr>
      <w:bookmarkStart w:id="68" w:name="_Toc227074746"/>
      <w:r>
        <w:rPr>
          <w:rFonts w:hint="eastAsia"/>
        </w:rPr>
        <w:t>防水材料进场验收记录表</w:t>
      </w:r>
      <w:bookmarkEnd w:id="68"/>
    </w:p>
    <w:p w14:paraId="4F12C0C6" w14:textId="7F6E2579" w:rsidR="00EB7D69" w:rsidRDefault="00EB7D69" w:rsidP="00EB7D69">
      <w:pPr>
        <w:pStyle w:val="affffb"/>
        <w:ind w:firstLine="420"/>
      </w:pPr>
      <w:r>
        <w:rPr>
          <w:rFonts w:hint="eastAsia"/>
        </w:rPr>
        <w:t>工程名称：</w:t>
      </w:r>
    </w:p>
    <w:p w14:paraId="16017A73" w14:textId="331427F9" w:rsidR="00EB7D69" w:rsidRDefault="00EB7D69" w:rsidP="00EB7D69">
      <w:pPr>
        <w:pStyle w:val="affffb"/>
        <w:ind w:firstLine="420"/>
      </w:pPr>
      <w:r>
        <w:rPr>
          <w:rFonts w:hint="eastAsia"/>
        </w:rPr>
        <w:t>编号：</w:t>
      </w:r>
    </w:p>
    <w:tbl>
      <w:tblPr>
        <w:tblStyle w:val="afffffffffc"/>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560"/>
        <w:gridCol w:w="1561"/>
        <w:gridCol w:w="1561"/>
        <w:gridCol w:w="1561"/>
        <w:gridCol w:w="1561"/>
        <w:gridCol w:w="1530"/>
      </w:tblGrid>
      <w:tr w:rsidR="003221BB" w14:paraId="77A0A300" w14:textId="51DC9185" w:rsidTr="003221BB">
        <w:trPr>
          <w:tblHeader/>
          <w:jc w:val="center"/>
        </w:trPr>
        <w:tc>
          <w:tcPr>
            <w:tcW w:w="1560" w:type="dxa"/>
            <w:tcBorders>
              <w:top w:val="single" w:sz="8" w:space="0" w:color="auto"/>
              <w:bottom w:val="single" w:sz="8" w:space="0" w:color="auto"/>
            </w:tcBorders>
            <w:vAlign w:val="center"/>
          </w:tcPr>
          <w:p w14:paraId="3E5BB48B" w14:textId="516AF59D" w:rsidR="003221BB" w:rsidRDefault="003221BB" w:rsidP="00EB7D69">
            <w:pPr>
              <w:pStyle w:val="afffffffff9"/>
            </w:pPr>
            <w:r>
              <w:rPr>
                <w:rFonts w:hint="eastAsia"/>
              </w:rPr>
              <w:t>序号</w:t>
            </w:r>
          </w:p>
        </w:tc>
        <w:tc>
          <w:tcPr>
            <w:tcW w:w="1561" w:type="dxa"/>
            <w:tcBorders>
              <w:top w:val="single" w:sz="8" w:space="0" w:color="auto"/>
              <w:bottom w:val="single" w:sz="8" w:space="0" w:color="auto"/>
            </w:tcBorders>
            <w:vAlign w:val="center"/>
          </w:tcPr>
          <w:p w14:paraId="5F29FD34" w14:textId="744E99A0" w:rsidR="003221BB" w:rsidRDefault="003221BB" w:rsidP="00EB7D69">
            <w:pPr>
              <w:pStyle w:val="afffffffff9"/>
            </w:pPr>
            <w:r>
              <w:rPr>
                <w:rFonts w:hint="eastAsia"/>
              </w:rPr>
              <w:t>材料名称</w:t>
            </w:r>
          </w:p>
        </w:tc>
        <w:tc>
          <w:tcPr>
            <w:tcW w:w="1561" w:type="dxa"/>
            <w:tcBorders>
              <w:top w:val="single" w:sz="8" w:space="0" w:color="auto"/>
              <w:bottom w:val="single" w:sz="8" w:space="0" w:color="auto"/>
            </w:tcBorders>
            <w:vAlign w:val="center"/>
          </w:tcPr>
          <w:p w14:paraId="68E3A362" w14:textId="79719DC5" w:rsidR="003221BB" w:rsidRDefault="003221BB" w:rsidP="00EB7D69">
            <w:pPr>
              <w:pStyle w:val="afffffffff9"/>
            </w:pPr>
            <w:r>
              <w:rPr>
                <w:rFonts w:hint="eastAsia"/>
              </w:rPr>
              <w:t>型号规格</w:t>
            </w:r>
          </w:p>
        </w:tc>
        <w:tc>
          <w:tcPr>
            <w:tcW w:w="1561" w:type="dxa"/>
            <w:tcBorders>
              <w:top w:val="single" w:sz="8" w:space="0" w:color="auto"/>
              <w:bottom w:val="single" w:sz="8" w:space="0" w:color="auto"/>
            </w:tcBorders>
            <w:vAlign w:val="center"/>
          </w:tcPr>
          <w:p w14:paraId="7FFFCB3A" w14:textId="7B927FED" w:rsidR="003221BB" w:rsidRDefault="003221BB" w:rsidP="00EB7D69">
            <w:pPr>
              <w:pStyle w:val="afffffffff9"/>
            </w:pPr>
            <w:r>
              <w:rPr>
                <w:rFonts w:hint="eastAsia"/>
              </w:rPr>
              <w:t>生产单位</w:t>
            </w:r>
          </w:p>
        </w:tc>
        <w:tc>
          <w:tcPr>
            <w:tcW w:w="1561" w:type="dxa"/>
            <w:tcBorders>
              <w:top w:val="single" w:sz="8" w:space="0" w:color="auto"/>
              <w:bottom w:val="single" w:sz="8" w:space="0" w:color="auto"/>
            </w:tcBorders>
            <w:vAlign w:val="center"/>
          </w:tcPr>
          <w:p w14:paraId="13246E1A" w14:textId="516E3F6A" w:rsidR="003221BB" w:rsidRDefault="003221BB" w:rsidP="00EB7D69">
            <w:pPr>
              <w:pStyle w:val="afffffffff9"/>
            </w:pPr>
            <w:r>
              <w:rPr>
                <w:rFonts w:hint="eastAsia"/>
              </w:rPr>
              <w:t>进场数量</w:t>
            </w:r>
          </w:p>
        </w:tc>
        <w:tc>
          <w:tcPr>
            <w:tcW w:w="1530" w:type="dxa"/>
            <w:tcBorders>
              <w:top w:val="single" w:sz="8" w:space="0" w:color="auto"/>
              <w:bottom w:val="single" w:sz="8" w:space="0" w:color="auto"/>
            </w:tcBorders>
          </w:tcPr>
          <w:p w14:paraId="15C78172" w14:textId="5C871B76" w:rsidR="003221BB" w:rsidRDefault="003221BB" w:rsidP="00EB7D69">
            <w:pPr>
              <w:pStyle w:val="afffffffff9"/>
            </w:pPr>
            <w:r>
              <w:rPr>
                <w:rFonts w:hint="eastAsia"/>
              </w:rPr>
              <w:t>进场日期</w:t>
            </w:r>
          </w:p>
        </w:tc>
      </w:tr>
      <w:tr w:rsidR="003221BB" w14:paraId="62C74913" w14:textId="21BDBBFF" w:rsidTr="003221BB">
        <w:trPr>
          <w:jc w:val="center"/>
        </w:trPr>
        <w:tc>
          <w:tcPr>
            <w:tcW w:w="1560" w:type="dxa"/>
            <w:tcBorders>
              <w:top w:val="single" w:sz="8" w:space="0" w:color="auto"/>
            </w:tcBorders>
            <w:vAlign w:val="center"/>
          </w:tcPr>
          <w:p w14:paraId="689A22BF" w14:textId="79DADC09" w:rsidR="003221BB" w:rsidRDefault="003221BB" w:rsidP="00EB7D69">
            <w:pPr>
              <w:pStyle w:val="afffffffff9"/>
            </w:pPr>
            <w:r>
              <w:rPr>
                <w:rFonts w:hint="eastAsia"/>
              </w:rPr>
              <w:t>1</w:t>
            </w:r>
          </w:p>
        </w:tc>
        <w:tc>
          <w:tcPr>
            <w:tcW w:w="1561" w:type="dxa"/>
            <w:tcBorders>
              <w:top w:val="single" w:sz="8" w:space="0" w:color="auto"/>
            </w:tcBorders>
            <w:vAlign w:val="center"/>
          </w:tcPr>
          <w:p w14:paraId="7C33DB04" w14:textId="77777777" w:rsidR="003221BB" w:rsidRDefault="003221BB" w:rsidP="00EB7D69">
            <w:pPr>
              <w:pStyle w:val="afffffffff9"/>
            </w:pPr>
          </w:p>
        </w:tc>
        <w:tc>
          <w:tcPr>
            <w:tcW w:w="1561" w:type="dxa"/>
            <w:tcBorders>
              <w:top w:val="single" w:sz="8" w:space="0" w:color="auto"/>
            </w:tcBorders>
            <w:vAlign w:val="center"/>
          </w:tcPr>
          <w:p w14:paraId="6C661C4A" w14:textId="77777777" w:rsidR="003221BB" w:rsidRDefault="003221BB" w:rsidP="00EB7D69">
            <w:pPr>
              <w:pStyle w:val="afffffffff9"/>
            </w:pPr>
          </w:p>
        </w:tc>
        <w:tc>
          <w:tcPr>
            <w:tcW w:w="1561" w:type="dxa"/>
            <w:tcBorders>
              <w:top w:val="single" w:sz="8" w:space="0" w:color="auto"/>
            </w:tcBorders>
            <w:vAlign w:val="center"/>
          </w:tcPr>
          <w:p w14:paraId="24583C32" w14:textId="77777777" w:rsidR="003221BB" w:rsidRDefault="003221BB" w:rsidP="00EB7D69">
            <w:pPr>
              <w:pStyle w:val="afffffffff9"/>
            </w:pPr>
          </w:p>
        </w:tc>
        <w:tc>
          <w:tcPr>
            <w:tcW w:w="1561" w:type="dxa"/>
            <w:tcBorders>
              <w:top w:val="single" w:sz="8" w:space="0" w:color="auto"/>
            </w:tcBorders>
            <w:vAlign w:val="center"/>
          </w:tcPr>
          <w:p w14:paraId="680A00A3" w14:textId="77777777" w:rsidR="003221BB" w:rsidRDefault="003221BB" w:rsidP="00EB7D69">
            <w:pPr>
              <w:pStyle w:val="afffffffff9"/>
            </w:pPr>
          </w:p>
        </w:tc>
        <w:tc>
          <w:tcPr>
            <w:tcW w:w="1530" w:type="dxa"/>
            <w:tcBorders>
              <w:top w:val="single" w:sz="8" w:space="0" w:color="auto"/>
            </w:tcBorders>
          </w:tcPr>
          <w:p w14:paraId="06E1E75A" w14:textId="77777777" w:rsidR="003221BB" w:rsidRDefault="003221BB" w:rsidP="00EB7D69">
            <w:pPr>
              <w:pStyle w:val="afffffffff9"/>
            </w:pPr>
          </w:p>
        </w:tc>
      </w:tr>
      <w:tr w:rsidR="003221BB" w14:paraId="36C106AD" w14:textId="237526A3" w:rsidTr="003221BB">
        <w:trPr>
          <w:jc w:val="center"/>
        </w:trPr>
        <w:tc>
          <w:tcPr>
            <w:tcW w:w="1560" w:type="dxa"/>
            <w:vAlign w:val="center"/>
          </w:tcPr>
          <w:p w14:paraId="124B5245" w14:textId="52776A32" w:rsidR="003221BB" w:rsidRDefault="003221BB" w:rsidP="00EB7D69">
            <w:pPr>
              <w:pStyle w:val="afffffffff9"/>
            </w:pPr>
            <w:r>
              <w:rPr>
                <w:rFonts w:hint="eastAsia"/>
              </w:rPr>
              <w:t>2</w:t>
            </w:r>
          </w:p>
        </w:tc>
        <w:tc>
          <w:tcPr>
            <w:tcW w:w="1561" w:type="dxa"/>
            <w:vAlign w:val="center"/>
          </w:tcPr>
          <w:p w14:paraId="6E9FD7E9" w14:textId="77777777" w:rsidR="003221BB" w:rsidRDefault="003221BB" w:rsidP="00EB7D69">
            <w:pPr>
              <w:pStyle w:val="afffffffff9"/>
            </w:pPr>
          </w:p>
        </w:tc>
        <w:tc>
          <w:tcPr>
            <w:tcW w:w="1561" w:type="dxa"/>
            <w:vAlign w:val="center"/>
          </w:tcPr>
          <w:p w14:paraId="052B045A" w14:textId="77777777" w:rsidR="003221BB" w:rsidRDefault="003221BB" w:rsidP="00EB7D69">
            <w:pPr>
              <w:pStyle w:val="afffffffff9"/>
            </w:pPr>
          </w:p>
        </w:tc>
        <w:tc>
          <w:tcPr>
            <w:tcW w:w="1561" w:type="dxa"/>
            <w:vAlign w:val="center"/>
          </w:tcPr>
          <w:p w14:paraId="5E52AA2A" w14:textId="77777777" w:rsidR="003221BB" w:rsidRDefault="003221BB" w:rsidP="00EB7D69">
            <w:pPr>
              <w:pStyle w:val="afffffffff9"/>
            </w:pPr>
          </w:p>
        </w:tc>
        <w:tc>
          <w:tcPr>
            <w:tcW w:w="1561" w:type="dxa"/>
            <w:vAlign w:val="center"/>
          </w:tcPr>
          <w:p w14:paraId="2456F350" w14:textId="77777777" w:rsidR="003221BB" w:rsidRDefault="003221BB" w:rsidP="00EB7D69">
            <w:pPr>
              <w:pStyle w:val="afffffffff9"/>
            </w:pPr>
          </w:p>
        </w:tc>
        <w:tc>
          <w:tcPr>
            <w:tcW w:w="1530" w:type="dxa"/>
          </w:tcPr>
          <w:p w14:paraId="605804DE" w14:textId="77777777" w:rsidR="003221BB" w:rsidRDefault="003221BB" w:rsidP="00EB7D69">
            <w:pPr>
              <w:pStyle w:val="afffffffff9"/>
            </w:pPr>
          </w:p>
        </w:tc>
      </w:tr>
      <w:tr w:rsidR="003221BB" w14:paraId="7EDCF3EB" w14:textId="2BBFA7B2" w:rsidTr="003221BB">
        <w:trPr>
          <w:jc w:val="center"/>
        </w:trPr>
        <w:tc>
          <w:tcPr>
            <w:tcW w:w="1560" w:type="dxa"/>
            <w:vAlign w:val="center"/>
          </w:tcPr>
          <w:p w14:paraId="2629E0AF" w14:textId="0FEE4EA3" w:rsidR="003221BB" w:rsidRDefault="003221BB" w:rsidP="00EB7D69">
            <w:pPr>
              <w:pStyle w:val="afffffffff9"/>
            </w:pPr>
            <w:r>
              <w:rPr>
                <w:rFonts w:hint="eastAsia"/>
              </w:rPr>
              <w:t>3</w:t>
            </w:r>
          </w:p>
        </w:tc>
        <w:tc>
          <w:tcPr>
            <w:tcW w:w="1561" w:type="dxa"/>
            <w:vAlign w:val="center"/>
          </w:tcPr>
          <w:p w14:paraId="2F9D5824" w14:textId="77777777" w:rsidR="003221BB" w:rsidRDefault="003221BB" w:rsidP="00EB7D69">
            <w:pPr>
              <w:pStyle w:val="afffffffff9"/>
            </w:pPr>
          </w:p>
        </w:tc>
        <w:tc>
          <w:tcPr>
            <w:tcW w:w="1561" w:type="dxa"/>
            <w:vAlign w:val="center"/>
          </w:tcPr>
          <w:p w14:paraId="424B2A41" w14:textId="77777777" w:rsidR="003221BB" w:rsidRDefault="003221BB" w:rsidP="00EB7D69">
            <w:pPr>
              <w:pStyle w:val="afffffffff9"/>
            </w:pPr>
          </w:p>
        </w:tc>
        <w:tc>
          <w:tcPr>
            <w:tcW w:w="1561" w:type="dxa"/>
            <w:vAlign w:val="center"/>
          </w:tcPr>
          <w:p w14:paraId="58A0DCE6" w14:textId="77777777" w:rsidR="003221BB" w:rsidRDefault="003221BB" w:rsidP="00EB7D69">
            <w:pPr>
              <w:pStyle w:val="afffffffff9"/>
            </w:pPr>
          </w:p>
        </w:tc>
        <w:tc>
          <w:tcPr>
            <w:tcW w:w="1561" w:type="dxa"/>
            <w:vAlign w:val="center"/>
          </w:tcPr>
          <w:p w14:paraId="2E4742DD" w14:textId="77777777" w:rsidR="003221BB" w:rsidRDefault="003221BB" w:rsidP="00EB7D69">
            <w:pPr>
              <w:pStyle w:val="afffffffff9"/>
            </w:pPr>
          </w:p>
        </w:tc>
        <w:tc>
          <w:tcPr>
            <w:tcW w:w="1530" w:type="dxa"/>
          </w:tcPr>
          <w:p w14:paraId="7291127B" w14:textId="77777777" w:rsidR="003221BB" w:rsidRDefault="003221BB" w:rsidP="00EB7D69">
            <w:pPr>
              <w:pStyle w:val="afffffffff9"/>
            </w:pPr>
          </w:p>
        </w:tc>
      </w:tr>
      <w:tr w:rsidR="003221BB" w14:paraId="7940B004" w14:textId="427EE914" w:rsidTr="003221BB">
        <w:trPr>
          <w:jc w:val="center"/>
        </w:trPr>
        <w:tc>
          <w:tcPr>
            <w:tcW w:w="1560" w:type="dxa"/>
            <w:vAlign w:val="center"/>
          </w:tcPr>
          <w:p w14:paraId="7D868431" w14:textId="6C8801FE" w:rsidR="003221BB" w:rsidRDefault="003221BB" w:rsidP="00EB7D69">
            <w:pPr>
              <w:pStyle w:val="afffffffff9"/>
            </w:pPr>
            <w:r>
              <w:rPr>
                <w:rFonts w:hint="eastAsia"/>
              </w:rPr>
              <w:t>4</w:t>
            </w:r>
          </w:p>
        </w:tc>
        <w:tc>
          <w:tcPr>
            <w:tcW w:w="1561" w:type="dxa"/>
            <w:vAlign w:val="center"/>
          </w:tcPr>
          <w:p w14:paraId="2C8A3587" w14:textId="77777777" w:rsidR="003221BB" w:rsidRDefault="003221BB" w:rsidP="00EB7D69">
            <w:pPr>
              <w:pStyle w:val="afffffffff9"/>
            </w:pPr>
          </w:p>
        </w:tc>
        <w:tc>
          <w:tcPr>
            <w:tcW w:w="1561" w:type="dxa"/>
            <w:vAlign w:val="center"/>
          </w:tcPr>
          <w:p w14:paraId="4D343AE8" w14:textId="77777777" w:rsidR="003221BB" w:rsidRDefault="003221BB" w:rsidP="00EB7D69">
            <w:pPr>
              <w:pStyle w:val="afffffffff9"/>
            </w:pPr>
          </w:p>
        </w:tc>
        <w:tc>
          <w:tcPr>
            <w:tcW w:w="1561" w:type="dxa"/>
            <w:vAlign w:val="center"/>
          </w:tcPr>
          <w:p w14:paraId="67C4BF54" w14:textId="77777777" w:rsidR="003221BB" w:rsidRDefault="003221BB" w:rsidP="00EB7D69">
            <w:pPr>
              <w:pStyle w:val="afffffffff9"/>
            </w:pPr>
          </w:p>
        </w:tc>
        <w:tc>
          <w:tcPr>
            <w:tcW w:w="1561" w:type="dxa"/>
            <w:vAlign w:val="center"/>
          </w:tcPr>
          <w:p w14:paraId="01ECECAF" w14:textId="77777777" w:rsidR="003221BB" w:rsidRDefault="003221BB" w:rsidP="00EB7D69">
            <w:pPr>
              <w:pStyle w:val="afffffffff9"/>
            </w:pPr>
          </w:p>
        </w:tc>
        <w:tc>
          <w:tcPr>
            <w:tcW w:w="1530" w:type="dxa"/>
          </w:tcPr>
          <w:p w14:paraId="19C0696D" w14:textId="77777777" w:rsidR="003221BB" w:rsidRDefault="003221BB" w:rsidP="00EB7D69">
            <w:pPr>
              <w:pStyle w:val="afffffffff9"/>
            </w:pPr>
          </w:p>
        </w:tc>
      </w:tr>
      <w:tr w:rsidR="003221BB" w14:paraId="65AB2F29" w14:textId="0599472E" w:rsidTr="003221BB">
        <w:trPr>
          <w:jc w:val="center"/>
        </w:trPr>
        <w:tc>
          <w:tcPr>
            <w:tcW w:w="1560" w:type="dxa"/>
            <w:vAlign w:val="center"/>
          </w:tcPr>
          <w:p w14:paraId="41AD7D5F" w14:textId="34437581" w:rsidR="003221BB" w:rsidRDefault="003221BB" w:rsidP="00EB7D69">
            <w:pPr>
              <w:pStyle w:val="afffffffff9"/>
            </w:pPr>
            <w:r>
              <w:rPr>
                <w:rFonts w:hint="eastAsia"/>
              </w:rPr>
              <w:t>5</w:t>
            </w:r>
          </w:p>
        </w:tc>
        <w:tc>
          <w:tcPr>
            <w:tcW w:w="1561" w:type="dxa"/>
            <w:vAlign w:val="center"/>
          </w:tcPr>
          <w:p w14:paraId="37AF6FEB" w14:textId="77777777" w:rsidR="003221BB" w:rsidRDefault="003221BB" w:rsidP="00EB7D69">
            <w:pPr>
              <w:pStyle w:val="afffffffff9"/>
            </w:pPr>
          </w:p>
        </w:tc>
        <w:tc>
          <w:tcPr>
            <w:tcW w:w="1561" w:type="dxa"/>
            <w:vAlign w:val="center"/>
          </w:tcPr>
          <w:p w14:paraId="60654C02" w14:textId="77777777" w:rsidR="003221BB" w:rsidRDefault="003221BB" w:rsidP="00EB7D69">
            <w:pPr>
              <w:pStyle w:val="afffffffff9"/>
            </w:pPr>
          </w:p>
        </w:tc>
        <w:tc>
          <w:tcPr>
            <w:tcW w:w="1561" w:type="dxa"/>
            <w:vAlign w:val="center"/>
          </w:tcPr>
          <w:p w14:paraId="2921C710" w14:textId="77777777" w:rsidR="003221BB" w:rsidRDefault="003221BB" w:rsidP="00EB7D69">
            <w:pPr>
              <w:pStyle w:val="afffffffff9"/>
            </w:pPr>
          </w:p>
        </w:tc>
        <w:tc>
          <w:tcPr>
            <w:tcW w:w="1561" w:type="dxa"/>
            <w:vAlign w:val="center"/>
          </w:tcPr>
          <w:p w14:paraId="0FDE7E97" w14:textId="77777777" w:rsidR="003221BB" w:rsidRDefault="003221BB" w:rsidP="00EB7D69">
            <w:pPr>
              <w:pStyle w:val="afffffffff9"/>
            </w:pPr>
          </w:p>
        </w:tc>
        <w:tc>
          <w:tcPr>
            <w:tcW w:w="1530" w:type="dxa"/>
          </w:tcPr>
          <w:p w14:paraId="644C5540" w14:textId="77777777" w:rsidR="003221BB" w:rsidRDefault="003221BB" w:rsidP="00EB7D69">
            <w:pPr>
              <w:pStyle w:val="afffffffff9"/>
            </w:pPr>
          </w:p>
        </w:tc>
      </w:tr>
    </w:tbl>
    <w:p w14:paraId="47D9D2E1" w14:textId="778DB0E3" w:rsidR="00EB7D69" w:rsidRDefault="00957D44" w:rsidP="00EB7D69">
      <w:pPr>
        <w:pStyle w:val="affffb"/>
        <w:ind w:firstLine="420"/>
      </w:pPr>
      <w:r>
        <w:rPr>
          <w:rFonts w:hint="eastAsia"/>
        </w:rPr>
        <w:t>审批意见：</w:t>
      </w:r>
    </w:p>
    <w:p w14:paraId="02A9E754" w14:textId="000FBE64" w:rsidR="00957D44" w:rsidRDefault="00957D44" w:rsidP="00957D44">
      <w:pPr>
        <w:pStyle w:val="affffb"/>
        <w:ind w:firstLineChars="3100" w:firstLine="6510"/>
      </w:pPr>
      <w:r>
        <w:rPr>
          <w:rFonts w:hint="eastAsia"/>
        </w:rPr>
        <w:t>签字:________ 日期:________</w:t>
      </w:r>
    </w:p>
    <w:p w14:paraId="42403BD0" w14:textId="0AAF982F" w:rsidR="00EB7D69" w:rsidRDefault="00957D44" w:rsidP="00957D44">
      <w:pPr>
        <w:pStyle w:val="aff4"/>
        <w:spacing w:before="120" w:after="120"/>
      </w:pPr>
      <w:bookmarkStart w:id="69" w:name="_Toc227074747"/>
      <w:r>
        <w:rPr>
          <w:rFonts w:hint="eastAsia"/>
        </w:rPr>
        <w:t>隐蔽工程验收记录表</w:t>
      </w:r>
      <w:bookmarkEnd w:id="69"/>
    </w:p>
    <w:p w14:paraId="7751155E" w14:textId="185C3EB2" w:rsidR="00957D44" w:rsidRDefault="00957D44" w:rsidP="00957D44">
      <w:pPr>
        <w:pStyle w:val="affffb"/>
        <w:ind w:firstLine="420"/>
      </w:pPr>
      <w:r>
        <w:rPr>
          <w:rFonts w:hint="eastAsia"/>
        </w:rPr>
        <w:t>工程名称：</w:t>
      </w:r>
    </w:p>
    <w:p w14:paraId="1C7F4E5B" w14:textId="4ECF638E" w:rsidR="00957D44" w:rsidRDefault="00957D44" w:rsidP="00957D44">
      <w:pPr>
        <w:pStyle w:val="affffb"/>
        <w:ind w:firstLine="420"/>
      </w:pPr>
      <w:r>
        <w:rPr>
          <w:rFonts w:hint="eastAsia"/>
        </w:rPr>
        <w:t>编号：</w:t>
      </w:r>
    </w:p>
    <w:tbl>
      <w:tblPr>
        <w:tblStyle w:val="afffffffffc"/>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2334"/>
        <w:gridCol w:w="2333"/>
        <w:gridCol w:w="2334"/>
        <w:gridCol w:w="2333"/>
      </w:tblGrid>
      <w:tr w:rsidR="004F2F24" w14:paraId="5BC66E49" w14:textId="77777777" w:rsidTr="004F2F24">
        <w:trPr>
          <w:tblHeader/>
          <w:jc w:val="center"/>
        </w:trPr>
        <w:tc>
          <w:tcPr>
            <w:tcW w:w="2334" w:type="dxa"/>
            <w:tcBorders>
              <w:top w:val="single" w:sz="8" w:space="0" w:color="auto"/>
              <w:bottom w:val="single" w:sz="8" w:space="0" w:color="auto"/>
            </w:tcBorders>
            <w:vAlign w:val="center"/>
          </w:tcPr>
          <w:p w14:paraId="7B57BA1B" w14:textId="3C5E3A5A" w:rsidR="00957D44" w:rsidRDefault="00957D44" w:rsidP="00957D44">
            <w:pPr>
              <w:pStyle w:val="afffffffff9"/>
            </w:pPr>
            <w:r>
              <w:rPr>
                <w:rFonts w:hint="eastAsia"/>
              </w:rPr>
              <w:t>施工单位</w:t>
            </w:r>
          </w:p>
        </w:tc>
        <w:tc>
          <w:tcPr>
            <w:tcW w:w="2333" w:type="dxa"/>
            <w:tcBorders>
              <w:top w:val="single" w:sz="8" w:space="0" w:color="auto"/>
              <w:bottom w:val="single" w:sz="8" w:space="0" w:color="auto"/>
            </w:tcBorders>
            <w:vAlign w:val="center"/>
          </w:tcPr>
          <w:p w14:paraId="6F8B928B" w14:textId="77777777" w:rsidR="00957D44" w:rsidRDefault="00957D44" w:rsidP="00957D44">
            <w:pPr>
              <w:pStyle w:val="afffffffff9"/>
            </w:pPr>
          </w:p>
        </w:tc>
        <w:tc>
          <w:tcPr>
            <w:tcW w:w="2334" w:type="dxa"/>
            <w:tcBorders>
              <w:top w:val="single" w:sz="8" w:space="0" w:color="auto"/>
              <w:bottom w:val="single" w:sz="8" w:space="0" w:color="auto"/>
            </w:tcBorders>
            <w:vAlign w:val="center"/>
          </w:tcPr>
          <w:p w14:paraId="5881DEB2" w14:textId="61E25C18" w:rsidR="00957D44" w:rsidRDefault="00957D44" w:rsidP="00957D44">
            <w:pPr>
              <w:pStyle w:val="afffffffff9"/>
            </w:pPr>
            <w:r>
              <w:rPr>
                <w:rFonts w:hint="eastAsia"/>
              </w:rPr>
              <w:t>项目经理</w:t>
            </w:r>
          </w:p>
        </w:tc>
        <w:tc>
          <w:tcPr>
            <w:tcW w:w="2333" w:type="dxa"/>
            <w:tcBorders>
              <w:top w:val="single" w:sz="8" w:space="0" w:color="auto"/>
              <w:bottom w:val="single" w:sz="8" w:space="0" w:color="auto"/>
            </w:tcBorders>
            <w:vAlign w:val="center"/>
          </w:tcPr>
          <w:p w14:paraId="09494AC7" w14:textId="77777777" w:rsidR="00957D44" w:rsidRDefault="00957D44" w:rsidP="00957D44">
            <w:pPr>
              <w:pStyle w:val="afffffffff9"/>
            </w:pPr>
          </w:p>
        </w:tc>
      </w:tr>
      <w:tr w:rsidR="004F2F24" w14:paraId="2FE56F3F" w14:textId="77777777" w:rsidTr="004F2F24">
        <w:trPr>
          <w:jc w:val="center"/>
        </w:trPr>
        <w:tc>
          <w:tcPr>
            <w:tcW w:w="2334" w:type="dxa"/>
            <w:tcBorders>
              <w:top w:val="single" w:sz="8" w:space="0" w:color="auto"/>
            </w:tcBorders>
            <w:vAlign w:val="center"/>
          </w:tcPr>
          <w:p w14:paraId="6681D6FC" w14:textId="35E7F125" w:rsidR="00957D44" w:rsidRDefault="004F2F24" w:rsidP="00957D44">
            <w:pPr>
              <w:pStyle w:val="afffffffff9"/>
            </w:pPr>
            <w:r>
              <w:rPr>
                <w:rFonts w:hint="eastAsia"/>
              </w:rPr>
              <w:t>隐蔽部位</w:t>
            </w:r>
          </w:p>
        </w:tc>
        <w:tc>
          <w:tcPr>
            <w:tcW w:w="2333" w:type="dxa"/>
            <w:tcBorders>
              <w:top w:val="single" w:sz="8" w:space="0" w:color="auto"/>
            </w:tcBorders>
            <w:vAlign w:val="center"/>
          </w:tcPr>
          <w:p w14:paraId="1E21740A" w14:textId="77777777" w:rsidR="00957D44" w:rsidRDefault="00957D44" w:rsidP="00957D44">
            <w:pPr>
              <w:pStyle w:val="afffffffff9"/>
            </w:pPr>
          </w:p>
        </w:tc>
        <w:tc>
          <w:tcPr>
            <w:tcW w:w="2334" w:type="dxa"/>
            <w:tcBorders>
              <w:top w:val="single" w:sz="8" w:space="0" w:color="auto"/>
            </w:tcBorders>
            <w:vAlign w:val="center"/>
          </w:tcPr>
          <w:p w14:paraId="046D6C18" w14:textId="276CD550" w:rsidR="00957D44" w:rsidRDefault="004F2F24" w:rsidP="00957D44">
            <w:pPr>
              <w:pStyle w:val="afffffffff9"/>
            </w:pPr>
            <w:r>
              <w:rPr>
                <w:rFonts w:hint="eastAsia"/>
              </w:rPr>
              <w:t>隐蔽日期</w:t>
            </w:r>
          </w:p>
        </w:tc>
        <w:tc>
          <w:tcPr>
            <w:tcW w:w="2333" w:type="dxa"/>
            <w:tcBorders>
              <w:top w:val="single" w:sz="8" w:space="0" w:color="auto"/>
            </w:tcBorders>
            <w:vAlign w:val="center"/>
          </w:tcPr>
          <w:p w14:paraId="74D87AA1" w14:textId="77777777" w:rsidR="00957D44" w:rsidRDefault="00957D44" w:rsidP="00957D44">
            <w:pPr>
              <w:pStyle w:val="afffffffff9"/>
            </w:pPr>
          </w:p>
        </w:tc>
      </w:tr>
      <w:tr w:rsidR="004F2F24" w14:paraId="1E8FF08B" w14:textId="77777777" w:rsidTr="004F2F24">
        <w:trPr>
          <w:jc w:val="center"/>
        </w:trPr>
        <w:tc>
          <w:tcPr>
            <w:tcW w:w="2334" w:type="dxa"/>
            <w:vAlign w:val="center"/>
          </w:tcPr>
          <w:p w14:paraId="0FE98800" w14:textId="5264440C" w:rsidR="004F2F24" w:rsidRDefault="004F2F24" w:rsidP="00957D44">
            <w:pPr>
              <w:pStyle w:val="afffffffff9"/>
            </w:pPr>
            <w:r>
              <w:rPr>
                <w:rFonts w:hint="eastAsia"/>
              </w:rPr>
              <w:t>隐蔽内容</w:t>
            </w:r>
          </w:p>
        </w:tc>
        <w:tc>
          <w:tcPr>
            <w:tcW w:w="7000" w:type="dxa"/>
            <w:gridSpan w:val="3"/>
            <w:vAlign w:val="center"/>
          </w:tcPr>
          <w:p w14:paraId="489E1F39" w14:textId="1F1DFC2B" w:rsidR="004F2F24" w:rsidRDefault="004F2F24" w:rsidP="004F2F24">
            <w:pPr>
              <w:pStyle w:val="afffffffff9"/>
            </w:pPr>
            <w:r>
              <w:rPr>
                <w:rFonts w:hint="eastAsia"/>
              </w:rPr>
              <w:t>1.基层处理情况：</w:t>
            </w:r>
          </w:p>
          <w:p w14:paraId="7520AA9D" w14:textId="5240826D" w:rsidR="004F2F24" w:rsidRDefault="004F2F24" w:rsidP="004F2F24">
            <w:pPr>
              <w:pStyle w:val="afffffffff9"/>
            </w:pPr>
            <w:r>
              <w:rPr>
                <w:rFonts w:hint="eastAsia"/>
              </w:rPr>
              <w:t>2.套管安装与固定：</w:t>
            </w:r>
          </w:p>
          <w:p w14:paraId="013E523C" w14:textId="52394AFF" w:rsidR="004F2F24" w:rsidRDefault="004F2F24" w:rsidP="004F2F24">
            <w:pPr>
              <w:pStyle w:val="afffffffff9"/>
            </w:pPr>
            <w:r>
              <w:rPr>
                <w:rFonts w:hint="eastAsia"/>
              </w:rPr>
              <w:t>3.密封封堵做法：</w:t>
            </w:r>
          </w:p>
          <w:p w14:paraId="4EE56B63" w14:textId="291AB7FD" w:rsidR="004F2F24" w:rsidRDefault="004F2F24" w:rsidP="004F2F24">
            <w:pPr>
              <w:pStyle w:val="afffffffff9"/>
            </w:pPr>
            <w:r>
              <w:rPr>
                <w:rFonts w:hint="eastAsia"/>
              </w:rPr>
              <w:t>4.防水加强层设置：</w:t>
            </w:r>
          </w:p>
          <w:p w14:paraId="24D1C56F" w14:textId="4A61456C" w:rsidR="004F2F24" w:rsidRDefault="004F2F24" w:rsidP="004F2F24">
            <w:pPr>
              <w:pStyle w:val="afffffffff9"/>
            </w:pPr>
            <w:r>
              <w:rPr>
                <w:rFonts w:hint="eastAsia"/>
              </w:rPr>
              <w:t>5.其他：</w:t>
            </w:r>
          </w:p>
        </w:tc>
      </w:tr>
      <w:tr w:rsidR="004F2F24" w14:paraId="065726A2" w14:textId="77777777" w:rsidTr="00BE37D8">
        <w:trPr>
          <w:jc w:val="center"/>
        </w:trPr>
        <w:tc>
          <w:tcPr>
            <w:tcW w:w="2334" w:type="dxa"/>
            <w:vAlign w:val="center"/>
          </w:tcPr>
          <w:p w14:paraId="130BC756" w14:textId="252E8814" w:rsidR="004F2F24" w:rsidRDefault="004F2F24" w:rsidP="00957D44">
            <w:pPr>
              <w:pStyle w:val="afffffffff9"/>
            </w:pPr>
            <w:r>
              <w:rPr>
                <w:rFonts w:hint="eastAsia"/>
              </w:rPr>
              <w:t>检查情况</w:t>
            </w:r>
          </w:p>
        </w:tc>
        <w:tc>
          <w:tcPr>
            <w:tcW w:w="7000" w:type="dxa"/>
            <w:gridSpan w:val="3"/>
            <w:vAlign w:val="center"/>
          </w:tcPr>
          <w:p w14:paraId="4F799508" w14:textId="77777777" w:rsidR="004F2F24" w:rsidRDefault="004F2F24" w:rsidP="00957D44">
            <w:pPr>
              <w:pStyle w:val="afffffffff9"/>
            </w:pPr>
          </w:p>
        </w:tc>
      </w:tr>
      <w:tr w:rsidR="004F2F24" w14:paraId="7A88BEB7" w14:textId="77777777" w:rsidTr="00B73289">
        <w:trPr>
          <w:jc w:val="center"/>
        </w:trPr>
        <w:tc>
          <w:tcPr>
            <w:tcW w:w="2334" w:type="dxa"/>
            <w:vAlign w:val="center"/>
          </w:tcPr>
          <w:p w14:paraId="5871B658" w14:textId="7632E5C3" w:rsidR="004F2F24" w:rsidRDefault="004F2F24" w:rsidP="00957D44">
            <w:pPr>
              <w:pStyle w:val="afffffffff9"/>
            </w:pPr>
            <w:r>
              <w:rPr>
                <w:rFonts w:hint="eastAsia"/>
              </w:rPr>
              <w:t>验收结论</w:t>
            </w:r>
          </w:p>
        </w:tc>
        <w:tc>
          <w:tcPr>
            <w:tcW w:w="7000" w:type="dxa"/>
            <w:gridSpan w:val="3"/>
            <w:vAlign w:val="center"/>
          </w:tcPr>
          <w:p w14:paraId="6A989493" w14:textId="264EA4AD" w:rsidR="004F2F24" w:rsidRDefault="004F2F24" w:rsidP="00957D44">
            <w:pPr>
              <w:pStyle w:val="afffffffff9"/>
            </w:pPr>
            <w:bookmarkStart w:id="70" w:name="OLE_LINK4"/>
            <w:r>
              <w:rPr>
                <w:rFonts w:hAnsi="宋体" w:hint="eastAsia"/>
              </w:rPr>
              <w:t>□</w:t>
            </w:r>
            <w:bookmarkEnd w:id="70"/>
            <w:r>
              <w:rPr>
                <w:rFonts w:hAnsi="宋体" w:hint="eastAsia"/>
              </w:rPr>
              <w:t>合格□不合格</w:t>
            </w:r>
          </w:p>
        </w:tc>
      </w:tr>
      <w:tr w:rsidR="004F2F24" w14:paraId="44DEC525" w14:textId="77777777" w:rsidTr="00107661">
        <w:trPr>
          <w:jc w:val="center"/>
        </w:trPr>
        <w:tc>
          <w:tcPr>
            <w:tcW w:w="2334" w:type="dxa"/>
            <w:vAlign w:val="center"/>
          </w:tcPr>
          <w:p w14:paraId="6B096CB0" w14:textId="6D929A3B" w:rsidR="004F2F24" w:rsidRDefault="004F2F24" w:rsidP="00957D44">
            <w:pPr>
              <w:pStyle w:val="afffffffff9"/>
            </w:pPr>
            <w:r>
              <w:rPr>
                <w:rFonts w:hint="eastAsia"/>
              </w:rPr>
              <w:t>施工单位</w:t>
            </w:r>
          </w:p>
        </w:tc>
        <w:tc>
          <w:tcPr>
            <w:tcW w:w="7000" w:type="dxa"/>
            <w:gridSpan w:val="3"/>
            <w:vAlign w:val="center"/>
          </w:tcPr>
          <w:p w14:paraId="6FA26A8E" w14:textId="2AE14F11" w:rsidR="004F2F24" w:rsidRDefault="004F2F24" w:rsidP="00957D44">
            <w:pPr>
              <w:pStyle w:val="afffffffff9"/>
            </w:pPr>
            <w:r>
              <w:rPr>
                <w:rFonts w:hint="eastAsia"/>
              </w:rPr>
              <w:t>项目技术负责人：_______</w:t>
            </w:r>
          </w:p>
        </w:tc>
      </w:tr>
      <w:tr w:rsidR="004F2F24" w14:paraId="2AF5C02F" w14:textId="77777777" w:rsidTr="002436F7">
        <w:trPr>
          <w:jc w:val="center"/>
        </w:trPr>
        <w:tc>
          <w:tcPr>
            <w:tcW w:w="2334" w:type="dxa"/>
            <w:vAlign w:val="center"/>
          </w:tcPr>
          <w:p w14:paraId="313DE426" w14:textId="3E9CC8FB" w:rsidR="004F2F24" w:rsidRDefault="004F2F24" w:rsidP="00957D44">
            <w:pPr>
              <w:pStyle w:val="afffffffff9"/>
            </w:pPr>
            <w:r>
              <w:rPr>
                <w:rFonts w:hint="eastAsia"/>
              </w:rPr>
              <w:t>监理/建设单位</w:t>
            </w:r>
          </w:p>
        </w:tc>
        <w:tc>
          <w:tcPr>
            <w:tcW w:w="7000" w:type="dxa"/>
            <w:gridSpan w:val="3"/>
            <w:vAlign w:val="center"/>
          </w:tcPr>
          <w:p w14:paraId="73FF79EF" w14:textId="052A333F" w:rsidR="004F2F24" w:rsidRDefault="004F2F24" w:rsidP="00957D44">
            <w:pPr>
              <w:pStyle w:val="afffffffff9"/>
            </w:pPr>
            <w:r>
              <w:rPr>
                <w:rFonts w:hint="eastAsia"/>
              </w:rPr>
              <w:t>验收人：_________</w:t>
            </w:r>
          </w:p>
        </w:tc>
      </w:tr>
      <w:tr w:rsidR="004F2F24" w14:paraId="778BE226" w14:textId="77777777" w:rsidTr="00EC6DF9">
        <w:trPr>
          <w:jc w:val="center"/>
        </w:trPr>
        <w:tc>
          <w:tcPr>
            <w:tcW w:w="2334" w:type="dxa"/>
            <w:vAlign w:val="center"/>
          </w:tcPr>
          <w:p w14:paraId="30DA9661" w14:textId="07F13C3F" w:rsidR="004F2F24" w:rsidRDefault="004F2F24" w:rsidP="00957D44">
            <w:pPr>
              <w:pStyle w:val="afffffffff9"/>
            </w:pPr>
            <w:r>
              <w:rPr>
                <w:rFonts w:hint="eastAsia"/>
              </w:rPr>
              <w:t>备注</w:t>
            </w:r>
          </w:p>
        </w:tc>
        <w:tc>
          <w:tcPr>
            <w:tcW w:w="7000" w:type="dxa"/>
            <w:gridSpan w:val="3"/>
            <w:vAlign w:val="center"/>
          </w:tcPr>
          <w:p w14:paraId="00527CD7" w14:textId="004595C3" w:rsidR="004F2F24" w:rsidRDefault="004F2F24" w:rsidP="00957D44">
            <w:pPr>
              <w:pStyle w:val="afffffffff9"/>
            </w:pPr>
            <w:r>
              <w:rPr>
                <w:rFonts w:hint="eastAsia"/>
              </w:rPr>
              <w:t>附照片：</w:t>
            </w:r>
            <w:r>
              <w:rPr>
                <w:rFonts w:hAnsi="宋体" w:hint="eastAsia"/>
              </w:rPr>
              <w:t>□是□否</w:t>
            </w:r>
          </w:p>
        </w:tc>
      </w:tr>
    </w:tbl>
    <w:p w14:paraId="3419377F" w14:textId="69EEA135" w:rsidR="00957D44" w:rsidRDefault="004F2F24" w:rsidP="004F2F24">
      <w:pPr>
        <w:pStyle w:val="aff4"/>
        <w:spacing w:before="120" w:after="120"/>
      </w:pPr>
      <w:bookmarkStart w:id="71" w:name="_Toc227074748"/>
      <w:r>
        <w:rPr>
          <w:rFonts w:hint="eastAsia"/>
        </w:rPr>
        <w:t>闭水试验记录表</w:t>
      </w:r>
      <w:bookmarkEnd w:id="71"/>
    </w:p>
    <w:p w14:paraId="4705E742" w14:textId="05411328" w:rsidR="004F2F24" w:rsidRDefault="004F2F24" w:rsidP="004F2F24">
      <w:pPr>
        <w:pStyle w:val="affffb"/>
        <w:ind w:firstLine="420"/>
      </w:pPr>
      <w:r>
        <w:rPr>
          <w:rFonts w:hint="eastAsia"/>
        </w:rPr>
        <w:t>工程名称：</w:t>
      </w:r>
    </w:p>
    <w:p w14:paraId="48DA48C1" w14:textId="64E5AD8C" w:rsidR="004F2F24" w:rsidRDefault="004F2F24" w:rsidP="004F2F24">
      <w:pPr>
        <w:pStyle w:val="affffb"/>
        <w:ind w:firstLine="420"/>
      </w:pPr>
      <w:r>
        <w:rPr>
          <w:rFonts w:hint="eastAsia"/>
        </w:rPr>
        <w:t>试验部位：</w:t>
      </w:r>
    </w:p>
    <w:p w14:paraId="18FCDD7D" w14:textId="31DBE86D" w:rsidR="004F2F24" w:rsidRDefault="004F2F24" w:rsidP="004F2F24">
      <w:pPr>
        <w:pStyle w:val="affffb"/>
        <w:ind w:firstLine="420"/>
      </w:pPr>
      <w:r>
        <w:rPr>
          <w:rFonts w:hint="eastAsia"/>
        </w:rPr>
        <w:t>编号：</w:t>
      </w:r>
    </w:p>
    <w:tbl>
      <w:tblPr>
        <w:tblStyle w:val="afffffffffc"/>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2400"/>
        <w:gridCol w:w="6934"/>
      </w:tblGrid>
      <w:tr w:rsidR="004F2F24" w14:paraId="7432CE42" w14:textId="77777777" w:rsidTr="004F2F24">
        <w:trPr>
          <w:tblHeader/>
          <w:jc w:val="center"/>
        </w:trPr>
        <w:tc>
          <w:tcPr>
            <w:tcW w:w="2400" w:type="dxa"/>
            <w:tcBorders>
              <w:top w:val="single" w:sz="8" w:space="0" w:color="auto"/>
              <w:bottom w:val="single" w:sz="8" w:space="0" w:color="auto"/>
            </w:tcBorders>
            <w:vAlign w:val="center"/>
          </w:tcPr>
          <w:p w14:paraId="2ED3588D" w14:textId="484F3AD0" w:rsidR="004F2F24" w:rsidRDefault="004F2F24" w:rsidP="004F2F24">
            <w:pPr>
              <w:pStyle w:val="afffffffff9"/>
            </w:pPr>
            <w:r>
              <w:rPr>
                <w:rFonts w:hint="eastAsia"/>
              </w:rPr>
              <w:t>施工单位</w:t>
            </w:r>
          </w:p>
        </w:tc>
        <w:tc>
          <w:tcPr>
            <w:tcW w:w="6934" w:type="dxa"/>
            <w:tcBorders>
              <w:top w:val="single" w:sz="8" w:space="0" w:color="auto"/>
              <w:bottom w:val="single" w:sz="8" w:space="0" w:color="auto"/>
            </w:tcBorders>
            <w:vAlign w:val="center"/>
          </w:tcPr>
          <w:p w14:paraId="7CF8E9EB" w14:textId="77777777" w:rsidR="004F2F24" w:rsidRDefault="004F2F24" w:rsidP="004F2F24">
            <w:pPr>
              <w:pStyle w:val="afffffffff9"/>
            </w:pPr>
          </w:p>
        </w:tc>
      </w:tr>
      <w:tr w:rsidR="004F2F24" w14:paraId="12BA6B9E" w14:textId="77777777" w:rsidTr="004F2F24">
        <w:trPr>
          <w:jc w:val="center"/>
        </w:trPr>
        <w:tc>
          <w:tcPr>
            <w:tcW w:w="2400" w:type="dxa"/>
            <w:tcBorders>
              <w:top w:val="single" w:sz="8" w:space="0" w:color="auto"/>
            </w:tcBorders>
            <w:vAlign w:val="center"/>
          </w:tcPr>
          <w:p w14:paraId="5C1FBDC6" w14:textId="0C94EBA6" w:rsidR="004F2F24" w:rsidRDefault="004F2F24" w:rsidP="004F2F24">
            <w:pPr>
              <w:pStyle w:val="afffffffff9"/>
            </w:pPr>
            <w:r>
              <w:rPr>
                <w:rFonts w:hint="eastAsia"/>
              </w:rPr>
              <w:t>试水日期</w:t>
            </w:r>
          </w:p>
        </w:tc>
        <w:tc>
          <w:tcPr>
            <w:tcW w:w="6934" w:type="dxa"/>
            <w:tcBorders>
              <w:top w:val="single" w:sz="8" w:space="0" w:color="auto"/>
            </w:tcBorders>
            <w:vAlign w:val="center"/>
          </w:tcPr>
          <w:p w14:paraId="48C04240" w14:textId="6861605B" w:rsidR="004F2F24" w:rsidRDefault="004F2F24" w:rsidP="004F2F24">
            <w:pPr>
              <w:pStyle w:val="afffffffff9"/>
            </w:pPr>
            <w:r>
              <w:rPr>
                <w:rFonts w:hint="eastAsia"/>
              </w:rPr>
              <w:t>开始：</w:t>
            </w:r>
            <w:r w:rsidR="00D82E73">
              <w:rPr>
                <w:rFonts w:hint="eastAsia"/>
              </w:rPr>
              <w:t>_______</w:t>
            </w:r>
            <w:r>
              <w:rPr>
                <w:rFonts w:hint="eastAsia"/>
              </w:rPr>
              <w:t>结束：</w:t>
            </w:r>
            <w:r w:rsidR="00D82E73">
              <w:rPr>
                <w:rFonts w:hint="eastAsia"/>
              </w:rPr>
              <w:t>________</w:t>
            </w:r>
          </w:p>
        </w:tc>
      </w:tr>
      <w:tr w:rsidR="004F2F24" w14:paraId="46867C78" w14:textId="77777777" w:rsidTr="004F2F24">
        <w:trPr>
          <w:jc w:val="center"/>
        </w:trPr>
        <w:tc>
          <w:tcPr>
            <w:tcW w:w="2400" w:type="dxa"/>
            <w:vAlign w:val="center"/>
          </w:tcPr>
          <w:p w14:paraId="14BF4220" w14:textId="08A0CA60" w:rsidR="004F2F24" w:rsidRDefault="004F2F24" w:rsidP="004F2F24">
            <w:pPr>
              <w:pStyle w:val="afffffffff9"/>
            </w:pPr>
            <w:r>
              <w:rPr>
                <w:rFonts w:hint="eastAsia"/>
              </w:rPr>
              <w:t>蓄水深度</w:t>
            </w:r>
          </w:p>
        </w:tc>
        <w:tc>
          <w:tcPr>
            <w:tcW w:w="6934" w:type="dxa"/>
            <w:vAlign w:val="center"/>
          </w:tcPr>
          <w:p w14:paraId="0858822C" w14:textId="6D786FF7" w:rsidR="004F2F24" w:rsidRDefault="00D82E73" w:rsidP="004F2F24">
            <w:pPr>
              <w:pStyle w:val="afffffffff9"/>
            </w:pPr>
            <w:r>
              <w:rPr>
                <w:rFonts w:hint="eastAsia"/>
              </w:rPr>
              <w:t>____</w:t>
            </w:r>
            <w:r w:rsidR="004F2F24">
              <w:rPr>
                <w:rFonts w:hint="eastAsia"/>
              </w:rPr>
              <w:t>mm</w:t>
            </w:r>
          </w:p>
        </w:tc>
      </w:tr>
      <w:tr w:rsidR="004F2F24" w14:paraId="4B8E6E93" w14:textId="77777777" w:rsidTr="004F2F24">
        <w:trPr>
          <w:jc w:val="center"/>
        </w:trPr>
        <w:tc>
          <w:tcPr>
            <w:tcW w:w="2400" w:type="dxa"/>
            <w:vAlign w:val="center"/>
          </w:tcPr>
          <w:p w14:paraId="3061E10F" w14:textId="0D5A7B76" w:rsidR="004F2F24" w:rsidRDefault="004F2F24" w:rsidP="004F2F24">
            <w:pPr>
              <w:pStyle w:val="afffffffff9"/>
            </w:pPr>
            <w:r>
              <w:rPr>
                <w:rFonts w:hint="eastAsia"/>
              </w:rPr>
              <w:t>蓄水时间</w:t>
            </w:r>
          </w:p>
        </w:tc>
        <w:tc>
          <w:tcPr>
            <w:tcW w:w="6934" w:type="dxa"/>
            <w:vAlign w:val="center"/>
          </w:tcPr>
          <w:p w14:paraId="3603D1A5" w14:textId="65FCAECE" w:rsidR="004F2F24" w:rsidRDefault="00D82E73" w:rsidP="004F2F24">
            <w:pPr>
              <w:pStyle w:val="afffffffff9"/>
            </w:pPr>
            <w:r>
              <w:rPr>
                <w:rFonts w:hint="eastAsia"/>
              </w:rPr>
              <w:t>____h</w:t>
            </w:r>
          </w:p>
        </w:tc>
      </w:tr>
      <w:tr w:rsidR="004F2F24" w14:paraId="07F9DE3D" w14:textId="77777777" w:rsidTr="004F2F24">
        <w:trPr>
          <w:jc w:val="center"/>
        </w:trPr>
        <w:tc>
          <w:tcPr>
            <w:tcW w:w="2400" w:type="dxa"/>
            <w:vAlign w:val="center"/>
          </w:tcPr>
          <w:p w14:paraId="3234C9C1" w14:textId="495C3D10" w:rsidR="004F2F24" w:rsidRDefault="004F2F24" w:rsidP="004F2F24">
            <w:pPr>
              <w:pStyle w:val="afffffffff9"/>
            </w:pPr>
            <w:r>
              <w:rPr>
                <w:rFonts w:hint="eastAsia"/>
              </w:rPr>
              <w:t>环境温度</w:t>
            </w:r>
          </w:p>
        </w:tc>
        <w:tc>
          <w:tcPr>
            <w:tcW w:w="6934" w:type="dxa"/>
            <w:vAlign w:val="center"/>
          </w:tcPr>
          <w:p w14:paraId="2E2CCE7A" w14:textId="12F8BA44" w:rsidR="004F2F24" w:rsidRDefault="00D82E73" w:rsidP="004F2F24">
            <w:pPr>
              <w:pStyle w:val="afffffffff9"/>
            </w:pPr>
            <w:r>
              <w:rPr>
                <w:rFonts w:hint="eastAsia"/>
              </w:rPr>
              <w:t>____</w:t>
            </w:r>
            <w:r w:rsidR="004F2F24">
              <w:rPr>
                <w:rFonts w:hint="eastAsia"/>
              </w:rPr>
              <w:t>℃</w:t>
            </w:r>
          </w:p>
        </w:tc>
      </w:tr>
      <w:tr w:rsidR="004F2F24" w14:paraId="4895B63E" w14:textId="77777777" w:rsidTr="004F2F24">
        <w:trPr>
          <w:jc w:val="center"/>
        </w:trPr>
        <w:tc>
          <w:tcPr>
            <w:tcW w:w="2400" w:type="dxa"/>
            <w:vAlign w:val="center"/>
          </w:tcPr>
          <w:p w14:paraId="17CF7B51" w14:textId="4FC22403" w:rsidR="004F2F24" w:rsidRDefault="004F2F24" w:rsidP="004F2F24">
            <w:pPr>
              <w:pStyle w:val="afffffffff9"/>
            </w:pPr>
            <w:r>
              <w:rPr>
                <w:rFonts w:hint="eastAsia"/>
              </w:rPr>
              <w:t>实验情况</w:t>
            </w:r>
          </w:p>
        </w:tc>
        <w:tc>
          <w:tcPr>
            <w:tcW w:w="6934" w:type="dxa"/>
            <w:vAlign w:val="center"/>
          </w:tcPr>
          <w:p w14:paraId="0DBA8BE6" w14:textId="71F19E13" w:rsidR="004F2F24" w:rsidRDefault="004F2F24" w:rsidP="004F2F24">
            <w:pPr>
              <w:pStyle w:val="afffffffff9"/>
            </w:pPr>
            <w:r w:rsidRPr="004F2F24">
              <w:rPr>
                <w:rFonts w:hint="eastAsia"/>
              </w:rPr>
              <w:t>□</w:t>
            </w:r>
            <w:r>
              <w:rPr>
                <w:rFonts w:hint="eastAsia"/>
              </w:rPr>
              <w:t>无渗漏</w:t>
            </w:r>
            <w:r w:rsidRPr="004F2F24">
              <w:rPr>
                <w:rFonts w:hint="eastAsia"/>
              </w:rPr>
              <w:t>□</w:t>
            </w:r>
            <w:r>
              <w:rPr>
                <w:rFonts w:hint="eastAsia"/>
              </w:rPr>
              <w:t>局部湿渍</w:t>
            </w:r>
            <w:r w:rsidRPr="004F2F24">
              <w:rPr>
                <w:rFonts w:hint="eastAsia"/>
              </w:rPr>
              <w:t>□</w:t>
            </w:r>
            <w:r>
              <w:rPr>
                <w:rFonts w:hint="eastAsia"/>
              </w:rPr>
              <w:t>明显渗漏</w:t>
            </w:r>
          </w:p>
        </w:tc>
      </w:tr>
      <w:tr w:rsidR="004F2F24" w14:paraId="4C1EDECF" w14:textId="77777777" w:rsidTr="004F2F24">
        <w:trPr>
          <w:jc w:val="center"/>
        </w:trPr>
        <w:tc>
          <w:tcPr>
            <w:tcW w:w="2400" w:type="dxa"/>
            <w:vAlign w:val="center"/>
          </w:tcPr>
          <w:p w14:paraId="327D5180" w14:textId="38C40BCB" w:rsidR="004F2F24" w:rsidRDefault="004F2F24" w:rsidP="004F2F24">
            <w:pPr>
              <w:pStyle w:val="afffffffff9"/>
            </w:pPr>
            <w:r>
              <w:rPr>
                <w:rFonts w:hint="eastAsia"/>
              </w:rPr>
              <w:t>处理结果</w:t>
            </w:r>
          </w:p>
        </w:tc>
        <w:tc>
          <w:tcPr>
            <w:tcW w:w="6934" w:type="dxa"/>
            <w:vAlign w:val="center"/>
          </w:tcPr>
          <w:p w14:paraId="0CAC6156" w14:textId="77777777" w:rsidR="004F2F24" w:rsidRDefault="004F2F24" w:rsidP="004F2F24">
            <w:pPr>
              <w:pStyle w:val="afffffffff9"/>
            </w:pPr>
          </w:p>
        </w:tc>
      </w:tr>
      <w:tr w:rsidR="004F2F24" w14:paraId="70F57C33" w14:textId="77777777" w:rsidTr="004F2F24">
        <w:trPr>
          <w:jc w:val="center"/>
        </w:trPr>
        <w:tc>
          <w:tcPr>
            <w:tcW w:w="2400" w:type="dxa"/>
            <w:vAlign w:val="center"/>
          </w:tcPr>
          <w:p w14:paraId="57567860" w14:textId="7A5431C2" w:rsidR="004F2F24" w:rsidRDefault="004F2F24" w:rsidP="004F2F24">
            <w:pPr>
              <w:pStyle w:val="afffffffff9"/>
            </w:pPr>
            <w:r>
              <w:rPr>
                <w:rFonts w:hint="eastAsia"/>
              </w:rPr>
              <w:t>施工单位</w:t>
            </w:r>
          </w:p>
        </w:tc>
        <w:tc>
          <w:tcPr>
            <w:tcW w:w="6934" w:type="dxa"/>
            <w:vAlign w:val="center"/>
          </w:tcPr>
          <w:p w14:paraId="2B54D82A" w14:textId="77777777" w:rsidR="004F2F24" w:rsidRDefault="004F2F24" w:rsidP="004F2F24">
            <w:pPr>
              <w:pStyle w:val="afffffffff9"/>
            </w:pPr>
          </w:p>
        </w:tc>
      </w:tr>
      <w:tr w:rsidR="004F2F24" w14:paraId="6D752BF1" w14:textId="77777777" w:rsidTr="004F2F24">
        <w:trPr>
          <w:jc w:val="center"/>
        </w:trPr>
        <w:tc>
          <w:tcPr>
            <w:tcW w:w="2400" w:type="dxa"/>
            <w:vAlign w:val="center"/>
          </w:tcPr>
          <w:p w14:paraId="14AAB288" w14:textId="7D4CC8BA" w:rsidR="004F2F24" w:rsidRDefault="004F2F24" w:rsidP="004F2F24">
            <w:pPr>
              <w:pStyle w:val="afffffffff9"/>
            </w:pPr>
            <w:r>
              <w:rPr>
                <w:rFonts w:hint="eastAsia"/>
              </w:rPr>
              <w:t>监理单位</w:t>
            </w:r>
          </w:p>
        </w:tc>
        <w:tc>
          <w:tcPr>
            <w:tcW w:w="6934" w:type="dxa"/>
            <w:vAlign w:val="center"/>
          </w:tcPr>
          <w:p w14:paraId="738FC493" w14:textId="77777777" w:rsidR="004F2F24" w:rsidRDefault="004F2F24" w:rsidP="004F2F24">
            <w:pPr>
              <w:pStyle w:val="afffffffff9"/>
            </w:pPr>
          </w:p>
        </w:tc>
      </w:tr>
      <w:tr w:rsidR="004F2F24" w14:paraId="200BB6E7" w14:textId="77777777" w:rsidTr="004F2F24">
        <w:trPr>
          <w:jc w:val="center"/>
        </w:trPr>
        <w:tc>
          <w:tcPr>
            <w:tcW w:w="2400" w:type="dxa"/>
            <w:vAlign w:val="center"/>
          </w:tcPr>
          <w:p w14:paraId="4323B629" w14:textId="536DB7C6" w:rsidR="004F2F24" w:rsidRDefault="004F2F24" w:rsidP="004F2F24">
            <w:pPr>
              <w:pStyle w:val="afffffffff9"/>
            </w:pPr>
            <w:r>
              <w:rPr>
                <w:rFonts w:hint="eastAsia"/>
              </w:rPr>
              <w:t>建设单位</w:t>
            </w:r>
          </w:p>
        </w:tc>
        <w:tc>
          <w:tcPr>
            <w:tcW w:w="6934" w:type="dxa"/>
            <w:vAlign w:val="center"/>
          </w:tcPr>
          <w:p w14:paraId="4C10153E" w14:textId="77777777" w:rsidR="004F2F24" w:rsidRDefault="004F2F24" w:rsidP="004F2F24">
            <w:pPr>
              <w:pStyle w:val="afffffffff9"/>
            </w:pPr>
          </w:p>
        </w:tc>
      </w:tr>
      <w:tr w:rsidR="004F2F24" w14:paraId="33B74749" w14:textId="77777777" w:rsidTr="004F2F24">
        <w:trPr>
          <w:jc w:val="center"/>
        </w:trPr>
        <w:tc>
          <w:tcPr>
            <w:tcW w:w="2400" w:type="dxa"/>
            <w:vAlign w:val="center"/>
          </w:tcPr>
          <w:p w14:paraId="7C748B6A" w14:textId="05F56CAD" w:rsidR="004F2F24" w:rsidRDefault="004F2F24" w:rsidP="004F2F24">
            <w:pPr>
              <w:pStyle w:val="afffffffff9"/>
            </w:pPr>
            <w:r>
              <w:rPr>
                <w:rFonts w:hint="eastAsia"/>
              </w:rPr>
              <w:t>结论</w:t>
            </w:r>
          </w:p>
        </w:tc>
        <w:tc>
          <w:tcPr>
            <w:tcW w:w="6934" w:type="dxa"/>
            <w:vAlign w:val="center"/>
          </w:tcPr>
          <w:p w14:paraId="1E1556FF" w14:textId="5B60D61B" w:rsidR="004F2F24" w:rsidRDefault="004F2F24" w:rsidP="004F2F24">
            <w:pPr>
              <w:pStyle w:val="afffffffff9"/>
            </w:pPr>
            <w:r w:rsidRPr="004F2F24">
              <w:rPr>
                <w:rFonts w:hint="eastAsia"/>
              </w:rPr>
              <w:t>□</w:t>
            </w:r>
            <w:r>
              <w:rPr>
                <w:rFonts w:hint="eastAsia"/>
              </w:rPr>
              <w:t>合格</w:t>
            </w:r>
            <w:r w:rsidRPr="004F2F24">
              <w:rPr>
                <w:rFonts w:hint="eastAsia"/>
              </w:rPr>
              <w:t>□</w:t>
            </w:r>
            <w:r>
              <w:rPr>
                <w:rFonts w:hint="eastAsia"/>
              </w:rPr>
              <w:t>不合格</w:t>
            </w:r>
          </w:p>
        </w:tc>
      </w:tr>
    </w:tbl>
    <w:p w14:paraId="4C758023" w14:textId="5C6ADEAD" w:rsidR="004F2F24" w:rsidRDefault="004F2F24" w:rsidP="004F2F24">
      <w:pPr>
        <w:pStyle w:val="aff4"/>
        <w:spacing w:before="120" w:after="120"/>
      </w:pPr>
      <w:bookmarkStart w:id="72" w:name="_Toc227074749"/>
      <w:r>
        <w:rPr>
          <w:rFonts w:hint="eastAsia"/>
        </w:rPr>
        <w:t>淋水试验记录表</w:t>
      </w:r>
      <w:bookmarkEnd w:id="72"/>
    </w:p>
    <w:p w14:paraId="51222C9F" w14:textId="226D9F6A" w:rsidR="004F2F24" w:rsidRDefault="004F2F24" w:rsidP="004F2F24">
      <w:pPr>
        <w:pStyle w:val="affffb"/>
        <w:ind w:firstLine="420"/>
      </w:pPr>
      <w:r>
        <w:rPr>
          <w:rFonts w:hint="eastAsia"/>
        </w:rPr>
        <w:t>工程名称：</w:t>
      </w:r>
    </w:p>
    <w:p w14:paraId="19778B88" w14:textId="1BE78568" w:rsidR="004F2F24" w:rsidRDefault="004F2F24" w:rsidP="004F2F24">
      <w:pPr>
        <w:pStyle w:val="affffb"/>
        <w:ind w:firstLine="420"/>
      </w:pPr>
      <w:r>
        <w:rPr>
          <w:rFonts w:hint="eastAsia"/>
        </w:rPr>
        <w:lastRenderedPageBreak/>
        <w:t>试验部位：</w:t>
      </w:r>
    </w:p>
    <w:p w14:paraId="7E1460CD" w14:textId="5530515A" w:rsidR="004F2F24" w:rsidRDefault="004F2F24" w:rsidP="004F2F24">
      <w:pPr>
        <w:pStyle w:val="affffb"/>
        <w:ind w:firstLine="420"/>
      </w:pPr>
      <w:r>
        <w:rPr>
          <w:rFonts w:hint="eastAsia"/>
        </w:rPr>
        <w:t>编号：</w:t>
      </w:r>
    </w:p>
    <w:tbl>
      <w:tblPr>
        <w:tblStyle w:val="afffffffffc"/>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2400"/>
        <w:gridCol w:w="6934"/>
      </w:tblGrid>
      <w:tr w:rsidR="004F2F24" w14:paraId="272C4E3D" w14:textId="77777777" w:rsidTr="00D82E73">
        <w:trPr>
          <w:tblHeader/>
          <w:jc w:val="center"/>
        </w:trPr>
        <w:tc>
          <w:tcPr>
            <w:tcW w:w="2400" w:type="dxa"/>
            <w:tcBorders>
              <w:top w:val="single" w:sz="8" w:space="0" w:color="auto"/>
              <w:bottom w:val="single" w:sz="8" w:space="0" w:color="auto"/>
            </w:tcBorders>
            <w:vAlign w:val="center"/>
          </w:tcPr>
          <w:p w14:paraId="35ADD5AE" w14:textId="4D8EC3D9" w:rsidR="004F2F24" w:rsidRDefault="00D82E73" w:rsidP="004F2F24">
            <w:pPr>
              <w:pStyle w:val="afffffffff9"/>
            </w:pPr>
            <w:r>
              <w:rPr>
                <w:rFonts w:hint="eastAsia"/>
              </w:rPr>
              <w:t>施工单位</w:t>
            </w:r>
          </w:p>
        </w:tc>
        <w:tc>
          <w:tcPr>
            <w:tcW w:w="6934" w:type="dxa"/>
            <w:tcBorders>
              <w:top w:val="single" w:sz="8" w:space="0" w:color="auto"/>
              <w:bottom w:val="single" w:sz="8" w:space="0" w:color="auto"/>
            </w:tcBorders>
            <w:vAlign w:val="center"/>
          </w:tcPr>
          <w:p w14:paraId="68EB5517" w14:textId="77777777" w:rsidR="004F2F24" w:rsidRDefault="004F2F24" w:rsidP="004F2F24">
            <w:pPr>
              <w:pStyle w:val="afffffffff9"/>
            </w:pPr>
          </w:p>
        </w:tc>
      </w:tr>
      <w:tr w:rsidR="004F2F24" w14:paraId="640556FF" w14:textId="77777777" w:rsidTr="00D82E73">
        <w:trPr>
          <w:jc w:val="center"/>
        </w:trPr>
        <w:tc>
          <w:tcPr>
            <w:tcW w:w="2400" w:type="dxa"/>
            <w:tcBorders>
              <w:top w:val="single" w:sz="8" w:space="0" w:color="auto"/>
            </w:tcBorders>
            <w:vAlign w:val="center"/>
          </w:tcPr>
          <w:p w14:paraId="69C24FCD" w14:textId="66481D31" w:rsidR="004F2F24" w:rsidRDefault="00D82E73" w:rsidP="004F2F24">
            <w:pPr>
              <w:pStyle w:val="afffffffff9"/>
            </w:pPr>
            <w:r>
              <w:rPr>
                <w:rFonts w:hint="eastAsia"/>
              </w:rPr>
              <w:t>淋水日期</w:t>
            </w:r>
          </w:p>
        </w:tc>
        <w:tc>
          <w:tcPr>
            <w:tcW w:w="6934" w:type="dxa"/>
            <w:tcBorders>
              <w:top w:val="single" w:sz="8" w:space="0" w:color="auto"/>
            </w:tcBorders>
            <w:vAlign w:val="center"/>
          </w:tcPr>
          <w:p w14:paraId="5E7C5CEA" w14:textId="1541AAC3" w:rsidR="004F2F24" w:rsidRDefault="00D82E73" w:rsidP="004F2F24">
            <w:pPr>
              <w:pStyle w:val="afffffffff9"/>
            </w:pPr>
            <w:r>
              <w:rPr>
                <w:rFonts w:hint="eastAsia"/>
              </w:rPr>
              <w:t>_____年_____月_____日</w:t>
            </w:r>
          </w:p>
        </w:tc>
      </w:tr>
      <w:tr w:rsidR="004F2F24" w14:paraId="3D95163F" w14:textId="77777777" w:rsidTr="00D82E73">
        <w:trPr>
          <w:jc w:val="center"/>
        </w:trPr>
        <w:tc>
          <w:tcPr>
            <w:tcW w:w="2400" w:type="dxa"/>
            <w:vAlign w:val="center"/>
          </w:tcPr>
          <w:p w14:paraId="3BE7543F" w14:textId="3FAD15EC" w:rsidR="004F2F24" w:rsidRDefault="00D82E73" w:rsidP="004F2F24">
            <w:pPr>
              <w:pStyle w:val="afffffffff9"/>
            </w:pPr>
            <w:r>
              <w:rPr>
                <w:rFonts w:hint="eastAsia"/>
              </w:rPr>
              <w:t>淋水压力</w:t>
            </w:r>
          </w:p>
        </w:tc>
        <w:tc>
          <w:tcPr>
            <w:tcW w:w="6934" w:type="dxa"/>
            <w:vAlign w:val="center"/>
          </w:tcPr>
          <w:p w14:paraId="3497C609" w14:textId="33E37581" w:rsidR="004F2F24" w:rsidRDefault="00D82E73" w:rsidP="004F2F24">
            <w:pPr>
              <w:pStyle w:val="afffffffff9"/>
            </w:pPr>
            <w:r>
              <w:rPr>
                <w:rFonts w:hint="eastAsia"/>
              </w:rPr>
              <w:t>_____MPa</w:t>
            </w:r>
          </w:p>
        </w:tc>
      </w:tr>
      <w:tr w:rsidR="004F2F24" w14:paraId="47CF53BF" w14:textId="77777777" w:rsidTr="00D82E73">
        <w:trPr>
          <w:jc w:val="center"/>
        </w:trPr>
        <w:tc>
          <w:tcPr>
            <w:tcW w:w="2400" w:type="dxa"/>
            <w:vAlign w:val="center"/>
          </w:tcPr>
          <w:p w14:paraId="1B833399" w14:textId="37CE8E0C" w:rsidR="004F2F24" w:rsidRDefault="00D82E73" w:rsidP="004F2F24">
            <w:pPr>
              <w:pStyle w:val="afffffffff9"/>
            </w:pPr>
            <w:r>
              <w:rPr>
                <w:rFonts w:hint="eastAsia"/>
              </w:rPr>
              <w:t>淋水时间</w:t>
            </w:r>
          </w:p>
        </w:tc>
        <w:tc>
          <w:tcPr>
            <w:tcW w:w="6934" w:type="dxa"/>
            <w:vAlign w:val="center"/>
          </w:tcPr>
          <w:p w14:paraId="135F3DB7" w14:textId="5230B68A" w:rsidR="004F2F24" w:rsidRDefault="00D82E73" w:rsidP="004F2F24">
            <w:pPr>
              <w:pStyle w:val="afffffffff9"/>
            </w:pPr>
            <w:r>
              <w:rPr>
                <w:rFonts w:hint="eastAsia"/>
              </w:rPr>
              <w:t>_____h</w:t>
            </w:r>
          </w:p>
        </w:tc>
      </w:tr>
      <w:tr w:rsidR="004F2F24" w14:paraId="27152DA9" w14:textId="77777777" w:rsidTr="00D82E73">
        <w:trPr>
          <w:jc w:val="center"/>
        </w:trPr>
        <w:tc>
          <w:tcPr>
            <w:tcW w:w="2400" w:type="dxa"/>
            <w:vAlign w:val="center"/>
          </w:tcPr>
          <w:p w14:paraId="77CC9E0D" w14:textId="18240654" w:rsidR="004F2F24" w:rsidRDefault="00D82E73" w:rsidP="004F2F24">
            <w:pPr>
              <w:pStyle w:val="afffffffff9"/>
            </w:pPr>
            <w:r>
              <w:rPr>
                <w:rFonts w:hint="eastAsia"/>
              </w:rPr>
              <w:t>喷头间距</w:t>
            </w:r>
          </w:p>
        </w:tc>
        <w:tc>
          <w:tcPr>
            <w:tcW w:w="6934" w:type="dxa"/>
            <w:vAlign w:val="center"/>
          </w:tcPr>
          <w:p w14:paraId="7FD8467D" w14:textId="34D7C6EA" w:rsidR="004F2F24" w:rsidRDefault="00D82E73" w:rsidP="004F2F24">
            <w:pPr>
              <w:pStyle w:val="afffffffff9"/>
            </w:pPr>
            <w:r>
              <w:rPr>
                <w:rFonts w:hint="eastAsia"/>
              </w:rPr>
              <w:t>_____mm</w:t>
            </w:r>
          </w:p>
        </w:tc>
      </w:tr>
      <w:tr w:rsidR="004F2F24" w14:paraId="6AE00881" w14:textId="77777777" w:rsidTr="00D82E73">
        <w:trPr>
          <w:jc w:val="center"/>
        </w:trPr>
        <w:tc>
          <w:tcPr>
            <w:tcW w:w="2400" w:type="dxa"/>
            <w:vAlign w:val="center"/>
          </w:tcPr>
          <w:p w14:paraId="728576CC" w14:textId="11F75B49" w:rsidR="004F2F24" w:rsidRDefault="00D82E73" w:rsidP="004F2F24">
            <w:pPr>
              <w:pStyle w:val="afffffffff9"/>
            </w:pPr>
            <w:r>
              <w:rPr>
                <w:rFonts w:hint="eastAsia"/>
              </w:rPr>
              <w:t>试验范围</w:t>
            </w:r>
          </w:p>
        </w:tc>
        <w:tc>
          <w:tcPr>
            <w:tcW w:w="6934" w:type="dxa"/>
            <w:vAlign w:val="center"/>
          </w:tcPr>
          <w:p w14:paraId="052B581D" w14:textId="77777777" w:rsidR="004F2F24" w:rsidRDefault="004F2F24" w:rsidP="004F2F24">
            <w:pPr>
              <w:pStyle w:val="afffffffff9"/>
            </w:pPr>
          </w:p>
        </w:tc>
      </w:tr>
      <w:tr w:rsidR="004F2F24" w14:paraId="28113391" w14:textId="77777777" w:rsidTr="00D82E73">
        <w:trPr>
          <w:jc w:val="center"/>
        </w:trPr>
        <w:tc>
          <w:tcPr>
            <w:tcW w:w="2400" w:type="dxa"/>
            <w:vAlign w:val="center"/>
          </w:tcPr>
          <w:p w14:paraId="2FB33101" w14:textId="3D873E11" w:rsidR="004F2F24" w:rsidRDefault="00D82E73" w:rsidP="004F2F24">
            <w:pPr>
              <w:pStyle w:val="afffffffff9"/>
            </w:pPr>
            <w:r>
              <w:rPr>
                <w:rFonts w:hint="eastAsia"/>
              </w:rPr>
              <w:t>观察结果</w:t>
            </w:r>
          </w:p>
        </w:tc>
        <w:tc>
          <w:tcPr>
            <w:tcW w:w="6934" w:type="dxa"/>
            <w:vAlign w:val="center"/>
          </w:tcPr>
          <w:p w14:paraId="086BBBD3" w14:textId="4183925F" w:rsidR="004F2F24" w:rsidRDefault="00D82E73" w:rsidP="004F2F24">
            <w:pPr>
              <w:pStyle w:val="afffffffff9"/>
            </w:pPr>
            <w:bookmarkStart w:id="73" w:name="OLE_LINK5"/>
            <w:r w:rsidRPr="004F2F24">
              <w:rPr>
                <w:rFonts w:hint="eastAsia"/>
              </w:rPr>
              <w:t>□</w:t>
            </w:r>
            <w:bookmarkEnd w:id="73"/>
            <w:r>
              <w:rPr>
                <w:rFonts w:hint="eastAsia"/>
              </w:rPr>
              <w:t>无渗漏</w:t>
            </w:r>
            <w:r w:rsidRPr="004F2F24">
              <w:rPr>
                <w:rFonts w:hint="eastAsia"/>
              </w:rPr>
              <w:t>□</w:t>
            </w:r>
            <w:r>
              <w:rPr>
                <w:rFonts w:hint="eastAsia"/>
              </w:rPr>
              <w:t>无湿渍</w:t>
            </w:r>
            <w:r w:rsidRPr="004F2F24">
              <w:rPr>
                <w:rFonts w:hint="eastAsia"/>
              </w:rPr>
              <w:t>□</w:t>
            </w:r>
            <w:r>
              <w:rPr>
                <w:rFonts w:hint="eastAsia"/>
              </w:rPr>
              <w:t>局部渗漏</w:t>
            </w:r>
          </w:p>
        </w:tc>
      </w:tr>
      <w:tr w:rsidR="004F2F24" w14:paraId="7EA3948A" w14:textId="77777777" w:rsidTr="00D82E73">
        <w:trPr>
          <w:jc w:val="center"/>
        </w:trPr>
        <w:tc>
          <w:tcPr>
            <w:tcW w:w="2400" w:type="dxa"/>
            <w:vAlign w:val="center"/>
          </w:tcPr>
          <w:p w14:paraId="36F41812" w14:textId="401E6B2F" w:rsidR="004F2F24" w:rsidRDefault="00D82E73" w:rsidP="004F2F24">
            <w:pPr>
              <w:pStyle w:val="afffffffff9"/>
            </w:pPr>
            <w:r>
              <w:rPr>
                <w:rFonts w:hint="eastAsia"/>
              </w:rPr>
              <w:t>整改情况</w:t>
            </w:r>
          </w:p>
        </w:tc>
        <w:tc>
          <w:tcPr>
            <w:tcW w:w="6934" w:type="dxa"/>
            <w:vAlign w:val="center"/>
          </w:tcPr>
          <w:p w14:paraId="4D4C2E93" w14:textId="77777777" w:rsidR="004F2F24" w:rsidRDefault="004F2F24" w:rsidP="004F2F24">
            <w:pPr>
              <w:pStyle w:val="afffffffff9"/>
            </w:pPr>
          </w:p>
        </w:tc>
      </w:tr>
      <w:tr w:rsidR="004F2F24" w14:paraId="36EC1841" w14:textId="77777777" w:rsidTr="00D82E73">
        <w:trPr>
          <w:jc w:val="center"/>
        </w:trPr>
        <w:tc>
          <w:tcPr>
            <w:tcW w:w="2400" w:type="dxa"/>
            <w:vAlign w:val="center"/>
          </w:tcPr>
          <w:p w14:paraId="64867BD9" w14:textId="643AF8D2" w:rsidR="004F2F24" w:rsidRDefault="00D82E73" w:rsidP="004F2F24">
            <w:pPr>
              <w:pStyle w:val="afffffffff9"/>
            </w:pPr>
            <w:r>
              <w:rPr>
                <w:rFonts w:hint="eastAsia"/>
              </w:rPr>
              <w:t>施工单位</w:t>
            </w:r>
          </w:p>
        </w:tc>
        <w:tc>
          <w:tcPr>
            <w:tcW w:w="6934" w:type="dxa"/>
            <w:vAlign w:val="center"/>
          </w:tcPr>
          <w:p w14:paraId="164A2EA4" w14:textId="77777777" w:rsidR="004F2F24" w:rsidRDefault="004F2F24" w:rsidP="004F2F24">
            <w:pPr>
              <w:pStyle w:val="afffffffff9"/>
            </w:pPr>
          </w:p>
        </w:tc>
      </w:tr>
      <w:tr w:rsidR="004F2F24" w14:paraId="2E3BD67B" w14:textId="77777777" w:rsidTr="00D82E73">
        <w:trPr>
          <w:jc w:val="center"/>
        </w:trPr>
        <w:tc>
          <w:tcPr>
            <w:tcW w:w="2400" w:type="dxa"/>
            <w:vAlign w:val="center"/>
          </w:tcPr>
          <w:p w14:paraId="1A6B44D1" w14:textId="42ED932E" w:rsidR="004F2F24" w:rsidRDefault="00D82E73" w:rsidP="004F2F24">
            <w:pPr>
              <w:pStyle w:val="afffffffff9"/>
            </w:pPr>
            <w:r>
              <w:rPr>
                <w:rFonts w:hint="eastAsia"/>
              </w:rPr>
              <w:t>监理单位</w:t>
            </w:r>
          </w:p>
        </w:tc>
        <w:tc>
          <w:tcPr>
            <w:tcW w:w="6934" w:type="dxa"/>
            <w:vAlign w:val="center"/>
          </w:tcPr>
          <w:p w14:paraId="203BB92E" w14:textId="77777777" w:rsidR="004F2F24" w:rsidRDefault="004F2F24" w:rsidP="004F2F24">
            <w:pPr>
              <w:pStyle w:val="afffffffff9"/>
            </w:pPr>
          </w:p>
        </w:tc>
      </w:tr>
      <w:tr w:rsidR="004F2F24" w14:paraId="6D2C96AE" w14:textId="77777777" w:rsidTr="00D82E73">
        <w:trPr>
          <w:jc w:val="center"/>
        </w:trPr>
        <w:tc>
          <w:tcPr>
            <w:tcW w:w="2400" w:type="dxa"/>
            <w:vAlign w:val="center"/>
          </w:tcPr>
          <w:p w14:paraId="489FEC13" w14:textId="1928A12C" w:rsidR="004F2F24" w:rsidRDefault="00D82E73" w:rsidP="004F2F24">
            <w:pPr>
              <w:pStyle w:val="afffffffff9"/>
            </w:pPr>
            <w:r>
              <w:rPr>
                <w:rFonts w:hint="eastAsia"/>
              </w:rPr>
              <w:t>结论</w:t>
            </w:r>
          </w:p>
        </w:tc>
        <w:tc>
          <w:tcPr>
            <w:tcW w:w="6934" w:type="dxa"/>
            <w:vAlign w:val="center"/>
          </w:tcPr>
          <w:p w14:paraId="3A306201" w14:textId="3DE2C62D" w:rsidR="004F2F24" w:rsidRDefault="00D82E73" w:rsidP="004F2F24">
            <w:pPr>
              <w:pStyle w:val="afffffffff9"/>
            </w:pPr>
            <w:r w:rsidRPr="004F2F24">
              <w:rPr>
                <w:rFonts w:hint="eastAsia"/>
              </w:rPr>
              <w:t>□</w:t>
            </w:r>
            <w:r>
              <w:rPr>
                <w:rFonts w:hint="eastAsia"/>
              </w:rPr>
              <w:t>合格</w:t>
            </w:r>
            <w:r w:rsidRPr="004F2F24">
              <w:rPr>
                <w:rFonts w:hint="eastAsia"/>
              </w:rPr>
              <w:t>□</w:t>
            </w:r>
            <w:r>
              <w:rPr>
                <w:rFonts w:hint="eastAsia"/>
              </w:rPr>
              <w:t>不合格</w:t>
            </w:r>
          </w:p>
        </w:tc>
      </w:tr>
    </w:tbl>
    <w:p w14:paraId="3B6194EA" w14:textId="0C3067FD" w:rsidR="004F2F24" w:rsidRDefault="00D82E73" w:rsidP="00D82E73">
      <w:pPr>
        <w:pStyle w:val="aff4"/>
        <w:spacing w:before="120" w:after="120"/>
      </w:pPr>
      <w:bookmarkStart w:id="74" w:name="_Toc227074750"/>
      <w:r>
        <w:rPr>
          <w:rFonts w:hint="eastAsia"/>
        </w:rPr>
        <w:t>管道试压/通水试验记录表</w:t>
      </w:r>
      <w:bookmarkEnd w:id="74"/>
    </w:p>
    <w:p w14:paraId="7C197848" w14:textId="2F0009D3" w:rsidR="00D82E73" w:rsidRDefault="00D82E73" w:rsidP="00D82E73">
      <w:pPr>
        <w:pStyle w:val="affffb"/>
        <w:ind w:firstLine="420"/>
      </w:pPr>
      <w:r>
        <w:rPr>
          <w:rFonts w:hint="eastAsia"/>
        </w:rPr>
        <w:t>工程名称：</w:t>
      </w:r>
    </w:p>
    <w:p w14:paraId="644559C1" w14:textId="7AA5F827" w:rsidR="00D82E73" w:rsidRDefault="00D82E73" w:rsidP="00D82E73">
      <w:pPr>
        <w:pStyle w:val="affffb"/>
        <w:ind w:firstLine="420"/>
      </w:pPr>
      <w:r>
        <w:rPr>
          <w:rFonts w:hint="eastAsia"/>
        </w:rPr>
        <w:t>系统名称：</w:t>
      </w:r>
    </w:p>
    <w:p w14:paraId="4430FB24" w14:textId="5D94AB34" w:rsidR="00D82E73" w:rsidRDefault="00D82E73" w:rsidP="00D82E73">
      <w:pPr>
        <w:pStyle w:val="affffb"/>
        <w:ind w:firstLine="420"/>
      </w:pPr>
      <w:r>
        <w:rPr>
          <w:rFonts w:hint="eastAsia"/>
        </w:rPr>
        <w:t>编号：</w:t>
      </w:r>
    </w:p>
    <w:tbl>
      <w:tblPr>
        <w:tblStyle w:val="afffffffffc"/>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2400"/>
        <w:gridCol w:w="6934"/>
      </w:tblGrid>
      <w:tr w:rsidR="00D82E73" w14:paraId="5BD08F77" w14:textId="77777777" w:rsidTr="00D82E73">
        <w:trPr>
          <w:tblHeader/>
          <w:jc w:val="center"/>
        </w:trPr>
        <w:tc>
          <w:tcPr>
            <w:tcW w:w="2400" w:type="dxa"/>
            <w:tcBorders>
              <w:top w:val="single" w:sz="8" w:space="0" w:color="auto"/>
              <w:bottom w:val="single" w:sz="8" w:space="0" w:color="auto"/>
            </w:tcBorders>
            <w:vAlign w:val="center"/>
          </w:tcPr>
          <w:p w14:paraId="17552BBD" w14:textId="2E514B47" w:rsidR="00D82E73" w:rsidRDefault="00D82E73" w:rsidP="00D82E73">
            <w:pPr>
              <w:pStyle w:val="afffffffff9"/>
            </w:pPr>
            <w:r>
              <w:rPr>
                <w:rFonts w:hint="eastAsia"/>
              </w:rPr>
              <w:t>施工单位</w:t>
            </w:r>
          </w:p>
        </w:tc>
        <w:tc>
          <w:tcPr>
            <w:tcW w:w="6934" w:type="dxa"/>
            <w:tcBorders>
              <w:top w:val="single" w:sz="8" w:space="0" w:color="auto"/>
              <w:bottom w:val="single" w:sz="8" w:space="0" w:color="auto"/>
            </w:tcBorders>
            <w:vAlign w:val="center"/>
          </w:tcPr>
          <w:p w14:paraId="397BC20F" w14:textId="77777777" w:rsidR="00D82E73" w:rsidRDefault="00D82E73" w:rsidP="00D82E73">
            <w:pPr>
              <w:pStyle w:val="afffffffff9"/>
            </w:pPr>
          </w:p>
        </w:tc>
      </w:tr>
      <w:tr w:rsidR="00D82E73" w14:paraId="4A1BF1DB" w14:textId="77777777" w:rsidTr="00D82E73">
        <w:trPr>
          <w:jc w:val="center"/>
        </w:trPr>
        <w:tc>
          <w:tcPr>
            <w:tcW w:w="2400" w:type="dxa"/>
            <w:tcBorders>
              <w:top w:val="single" w:sz="8" w:space="0" w:color="auto"/>
            </w:tcBorders>
            <w:vAlign w:val="center"/>
          </w:tcPr>
          <w:p w14:paraId="6B1CB626" w14:textId="7D788EC2" w:rsidR="00D82E73" w:rsidRDefault="00D82E73" w:rsidP="00D82E73">
            <w:pPr>
              <w:pStyle w:val="afffffffff9"/>
            </w:pPr>
            <w:r>
              <w:rPr>
                <w:rFonts w:hint="eastAsia"/>
              </w:rPr>
              <w:t>试验日期</w:t>
            </w:r>
          </w:p>
        </w:tc>
        <w:tc>
          <w:tcPr>
            <w:tcW w:w="6934" w:type="dxa"/>
            <w:tcBorders>
              <w:top w:val="single" w:sz="8" w:space="0" w:color="auto"/>
            </w:tcBorders>
            <w:vAlign w:val="center"/>
          </w:tcPr>
          <w:p w14:paraId="4784BB8D" w14:textId="2A7C7A5B" w:rsidR="00D82E73" w:rsidRDefault="00D82E73" w:rsidP="00D82E73">
            <w:pPr>
              <w:pStyle w:val="afffffffff9"/>
            </w:pPr>
            <w:r>
              <w:rPr>
                <w:rFonts w:hint="eastAsia"/>
              </w:rPr>
              <w:t>_____年_____月_____日</w:t>
            </w:r>
          </w:p>
        </w:tc>
      </w:tr>
      <w:tr w:rsidR="00D82E73" w14:paraId="19C5E301" w14:textId="77777777" w:rsidTr="00D82E73">
        <w:trPr>
          <w:jc w:val="center"/>
        </w:trPr>
        <w:tc>
          <w:tcPr>
            <w:tcW w:w="2400" w:type="dxa"/>
            <w:vAlign w:val="center"/>
          </w:tcPr>
          <w:p w14:paraId="2D1A2C09" w14:textId="0805DB1A" w:rsidR="00D82E73" w:rsidRDefault="00D82E73" w:rsidP="00D82E73">
            <w:pPr>
              <w:pStyle w:val="afffffffff9"/>
            </w:pPr>
            <w:r>
              <w:rPr>
                <w:rFonts w:hint="eastAsia"/>
              </w:rPr>
              <w:t>设计压力</w:t>
            </w:r>
          </w:p>
        </w:tc>
        <w:tc>
          <w:tcPr>
            <w:tcW w:w="6934" w:type="dxa"/>
            <w:vAlign w:val="center"/>
          </w:tcPr>
          <w:p w14:paraId="60182810" w14:textId="604A1EF9" w:rsidR="00D82E73" w:rsidRDefault="00D82E73" w:rsidP="00D82E73">
            <w:pPr>
              <w:pStyle w:val="afffffffff9"/>
            </w:pPr>
            <w:r>
              <w:rPr>
                <w:rFonts w:hint="eastAsia"/>
              </w:rPr>
              <w:t>_____MPa</w:t>
            </w:r>
          </w:p>
        </w:tc>
      </w:tr>
      <w:tr w:rsidR="00D82E73" w14:paraId="433A7312" w14:textId="77777777" w:rsidTr="00D82E73">
        <w:trPr>
          <w:jc w:val="center"/>
        </w:trPr>
        <w:tc>
          <w:tcPr>
            <w:tcW w:w="2400" w:type="dxa"/>
            <w:vAlign w:val="center"/>
          </w:tcPr>
          <w:p w14:paraId="1A9ED274" w14:textId="2730DB8A" w:rsidR="00D82E73" w:rsidRDefault="00D82E73" w:rsidP="00D82E73">
            <w:pPr>
              <w:pStyle w:val="afffffffff9"/>
            </w:pPr>
            <w:r>
              <w:rPr>
                <w:rFonts w:hint="eastAsia"/>
              </w:rPr>
              <w:t>试验压力</w:t>
            </w:r>
          </w:p>
        </w:tc>
        <w:tc>
          <w:tcPr>
            <w:tcW w:w="6934" w:type="dxa"/>
            <w:vAlign w:val="center"/>
          </w:tcPr>
          <w:p w14:paraId="59FC684F" w14:textId="647A7BBD" w:rsidR="00D82E73" w:rsidRDefault="00D82E73" w:rsidP="00D82E73">
            <w:pPr>
              <w:pStyle w:val="afffffffff9"/>
            </w:pPr>
            <w:r>
              <w:rPr>
                <w:rFonts w:hint="eastAsia"/>
              </w:rPr>
              <w:t>_____MPa</w:t>
            </w:r>
          </w:p>
        </w:tc>
      </w:tr>
      <w:tr w:rsidR="00D82E73" w14:paraId="7177F3DE" w14:textId="77777777" w:rsidTr="00D82E73">
        <w:trPr>
          <w:jc w:val="center"/>
        </w:trPr>
        <w:tc>
          <w:tcPr>
            <w:tcW w:w="2400" w:type="dxa"/>
            <w:vAlign w:val="center"/>
          </w:tcPr>
          <w:p w14:paraId="57A25422" w14:textId="01E908BD" w:rsidR="00D82E73" w:rsidRDefault="00D82E73" w:rsidP="00D82E73">
            <w:pPr>
              <w:pStyle w:val="afffffffff9"/>
            </w:pPr>
            <w:r>
              <w:rPr>
                <w:rFonts w:hint="eastAsia"/>
              </w:rPr>
              <w:t>稳压时间</w:t>
            </w:r>
          </w:p>
        </w:tc>
        <w:tc>
          <w:tcPr>
            <w:tcW w:w="6934" w:type="dxa"/>
            <w:vAlign w:val="center"/>
          </w:tcPr>
          <w:p w14:paraId="09829417" w14:textId="024F2225" w:rsidR="00D82E73" w:rsidRDefault="00D82E73" w:rsidP="00D82E73">
            <w:pPr>
              <w:pStyle w:val="afffffffff9"/>
            </w:pPr>
            <w:r>
              <w:rPr>
                <w:rFonts w:hint="eastAsia"/>
              </w:rPr>
              <w:t>_____min</w:t>
            </w:r>
          </w:p>
        </w:tc>
      </w:tr>
      <w:tr w:rsidR="00D82E73" w14:paraId="2CB42FEF" w14:textId="77777777" w:rsidTr="00D82E73">
        <w:trPr>
          <w:jc w:val="center"/>
        </w:trPr>
        <w:tc>
          <w:tcPr>
            <w:tcW w:w="2400" w:type="dxa"/>
            <w:vAlign w:val="center"/>
          </w:tcPr>
          <w:p w14:paraId="21D390B9" w14:textId="5282417B" w:rsidR="00D82E73" w:rsidRDefault="00D82E73" w:rsidP="00D82E73">
            <w:pPr>
              <w:pStyle w:val="afffffffff9"/>
            </w:pPr>
            <w:r>
              <w:rPr>
                <w:rFonts w:hint="eastAsia"/>
              </w:rPr>
              <w:t>压力降</w:t>
            </w:r>
          </w:p>
        </w:tc>
        <w:tc>
          <w:tcPr>
            <w:tcW w:w="6934" w:type="dxa"/>
            <w:vAlign w:val="center"/>
          </w:tcPr>
          <w:p w14:paraId="4C63D376" w14:textId="1A6D2E8C" w:rsidR="00D82E73" w:rsidRDefault="00D82E73" w:rsidP="00D82E73">
            <w:pPr>
              <w:pStyle w:val="afffffffff9"/>
            </w:pPr>
            <w:r>
              <w:rPr>
                <w:rFonts w:hint="eastAsia"/>
              </w:rPr>
              <w:t>_____MPa</w:t>
            </w:r>
          </w:p>
        </w:tc>
      </w:tr>
      <w:tr w:rsidR="00D82E73" w14:paraId="530B82BE" w14:textId="77777777" w:rsidTr="00D82E73">
        <w:trPr>
          <w:jc w:val="center"/>
        </w:trPr>
        <w:tc>
          <w:tcPr>
            <w:tcW w:w="2400" w:type="dxa"/>
            <w:vAlign w:val="center"/>
          </w:tcPr>
          <w:p w14:paraId="179FA40A" w14:textId="5BEB27EC" w:rsidR="00D82E73" w:rsidRDefault="00D82E73" w:rsidP="00D82E73">
            <w:pPr>
              <w:pStyle w:val="afffffffff9"/>
            </w:pPr>
            <w:r>
              <w:rPr>
                <w:rFonts w:hint="eastAsia"/>
              </w:rPr>
              <w:t>接口检查</w:t>
            </w:r>
          </w:p>
        </w:tc>
        <w:tc>
          <w:tcPr>
            <w:tcW w:w="6934" w:type="dxa"/>
            <w:vAlign w:val="center"/>
          </w:tcPr>
          <w:p w14:paraId="6264E0A8" w14:textId="476EC75D" w:rsidR="00D82E73" w:rsidRDefault="00AD361F" w:rsidP="00D82E73">
            <w:pPr>
              <w:pStyle w:val="afffffffff9"/>
            </w:pPr>
            <w:r w:rsidRPr="004F2F24">
              <w:rPr>
                <w:rFonts w:hint="eastAsia"/>
              </w:rPr>
              <w:t>□</w:t>
            </w:r>
            <w:r>
              <w:rPr>
                <w:rFonts w:hint="eastAsia"/>
              </w:rPr>
              <w:t>无渗漏</w:t>
            </w:r>
            <w:r w:rsidRPr="004F2F24">
              <w:rPr>
                <w:rFonts w:hint="eastAsia"/>
              </w:rPr>
              <w:t>□</w:t>
            </w:r>
            <w:r>
              <w:rPr>
                <w:rFonts w:hint="eastAsia"/>
              </w:rPr>
              <w:t>无滴水</w:t>
            </w:r>
            <w:r w:rsidRPr="004F2F24">
              <w:rPr>
                <w:rFonts w:hint="eastAsia"/>
              </w:rPr>
              <w:t>□</w:t>
            </w:r>
            <w:r>
              <w:rPr>
                <w:rFonts w:hint="eastAsia"/>
              </w:rPr>
              <w:t>渗漏</w:t>
            </w:r>
          </w:p>
        </w:tc>
      </w:tr>
      <w:tr w:rsidR="00D82E73" w14:paraId="66760175" w14:textId="77777777" w:rsidTr="00D82E73">
        <w:trPr>
          <w:jc w:val="center"/>
        </w:trPr>
        <w:tc>
          <w:tcPr>
            <w:tcW w:w="2400" w:type="dxa"/>
            <w:vAlign w:val="center"/>
          </w:tcPr>
          <w:p w14:paraId="7BA39A92" w14:textId="19A8E151" w:rsidR="00D82E73" w:rsidRDefault="00D82E73" w:rsidP="00D82E73">
            <w:pPr>
              <w:pStyle w:val="afffffffff9"/>
            </w:pPr>
            <w:r>
              <w:rPr>
                <w:rFonts w:hint="eastAsia"/>
              </w:rPr>
              <w:t>试验结论</w:t>
            </w:r>
          </w:p>
        </w:tc>
        <w:tc>
          <w:tcPr>
            <w:tcW w:w="6934" w:type="dxa"/>
            <w:vAlign w:val="center"/>
          </w:tcPr>
          <w:p w14:paraId="4E6DD44A" w14:textId="77777777" w:rsidR="00D82E73" w:rsidRDefault="00D82E73" w:rsidP="00D82E73">
            <w:pPr>
              <w:pStyle w:val="afffffffff9"/>
            </w:pPr>
          </w:p>
        </w:tc>
      </w:tr>
      <w:tr w:rsidR="00D82E73" w14:paraId="0ED3CDB0" w14:textId="77777777" w:rsidTr="00D82E73">
        <w:trPr>
          <w:jc w:val="center"/>
        </w:trPr>
        <w:tc>
          <w:tcPr>
            <w:tcW w:w="2400" w:type="dxa"/>
            <w:vAlign w:val="center"/>
          </w:tcPr>
          <w:p w14:paraId="5822D8E4" w14:textId="668FF712" w:rsidR="00D82E73" w:rsidRDefault="00D82E73" w:rsidP="00D82E73">
            <w:pPr>
              <w:pStyle w:val="afffffffff9"/>
            </w:pPr>
            <w:r>
              <w:rPr>
                <w:rFonts w:hint="eastAsia"/>
              </w:rPr>
              <w:t>施工单位</w:t>
            </w:r>
          </w:p>
        </w:tc>
        <w:tc>
          <w:tcPr>
            <w:tcW w:w="6934" w:type="dxa"/>
            <w:vAlign w:val="center"/>
          </w:tcPr>
          <w:p w14:paraId="4BE7988A" w14:textId="77777777" w:rsidR="00D82E73" w:rsidRDefault="00D82E73" w:rsidP="00D82E73">
            <w:pPr>
              <w:pStyle w:val="afffffffff9"/>
            </w:pPr>
          </w:p>
        </w:tc>
      </w:tr>
      <w:tr w:rsidR="00D82E73" w14:paraId="5012D892" w14:textId="77777777" w:rsidTr="00D82E73">
        <w:trPr>
          <w:jc w:val="center"/>
        </w:trPr>
        <w:tc>
          <w:tcPr>
            <w:tcW w:w="2400" w:type="dxa"/>
            <w:vAlign w:val="center"/>
          </w:tcPr>
          <w:p w14:paraId="6E868D76" w14:textId="11CB9CA1" w:rsidR="00D82E73" w:rsidRDefault="00D82E73" w:rsidP="00D82E73">
            <w:pPr>
              <w:pStyle w:val="afffffffff9"/>
            </w:pPr>
            <w:r>
              <w:rPr>
                <w:rFonts w:hint="eastAsia"/>
              </w:rPr>
              <w:t>监理单位</w:t>
            </w:r>
          </w:p>
        </w:tc>
        <w:tc>
          <w:tcPr>
            <w:tcW w:w="6934" w:type="dxa"/>
            <w:vAlign w:val="center"/>
          </w:tcPr>
          <w:p w14:paraId="3AEDCE5F" w14:textId="77777777" w:rsidR="00D82E73" w:rsidRDefault="00D82E73" w:rsidP="00D82E73">
            <w:pPr>
              <w:pStyle w:val="afffffffff9"/>
            </w:pPr>
          </w:p>
        </w:tc>
      </w:tr>
      <w:tr w:rsidR="00D82E73" w14:paraId="4EAD73E7" w14:textId="77777777" w:rsidTr="00D82E73">
        <w:trPr>
          <w:jc w:val="center"/>
        </w:trPr>
        <w:tc>
          <w:tcPr>
            <w:tcW w:w="2400" w:type="dxa"/>
            <w:vAlign w:val="center"/>
          </w:tcPr>
          <w:p w14:paraId="7E0B2C81" w14:textId="38F487FB" w:rsidR="00D82E73" w:rsidRDefault="00D82E73" w:rsidP="00D82E73">
            <w:pPr>
              <w:pStyle w:val="afffffffff9"/>
            </w:pPr>
            <w:r>
              <w:rPr>
                <w:rFonts w:hint="eastAsia"/>
              </w:rPr>
              <w:t>备注</w:t>
            </w:r>
          </w:p>
        </w:tc>
        <w:tc>
          <w:tcPr>
            <w:tcW w:w="6934" w:type="dxa"/>
            <w:vAlign w:val="center"/>
          </w:tcPr>
          <w:p w14:paraId="0DB75E68" w14:textId="77777777" w:rsidR="00D82E73" w:rsidRDefault="00D82E73" w:rsidP="00D82E73">
            <w:pPr>
              <w:pStyle w:val="afffffffff9"/>
            </w:pPr>
          </w:p>
        </w:tc>
      </w:tr>
    </w:tbl>
    <w:p w14:paraId="018A90DF" w14:textId="7CDFAA46" w:rsidR="00EB7D69" w:rsidRDefault="00AD361F" w:rsidP="00AD361F">
      <w:pPr>
        <w:pStyle w:val="affffb"/>
        <w:ind w:firstLineChars="0" w:firstLine="0"/>
        <w:jc w:val="center"/>
      </w:pPr>
      <w:bookmarkStart w:id="75" w:name="BookMark8"/>
      <w:bookmarkEnd w:id="66"/>
      <w:r>
        <w:rPr>
          <w:rFonts w:hint="eastAsia"/>
        </w:rPr>
        <w:drawing>
          <wp:inline distT="0" distB="0" distL="0" distR="0" wp14:anchorId="2B94325F" wp14:editId="0D51035B">
            <wp:extent cx="1485900" cy="317500"/>
            <wp:effectExtent l="0" t="0" r="0" b="6350"/>
            <wp:docPr id="100365824" name="图片 3"/>
            <wp:cNvGraphicFramePr/>
            <a:graphic xmlns:a="http://schemas.openxmlformats.org/drawingml/2006/main">
              <a:graphicData uri="http://schemas.openxmlformats.org/drawingml/2006/picture">
                <pic:pic xmlns:pic="http://schemas.openxmlformats.org/drawingml/2006/picture">
                  <pic:nvPicPr>
                    <pic:cNvPr id="100365824" name=""/>
                    <pic:cNvPicPr/>
                  </pic:nvPicPr>
                  <pic:blipFill>
                    <a:blip r:embed="rId18">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75"/>
    </w:p>
    <w:sectPr w:rsidR="00EB7D69" w:rsidSect="00EB7D69">
      <w:pgSz w:w="11906" w:h="16838" w:code="9"/>
      <w:pgMar w:top="1928" w:right="1134" w:bottom="1134" w:left="1134" w:header="1418" w:footer="1134" w:gutter="284"/>
      <w:cols w:space="425"/>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799D49" w14:textId="77777777" w:rsidR="00745297" w:rsidRDefault="00745297" w:rsidP="00D86DB7">
      <w:r>
        <w:separator/>
      </w:r>
    </w:p>
    <w:p w14:paraId="7C93DAFF" w14:textId="77777777" w:rsidR="00745297" w:rsidRDefault="00745297"/>
    <w:p w14:paraId="4F4574E7" w14:textId="77777777" w:rsidR="00745297" w:rsidRDefault="00745297"/>
  </w:endnote>
  <w:endnote w:type="continuationSeparator" w:id="0">
    <w:p w14:paraId="176C3115" w14:textId="77777777" w:rsidR="00745297" w:rsidRDefault="00745297" w:rsidP="00D86DB7">
      <w:r>
        <w:continuationSeparator/>
      </w:r>
    </w:p>
    <w:p w14:paraId="2CA3B072" w14:textId="77777777" w:rsidR="00745297" w:rsidRDefault="00745297"/>
    <w:p w14:paraId="1EB4D9A3" w14:textId="77777777" w:rsidR="00745297" w:rsidRDefault="007452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隶属">
    <w:altName w:val="宋体"/>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等线" w:eastAsia="等线" w:hAnsi="等线"/>
        <w:szCs w:val="22"/>
      </w:rPr>
      <w:id w:val="-548138633"/>
    </w:sdtPr>
    <w:sdtEndPr>
      <w:rPr>
        <w:sz w:val="18"/>
        <w:szCs w:val="18"/>
      </w:rPr>
    </w:sdtEndPr>
    <w:sdtContent>
      <w:p w14:paraId="3C5417F9" w14:textId="77777777" w:rsidR="00420EAF" w:rsidRDefault="00420EAF">
        <w:pPr>
          <w:framePr w:wrap="auto" w:vAnchor="text" w:hAnchor="margin" w:xAlign="center" w:y="1"/>
          <w:tabs>
            <w:tab w:val="center" w:pos="4153"/>
            <w:tab w:val="right" w:pos="8306"/>
          </w:tabs>
          <w:snapToGrid w:val="0"/>
          <w:jc w:val="left"/>
          <w:rPr>
            <w:rFonts w:ascii="等线" w:eastAsia="等线" w:hAnsi="等线" w:hint="eastAsia"/>
            <w:sz w:val="18"/>
            <w:szCs w:val="18"/>
          </w:rPr>
        </w:pPr>
        <w:r>
          <w:rPr>
            <w:rFonts w:ascii="宋体" w:hAnsi="Times New Roman" w:cs="宋体"/>
            <w:sz w:val="18"/>
            <w:szCs w:val="18"/>
          </w:rPr>
          <w:fldChar w:fldCharType="begin"/>
        </w:r>
        <w:r>
          <w:rPr>
            <w:rFonts w:ascii="宋体" w:hAnsi="Times New Roman" w:cs="宋体"/>
            <w:sz w:val="18"/>
            <w:szCs w:val="18"/>
          </w:rPr>
          <w:instrText xml:space="preserve"> PAGE </w:instrText>
        </w:r>
        <w:r>
          <w:rPr>
            <w:rFonts w:ascii="宋体" w:hAnsi="Times New Roman" w:cs="宋体"/>
            <w:sz w:val="18"/>
            <w:szCs w:val="18"/>
          </w:rPr>
          <w:fldChar w:fldCharType="end"/>
        </w:r>
      </w:p>
    </w:sdtContent>
  </w:sdt>
  <w:p w14:paraId="01287F88" w14:textId="77777777" w:rsidR="00420EAF" w:rsidRDefault="00420EAF">
    <w:pPr>
      <w:tabs>
        <w:tab w:val="center" w:pos="4153"/>
        <w:tab w:val="right" w:pos="8306"/>
      </w:tabs>
      <w:snapToGrid w:val="0"/>
      <w:jc w:val="left"/>
      <w:rPr>
        <w:rFonts w:ascii="等线" w:eastAsia="等线" w:hAnsi="等线" w:hint="eastAsia"/>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477F7" w14:textId="77777777" w:rsidR="00420EAF" w:rsidRDefault="00420EAF">
    <w:pPr>
      <w:tabs>
        <w:tab w:val="center" w:pos="4153"/>
        <w:tab w:val="right" w:pos="8306"/>
      </w:tabs>
      <w:snapToGrid w:val="0"/>
      <w:jc w:val="left"/>
      <w:rPr>
        <w:rFonts w:ascii="等线" w:eastAsia="等线" w:hAnsi="等线" w:hint="eastAsia"/>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32A98" w14:textId="77777777" w:rsidR="00420EAF" w:rsidRDefault="00000000">
    <w:pPr>
      <w:tabs>
        <w:tab w:val="center" w:pos="4153"/>
        <w:tab w:val="right" w:pos="8306"/>
      </w:tabs>
      <w:snapToGrid w:val="0"/>
      <w:jc w:val="left"/>
      <w:rPr>
        <w:rFonts w:ascii="等线" w:eastAsia="等线" w:hAnsi="等线" w:hint="eastAsia"/>
        <w:sz w:val="18"/>
        <w:szCs w:val="18"/>
      </w:rPr>
    </w:pPr>
    <w:sdt>
      <w:sdtPr>
        <w:rPr>
          <w:rFonts w:ascii="等线" w:eastAsia="等线" w:hAnsi="等线"/>
          <w:szCs w:val="22"/>
        </w:rPr>
        <w:id w:val="1458601550"/>
      </w:sdtPr>
      <w:sdtEndPr>
        <w:rPr>
          <w:sz w:val="18"/>
          <w:szCs w:val="18"/>
        </w:rPr>
      </w:sdtEndP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AB493" w14:textId="77777777" w:rsidR="000C57D6" w:rsidRDefault="000C57D6" w:rsidP="00C94DF2">
    <w:pPr>
      <w:pStyle w:val="affff8"/>
    </w:pPr>
    <w:r>
      <w:fldChar w:fldCharType="begin"/>
    </w:r>
    <w:r>
      <w:instrText>PAGE   \* MERGEFORMAT</w:instrText>
    </w:r>
    <w:r>
      <w:fldChar w:fldCharType="separate"/>
    </w:r>
    <w:r w:rsidR="008A173B" w:rsidRPr="008A173B">
      <w:rPr>
        <w:noProof/>
        <w:lang w:val="zh-CN"/>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46DBEB" w14:textId="77777777" w:rsidR="00745297" w:rsidRDefault="00745297" w:rsidP="00D86DB7">
      <w:r>
        <w:separator/>
      </w:r>
    </w:p>
  </w:footnote>
  <w:footnote w:type="continuationSeparator" w:id="0">
    <w:p w14:paraId="70007932" w14:textId="77777777" w:rsidR="00745297" w:rsidRDefault="00745297" w:rsidP="00D86DB7">
      <w:r>
        <w:continuationSeparator/>
      </w:r>
    </w:p>
    <w:p w14:paraId="5D3654B8" w14:textId="77777777" w:rsidR="00745297" w:rsidRDefault="00745297"/>
    <w:p w14:paraId="085D03DE" w14:textId="77777777" w:rsidR="00745297" w:rsidRDefault="0074529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6763D" w14:textId="77777777" w:rsidR="00420EAF" w:rsidRDefault="00420EAF">
    <w:pPr>
      <w:pStyle w:val="afffff0"/>
      <w:wordWrap w:val="0"/>
      <w:rPr>
        <w:rFonts w:hint="eastAsia"/>
      </w:rPr>
    </w:pPr>
    <w:r>
      <w:rPr>
        <w:rFonts w:hint="eastAsia"/>
      </w:rPr>
      <w:t>T/CI 351-2024</w:t>
    </w:r>
  </w:p>
  <w:p w14:paraId="0462E4D8" w14:textId="77777777" w:rsidR="00420EAF" w:rsidRDefault="00420EAF">
    <w:pPr>
      <w:pStyle w:val="afff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3CA49" w14:textId="77777777" w:rsidR="009C423A" w:rsidRDefault="009C423A">
    <w:pPr>
      <w:pStyle w:val="afff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49B2C" w14:textId="77777777" w:rsidR="009C423A" w:rsidRDefault="009C423A">
    <w:pPr>
      <w:pStyle w:val="afff9"/>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060BE" w14:textId="77777777" w:rsidR="00714F58" w:rsidRDefault="00714F58" w:rsidP="00714F58">
    <w:pPr>
      <w:pStyle w:val="afff9"/>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sidR="00F25A53">
      <w:rPr>
        <w:noProof/>
      </w:rPr>
      <w:t>T/XXX XXXX—XXXX</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08E0F" w14:textId="46227E4C" w:rsidR="00D84FA1" w:rsidRPr="00D84FA1" w:rsidRDefault="009C423A" w:rsidP="00A2271D">
    <w:pPr>
      <w:pStyle w:val="afffff0"/>
      <w:rPr>
        <w:rFonts w:hint="eastAsia"/>
      </w:rPr>
    </w:pPr>
    <w:bookmarkStart w:id="3" w:name="_Hlk227572638"/>
    <w:r>
      <w:rPr>
        <w:rFonts w:hAnsi="黑体" w:cs="黑体" w:hint="eastAsia"/>
        <w:szCs w:val="21"/>
      </w:rPr>
      <w:t>T/CWDPA XXX—2026</w:t>
    </w:r>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37933"/>
    <w:multiLevelType w:val="hybridMultilevel"/>
    <w:tmpl w:val="EC424B92"/>
    <w:lvl w:ilvl="0" w:tplc="313642F2">
      <w:start w:val="1"/>
      <w:numFmt w:val="decimal"/>
      <w:pStyle w:val="a"/>
      <w:lvlText w:val="[%1]"/>
      <w:lvlJc w:val="left"/>
      <w:pPr>
        <w:tabs>
          <w:tab w:val="num" w:pos="1646"/>
        </w:tabs>
        <w:ind w:left="1646" w:hanging="648"/>
      </w:pPr>
    </w:lvl>
    <w:lvl w:ilvl="1" w:tplc="04090019" w:tentative="1">
      <w:start w:val="1"/>
      <w:numFmt w:val="lowerLetter"/>
      <w:lvlText w:val="%2)"/>
      <w:lvlJc w:val="left"/>
      <w:pPr>
        <w:tabs>
          <w:tab w:val="num" w:pos="1838"/>
        </w:tabs>
        <w:ind w:left="1838" w:hanging="420"/>
      </w:pPr>
    </w:lvl>
    <w:lvl w:ilvl="2" w:tplc="0409001B" w:tentative="1">
      <w:start w:val="1"/>
      <w:numFmt w:val="lowerRoman"/>
      <w:lvlText w:val="%3."/>
      <w:lvlJc w:val="right"/>
      <w:pPr>
        <w:tabs>
          <w:tab w:val="num" w:pos="2258"/>
        </w:tabs>
        <w:ind w:left="2258" w:hanging="420"/>
      </w:pPr>
    </w:lvl>
    <w:lvl w:ilvl="3" w:tplc="0409000F" w:tentative="1">
      <w:start w:val="1"/>
      <w:numFmt w:val="decimal"/>
      <w:lvlText w:val="%4."/>
      <w:lvlJc w:val="left"/>
      <w:pPr>
        <w:tabs>
          <w:tab w:val="num" w:pos="2678"/>
        </w:tabs>
        <w:ind w:left="2678" w:hanging="420"/>
      </w:pPr>
    </w:lvl>
    <w:lvl w:ilvl="4" w:tplc="04090019" w:tentative="1">
      <w:start w:val="1"/>
      <w:numFmt w:val="lowerLetter"/>
      <w:lvlText w:val="%5)"/>
      <w:lvlJc w:val="left"/>
      <w:pPr>
        <w:tabs>
          <w:tab w:val="num" w:pos="3098"/>
        </w:tabs>
        <w:ind w:left="3098" w:hanging="420"/>
      </w:pPr>
    </w:lvl>
    <w:lvl w:ilvl="5" w:tplc="0409001B" w:tentative="1">
      <w:start w:val="1"/>
      <w:numFmt w:val="lowerRoman"/>
      <w:lvlText w:val="%6."/>
      <w:lvlJc w:val="right"/>
      <w:pPr>
        <w:tabs>
          <w:tab w:val="num" w:pos="3518"/>
        </w:tabs>
        <w:ind w:left="3518" w:hanging="420"/>
      </w:pPr>
    </w:lvl>
    <w:lvl w:ilvl="6" w:tplc="0409000F" w:tentative="1">
      <w:start w:val="1"/>
      <w:numFmt w:val="decimal"/>
      <w:lvlText w:val="%7."/>
      <w:lvlJc w:val="left"/>
      <w:pPr>
        <w:tabs>
          <w:tab w:val="num" w:pos="3938"/>
        </w:tabs>
        <w:ind w:left="3938" w:hanging="420"/>
      </w:pPr>
    </w:lvl>
    <w:lvl w:ilvl="7" w:tplc="04090019" w:tentative="1">
      <w:start w:val="1"/>
      <w:numFmt w:val="lowerLetter"/>
      <w:lvlText w:val="%8)"/>
      <w:lvlJc w:val="left"/>
      <w:pPr>
        <w:tabs>
          <w:tab w:val="num" w:pos="4358"/>
        </w:tabs>
        <w:ind w:left="4358" w:hanging="420"/>
      </w:pPr>
    </w:lvl>
    <w:lvl w:ilvl="8" w:tplc="0409001B" w:tentative="1">
      <w:start w:val="1"/>
      <w:numFmt w:val="lowerRoman"/>
      <w:lvlText w:val="%9."/>
      <w:lvlJc w:val="right"/>
      <w:pPr>
        <w:tabs>
          <w:tab w:val="num" w:pos="4778"/>
        </w:tabs>
        <w:ind w:left="4778" w:hanging="420"/>
      </w:pPr>
    </w:lvl>
  </w:abstractNum>
  <w:abstractNum w:abstractNumId="1" w15:restartNumberingAfterBreak="0">
    <w:nsid w:val="040A15CD"/>
    <w:multiLevelType w:val="multilevel"/>
    <w:tmpl w:val="70340748"/>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 w15:restartNumberingAfterBreak="0">
    <w:nsid w:val="079102AD"/>
    <w:multiLevelType w:val="multilevel"/>
    <w:tmpl w:val="BD5AD220"/>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3" w15:restartNumberingAfterBreak="0">
    <w:nsid w:val="07ED3FEA"/>
    <w:multiLevelType w:val="multilevel"/>
    <w:tmpl w:val="B484DA86"/>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B270FBA6"/>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5" w15:restartNumberingAfterBreak="0">
    <w:nsid w:val="0BDC1670"/>
    <w:multiLevelType w:val="hybridMultilevel"/>
    <w:tmpl w:val="872E543A"/>
    <w:lvl w:ilvl="0" w:tplc="AFA24982">
      <w:start w:val="1"/>
      <w:numFmt w:val="decimal"/>
      <w:pStyle w:val="ad"/>
      <w:lvlText w:val="[%1]"/>
      <w:lvlJc w:val="left"/>
      <w:pPr>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0D051F45"/>
    <w:multiLevelType w:val="multilevel"/>
    <w:tmpl w:val="EF0AF26A"/>
    <w:lvl w:ilvl="0">
      <w:start w:val="1"/>
      <w:numFmt w:val="lowerRoman"/>
      <w:pStyle w:val="ae"/>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543"/>
        </w:tabs>
        <w:ind w:left="1543" w:hanging="420"/>
      </w:pPr>
      <w:rPr>
        <w:rFonts w:hint="eastAsia"/>
      </w:rPr>
    </w:lvl>
    <w:lvl w:ilvl="2">
      <w:start w:val="1"/>
      <w:numFmt w:val="lowerRoman"/>
      <w:lvlText w:val="%3."/>
      <w:lvlJc w:val="right"/>
      <w:pPr>
        <w:tabs>
          <w:tab w:val="num" w:pos="1963"/>
        </w:tabs>
        <w:ind w:left="1963" w:hanging="420"/>
      </w:pPr>
      <w:rPr>
        <w:rFonts w:hint="eastAsia"/>
      </w:rPr>
    </w:lvl>
    <w:lvl w:ilvl="3">
      <w:start w:val="1"/>
      <w:numFmt w:val="decimal"/>
      <w:lvlText w:val="%4."/>
      <w:lvlJc w:val="left"/>
      <w:pPr>
        <w:tabs>
          <w:tab w:val="num" w:pos="2383"/>
        </w:tabs>
        <w:ind w:left="2383" w:hanging="420"/>
      </w:pPr>
      <w:rPr>
        <w:rFonts w:hint="eastAsia"/>
      </w:rPr>
    </w:lvl>
    <w:lvl w:ilvl="4">
      <w:start w:val="1"/>
      <w:numFmt w:val="lowerLetter"/>
      <w:lvlText w:val="%5)"/>
      <w:lvlJc w:val="left"/>
      <w:pPr>
        <w:tabs>
          <w:tab w:val="num" w:pos="2803"/>
        </w:tabs>
        <w:ind w:left="2803" w:hanging="420"/>
      </w:pPr>
      <w:rPr>
        <w:rFonts w:hint="eastAsia"/>
      </w:rPr>
    </w:lvl>
    <w:lvl w:ilvl="5">
      <w:start w:val="1"/>
      <w:numFmt w:val="lowerRoman"/>
      <w:lvlText w:val="%6."/>
      <w:lvlJc w:val="right"/>
      <w:pPr>
        <w:tabs>
          <w:tab w:val="num" w:pos="3223"/>
        </w:tabs>
        <w:ind w:left="3223" w:hanging="420"/>
      </w:pPr>
      <w:rPr>
        <w:rFonts w:hint="eastAsia"/>
      </w:rPr>
    </w:lvl>
    <w:lvl w:ilvl="6">
      <w:start w:val="1"/>
      <w:numFmt w:val="decimal"/>
      <w:lvlText w:val="%7."/>
      <w:lvlJc w:val="left"/>
      <w:pPr>
        <w:tabs>
          <w:tab w:val="num" w:pos="3643"/>
        </w:tabs>
        <w:ind w:left="3643" w:hanging="420"/>
      </w:pPr>
      <w:rPr>
        <w:rFonts w:hint="eastAsia"/>
      </w:rPr>
    </w:lvl>
    <w:lvl w:ilvl="7">
      <w:start w:val="1"/>
      <w:numFmt w:val="lowerLetter"/>
      <w:lvlText w:val="%8)"/>
      <w:lvlJc w:val="left"/>
      <w:pPr>
        <w:tabs>
          <w:tab w:val="num" w:pos="4063"/>
        </w:tabs>
        <w:ind w:left="4063" w:hanging="420"/>
      </w:pPr>
      <w:rPr>
        <w:rFonts w:hint="eastAsia"/>
      </w:rPr>
    </w:lvl>
    <w:lvl w:ilvl="8">
      <w:start w:val="1"/>
      <w:numFmt w:val="lowerRoman"/>
      <w:lvlText w:val="%9."/>
      <w:lvlJc w:val="right"/>
      <w:pPr>
        <w:tabs>
          <w:tab w:val="num" w:pos="4483"/>
        </w:tabs>
        <w:ind w:left="4483" w:hanging="420"/>
      </w:pPr>
      <w:rPr>
        <w:rFonts w:hint="eastAsia"/>
      </w:rPr>
    </w:lvl>
  </w:abstractNum>
  <w:abstractNum w:abstractNumId="7" w15:restartNumberingAfterBreak="0">
    <w:nsid w:val="1AD20F90"/>
    <w:multiLevelType w:val="hybridMultilevel"/>
    <w:tmpl w:val="7FAEA648"/>
    <w:lvl w:ilvl="0" w:tplc="2DF45D80">
      <w:start w:val="1"/>
      <w:numFmt w:val="none"/>
      <w:lvlRestart w:val="0"/>
      <w:pStyle w:val="af"/>
      <w:lvlText w:val="%1注："/>
      <w:lvlJc w:val="left"/>
      <w:pPr>
        <w:tabs>
          <w:tab w:val="num" w:pos="845"/>
        </w:tabs>
        <w:ind w:left="-102" w:firstLine="419"/>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15:restartNumberingAfterBreak="0">
    <w:nsid w:val="1AF15012"/>
    <w:multiLevelType w:val="multilevel"/>
    <w:tmpl w:val="AB5C8B82"/>
    <w:lvl w:ilvl="0">
      <w:start w:val="1"/>
      <w:numFmt w:val="upperLetter"/>
      <w:lvlRestart w:val="0"/>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9" w15:restartNumberingAfterBreak="0">
    <w:nsid w:val="1EAA1992"/>
    <w:multiLevelType w:val="multilevel"/>
    <w:tmpl w:val="57C69A80"/>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num" w:pos="4791"/>
        </w:tabs>
        <w:ind w:left="4791" w:hanging="1418"/>
      </w:pPr>
    </w:lvl>
    <w:lvl w:ilvl="8">
      <w:start w:val="1"/>
      <w:numFmt w:val="decimal"/>
      <w:lvlText w:val="%1.%2.%3.%4.%5.%6.%7.%8.%9"/>
      <w:lvlJc w:val="left"/>
      <w:pPr>
        <w:tabs>
          <w:tab w:val="num" w:pos="5499"/>
        </w:tabs>
        <w:ind w:left="5499" w:hanging="1700"/>
      </w:pPr>
    </w:lvl>
  </w:abstractNum>
  <w:abstractNum w:abstractNumId="10" w15:restartNumberingAfterBreak="0">
    <w:nsid w:val="2C5917C3"/>
    <w:multiLevelType w:val="multilevel"/>
    <w:tmpl w:val="631EF14E"/>
    <w:lvl w:ilvl="0">
      <w:start w:val="1"/>
      <w:numFmt w:val="none"/>
      <w:pStyle w:val="af2"/>
      <w:lvlText w:val="%1——"/>
      <w:lvlJc w:val="left"/>
      <w:pPr>
        <w:tabs>
          <w:tab w:val="num"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11" w15:restartNumberingAfterBreak="0">
    <w:nsid w:val="32F04FB2"/>
    <w:multiLevelType w:val="multilevel"/>
    <w:tmpl w:val="06B0E59A"/>
    <w:lvl w:ilvl="0">
      <w:start w:val="1"/>
      <w:numFmt w:val="lowerLetter"/>
      <w:pStyle w:val="af4"/>
      <w:lvlText w:val="%1"/>
      <w:lvlJc w:val="left"/>
      <w:pPr>
        <w:tabs>
          <w:tab w:val="num"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44C50F90"/>
    <w:multiLevelType w:val="multilevel"/>
    <w:tmpl w:val="C5D62106"/>
    <w:lvl w:ilvl="0">
      <w:start w:val="1"/>
      <w:numFmt w:val="lowerLetter"/>
      <w:pStyle w:val="af5"/>
      <w:lvlText w:val="%1)"/>
      <w:lvlJc w:val="left"/>
      <w:pPr>
        <w:tabs>
          <w:tab w:val="num" w:pos="851"/>
        </w:tabs>
        <w:ind w:left="851" w:hanging="426"/>
      </w:pPr>
      <w:rPr>
        <w:rFonts w:ascii="宋体" w:eastAsia="宋体" w:hAnsi="Times New Roman" w:hint="eastAsia"/>
        <w:sz w:val="21"/>
      </w:rPr>
    </w:lvl>
    <w:lvl w:ilvl="1">
      <w:start w:val="1"/>
      <w:numFmt w:val="decimal"/>
      <w:pStyle w:val="af6"/>
      <w:lvlText w:val="%2)"/>
      <w:lvlJc w:val="left"/>
      <w:pPr>
        <w:tabs>
          <w:tab w:val="num"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3" w15:restartNumberingAfterBreak="0">
    <w:nsid w:val="48802D1C"/>
    <w:multiLevelType w:val="multilevel"/>
    <w:tmpl w:val="FF46E0AA"/>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4B733A5F"/>
    <w:multiLevelType w:val="multilevel"/>
    <w:tmpl w:val="A688470E"/>
    <w:lvl w:ilvl="0">
      <w:start w:val="1"/>
      <w:numFmt w:val="decimal"/>
      <w:lvlRestart w:val="0"/>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15" w15:restartNumberingAfterBreak="0">
    <w:nsid w:val="4E5D0534"/>
    <w:multiLevelType w:val="multilevel"/>
    <w:tmpl w:val="4DA4F3AE"/>
    <w:lvl w:ilvl="0">
      <w:start w:val="1"/>
      <w:numFmt w:val="decimal"/>
      <w:lvlRestart w:val="0"/>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6" w15:restartNumberingAfterBreak="0">
    <w:nsid w:val="54632751"/>
    <w:multiLevelType w:val="multilevel"/>
    <w:tmpl w:val="ACF81318"/>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num" w:pos="5982"/>
        </w:tabs>
        <w:ind w:left="5982" w:hanging="1418"/>
      </w:pPr>
    </w:lvl>
    <w:lvl w:ilvl="8">
      <w:start w:val="1"/>
      <w:numFmt w:val="decimal"/>
      <w:lvlText w:val="%1.%2.%3.%4.%5.%6.%7.%8.%9"/>
      <w:lvlJc w:val="left"/>
      <w:pPr>
        <w:tabs>
          <w:tab w:val="num" w:pos="6690"/>
        </w:tabs>
        <w:ind w:left="6690" w:hanging="1700"/>
      </w:pPr>
    </w:lvl>
  </w:abstractNum>
  <w:abstractNum w:abstractNumId="17" w15:restartNumberingAfterBreak="0">
    <w:nsid w:val="557C2AF5"/>
    <w:multiLevelType w:val="multilevel"/>
    <w:tmpl w:val="97425156"/>
    <w:lvl w:ilvl="0">
      <w:start w:val="1"/>
      <w:numFmt w:val="decimal"/>
      <w:lvlRestart w:val="0"/>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8" w15:restartNumberingAfterBreak="0">
    <w:nsid w:val="5603797C"/>
    <w:multiLevelType w:val="multilevel"/>
    <w:tmpl w:val="C3483E82"/>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564D2089"/>
    <w:multiLevelType w:val="hybridMultilevel"/>
    <w:tmpl w:val="8E2A6724"/>
    <w:lvl w:ilvl="0" w:tplc="9878D09C">
      <w:start w:val="1"/>
      <w:numFmt w:val="none"/>
      <w:lvlRestart w:val="0"/>
      <w:pStyle w:val="aff0"/>
      <w:lvlText w:val="%1注"/>
      <w:lvlJc w:val="left"/>
      <w:pPr>
        <w:tabs>
          <w:tab w:val="num" w:pos="760"/>
        </w:tabs>
        <w:ind w:left="760" w:hanging="284"/>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0" w15:restartNumberingAfterBreak="0">
    <w:nsid w:val="644622F9"/>
    <w:multiLevelType w:val="multilevel"/>
    <w:tmpl w:val="958ED3D8"/>
    <w:lvl w:ilvl="0">
      <w:start w:val="1"/>
      <w:numFmt w:val="upperRoman"/>
      <w:pStyle w:val="aff1"/>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310"/>
        </w:tabs>
        <w:ind w:left="1310" w:hanging="420"/>
      </w:pPr>
      <w:rPr>
        <w:rFonts w:hint="eastAsia"/>
      </w:rPr>
    </w:lvl>
    <w:lvl w:ilvl="2">
      <w:start w:val="1"/>
      <w:numFmt w:val="lowerRoman"/>
      <w:lvlText w:val="%3."/>
      <w:lvlJc w:val="right"/>
      <w:pPr>
        <w:tabs>
          <w:tab w:val="num" w:pos="1730"/>
        </w:tabs>
        <w:ind w:left="1730" w:hanging="420"/>
      </w:pPr>
      <w:rPr>
        <w:rFonts w:hint="eastAsia"/>
      </w:rPr>
    </w:lvl>
    <w:lvl w:ilvl="3">
      <w:start w:val="1"/>
      <w:numFmt w:val="decimal"/>
      <w:lvlText w:val="%4."/>
      <w:lvlJc w:val="left"/>
      <w:pPr>
        <w:tabs>
          <w:tab w:val="num" w:pos="2150"/>
        </w:tabs>
        <w:ind w:left="2150" w:hanging="420"/>
      </w:pPr>
      <w:rPr>
        <w:rFonts w:hint="eastAsia"/>
      </w:rPr>
    </w:lvl>
    <w:lvl w:ilvl="4">
      <w:start w:val="1"/>
      <w:numFmt w:val="lowerLetter"/>
      <w:lvlText w:val="%5)"/>
      <w:lvlJc w:val="left"/>
      <w:pPr>
        <w:tabs>
          <w:tab w:val="num" w:pos="2570"/>
        </w:tabs>
        <w:ind w:left="2570" w:hanging="420"/>
      </w:pPr>
      <w:rPr>
        <w:rFonts w:hint="eastAsia"/>
      </w:rPr>
    </w:lvl>
    <w:lvl w:ilvl="5">
      <w:start w:val="1"/>
      <w:numFmt w:val="lowerRoman"/>
      <w:lvlText w:val="%6."/>
      <w:lvlJc w:val="right"/>
      <w:pPr>
        <w:tabs>
          <w:tab w:val="num" w:pos="2990"/>
        </w:tabs>
        <w:ind w:left="2990" w:hanging="420"/>
      </w:pPr>
      <w:rPr>
        <w:rFonts w:hint="eastAsia"/>
      </w:rPr>
    </w:lvl>
    <w:lvl w:ilvl="6">
      <w:start w:val="1"/>
      <w:numFmt w:val="decimal"/>
      <w:lvlText w:val="%7."/>
      <w:lvlJc w:val="left"/>
      <w:pPr>
        <w:tabs>
          <w:tab w:val="num" w:pos="3410"/>
        </w:tabs>
        <w:ind w:left="3410" w:hanging="420"/>
      </w:pPr>
      <w:rPr>
        <w:rFonts w:hint="eastAsia"/>
      </w:rPr>
    </w:lvl>
    <w:lvl w:ilvl="7">
      <w:start w:val="1"/>
      <w:numFmt w:val="lowerLetter"/>
      <w:lvlText w:val="%8)"/>
      <w:lvlJc w:val="left"/>
      <w:pPr>
        <w:tabs>
          <w:tab w:val="num" w:pos="3830"/>
        </w:tabs>
        <w:ind w:left="3830" w:hanging="420"/>
      </w:pPr>
      <w:rPr>
        <w:rFonts w:hint="eastAsia"/>
      </w:rPr>
    </w:lvl>
    <w:lvl w:ilvl="8">
      <w:start w:val="1"/>
      <w:numFmt w:val="lowerRoman"/>
      <w:lvlText w:val="%9."/>
      <w:lvlJc w:val="right"/>
      <w:pPr>
        <w:tabs>
          <w:tab w:val="num" w:pos="4250"/>
        </w:tabs>
        <w:ind w:left="4250" w:hanging="420"/>
      </w:pPr>
      <w:rPr>
        <w:rFonts w:hint="eastAsia"/>
      </w:rPr>
    </w:lvl>
  </w:abstractNum>
  <w:abstractNum w:abstractNumId="21" w15:restartNumberingAfterBreak="0">
    <w:nsid w:val="646260FA"/>
    <w:multiLevelType w:val="multilevel"/>
    <w:tmpl w:val="307C51EE"/>
    <w:lvl w:ilvl="0">
      <w:start w:val="1"/>
      <w:numFmt w:val="decimal"/>
      <w:lvlRestart w:val="0"/>
      <w:pStyle w:val="aff2"/>
      <w:suff w:val="nothing"/>
      <w:lvlText w:val="表%1　"/>
      <w:lvlJc w:val="left"/>
      <w:pPr>
        <w:ind w:left="0" w:firstLine="0"/>
      </w:pPr>
    </w:lvl>
    <w:lvl w:ilvl="1">
      <w:start w:val="1"/>
      <w:numFmt w:val="decimal"/>
      <w:lvlText w:val="%1.%2"/>
      <w:lvlJc w:val="left"/>
      <w:pPr>
        <w:tabs>
          <w:tab w:val="num" w:pos="992"/>
        </w:tabs>
        <w:ind w:left="992" w:hanging="567"/>
      </w:pPr>
    </w:lvl>
    <w:lvl w:ilvl="2">
      <w:start w:val="1"/>
      <w:numFmt w:val="decimal"/>
      <w:lvlText w:val="%1.%2.%3"/>
      <w:lvlJc w:val="left"/>
      <w:pPr>
        <w:tabs>
          <w:tab w:val="num" w:pos="1417"/>
        </w:tabs>
        <w:ind w:left="1417"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2" w15:restartNumberingAfterBreak="0">
    <w:nsid w:val="654A26C9"/>
    <w:multiLevelType w:val="multilevel"/>
    <w:tmpl w:val="D9C4B782"/>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15:restartNumberingAfterBreak="0">
    <w:nsid w:val="657D3FBC"/>
    <w:multiLevelType w:val="multilevel"/>
    <w:tmpl w:val="D78CB1D2"/>
    <w:lvl w:ilvl="0">
      <w:start w:val="1"/>
      <w:numFmt w:val="upperLetter"/>
      <w:lvlRestart w:val="0"/>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4" w15:restartNumberingAfterBreak="0">
    <w:nsid w:val="69506ABF"/>
    <w:multiLevelType w:val="multilevel"/>
    <w:tmpl w:val="6E96CAAC"/>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15:restartNumberingAfterBreak="0">
    <w:nsid w:val="6CA41985"/>
    <w:multiLevelType w:val="hybridMultilevel"/>
    <w:tmpl w:val="13589896"/>
    <w:lvl w:ilvl="0" w:tplc="621C3562">
      <w:start w:val="1"/>
      <w:numFmt w:val="decimal"/>
      <w:pStyle w:val="aff9"/>
      <w:lvlText w:val="%1)"/>
      <w:lvlJc w:val="left"/>
      <w:pPr>
        <w:tabs>
          <w:tab w:val="num" w:pos="823"/>
        </w:tabs>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6" w15:restartNumberingAfterBreak="0">
    <w:nsid w:val="6CE42AC1"/>
    <w:multiLevelType w:val="hybridMultilevel"/>
    <w:tmpl w:val="BB3CA4BE"/>
    <w:lvl w:ilvl="0" w:tplc="C0B8CA6E">
      <w:start w:val="1"/>
      <w:numFmt w:val="lowerLetter"/>
      <w:pStyle w:val="affa"/>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6CEA2025"/>
    <w:multiLevelType w:val="multilevel"/>
    <w:tmpl w:val="C7628974"/>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28" w15:restartNumberingAfterBreak="0">
    <w:nsid w:val="6DBF04F4"/>
    <w:multiLevelType w:val="multilevel"/>
    <w:tmpl w:val="1258F946"/>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29" w15:restartNumberingAfterBreak="0">
    <w:nsid w:val="6DF35F19"/>
    <w:multiLevelType w:val="multilevel"/>
    <w:tmpl w:val="DA9E83D6"/>
    <w:lvl w:ilvl="0">
      <w:start w:val="1"/>
      <w:numFmt w:val="decimal"/>
      <w:lvlRestart w:val="0"/>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30" w15:restartNumberingAfterBreak="0">
    <w:nsid w:val="76933334"/>
    <w:multiLevelType w:val="hybridMultilevel"/>
    <w:tmpl w:val="2ECA7228"/>
    <w:lvl w:ilvl="0" w:tplc="11600844">
      <w:start w:val="1"/>
      <w:numFmt w:val="none"/>
      <w:lvlRestart w:val="0"/>
      <w:pStyle w:val="afff4"/>
      <w:lvlText w:val="%1——"/>
      <w:lvlJc w:val="left"/>
      <w:pPr>
        <w:tabs>
          <w:tab w:val="num" w:pos="330"/>
        </w:tabs>
        <w:ind w:left="948" w:hanging="420"/>
      </w:pPr>
    </w:lvl>
    <w:lvl w:ilvl="1" w:tplc="4F444476" w:tentative="1">
      <w:start w:val="1"/>
      <w:numFmt w:val="lowerLetter"/>
      <w:lvlText w:val="%2)"/>
      <w:lvlJc w:val="left"/>
      <w:pPr>
        <w:tabs>
          <w:tab w:val="num" w:pos="840"/>
        </w:tabs>
        <w:ind w:left="840" w:hanging="420"/>
      </w:pPr>
    </w:lvl>
    <w:lvl w:ilvl="2" w:tplc="D6C24CA6" w:tentative="1">
      <w:start w:val="1"/>
      <w:numFmt w:val="lowerRoman"/>
      <w:lvlText w:val="%3."/>
      <w:lvlJc w:val="right"/>
      <w:pPr>
        <w:tabs>
          <w:tab w:val="num" w:pos="1260"/>
        </w:tabs>
        <w:ind w:left="1260" w:hanging="420"/>
      </w:pPr>
    </w:lvl>
    <w:lvl w:ilvl="3" w:tplc="F6A6C12C" w:tentative="1">
      <w:start w:val="1"/>
      <w:numFmt w:val="decimal"/>
      <w:lvlText w:val="%4."/>
      <w:lvlJc w:val="left"/>
      <w:pPr>
        <w:tabs>
          <w:tab w:val="num" w:pos="1680"/>
        </w:tabs>
        <w:ind w:left="1680" w:hanging="420"/>
      </w:pPr>
    </w:lvl>
    <w:lvl w:ilvl="4" w:tplc="29C01676" w:tentative="1">
      <w:start w:val="1"/>
      <w:numFmt w:val="lowerLetter"/>
      <w:lvlText w:val="%5)"/>
      <w:lvlJc w:val="left"/>
      <w:pPr>
        <w:tabs>
          <w:tab w:val="num" w:pos="2100"/>
        </w:tabs>
        <w:ind w:left="2100" w:hanging="420"/>
      </w:pPr>
    </w:lvl>
    <w:lvl w:ilvl="5" w:tplc="F230A71E" w:tentative="1">
      <w:start w:val="1"/>
      <w:numFmt w:val="lowerRoman"/>
      <w:lvlText w:val="%6."/>
      <w:lvlJc w:val="right"/>
      <w:pPr>
        <w:tabs>
          <w:tab w:val="num" w:pos="2520"/>
        </w:tabs>
        <w:ind w:left="2520" w:hanging="420"/>
      </w:pPr>
    </w:lvl>
    <w:lvl w:ilvl="6" w:tplc="BBF66B4A" w:tentative="1">
      <w:start w:val="1"/>
      <w:numFmt w:val="decimal"/>
      <w:lvlText w:val="%7."/>
      <w:lvlJc w:val="left"/>
      <w:pPr>
        <w:tabs>
          <w:tab w:val="num" w:pos="2940"/>
        </w:tabs>
        <w:ind w:left="2940" w:hanging="420"/>
      </w:pPr>
    </w:lvl>
    <w:lvl w:ilvl="7" w:tplc="7D9A10D8" w:tentative="1">
      <w:start w:val="1"/>
      <w:numFmt w:val="lowerLetter"/>
      <w:lvlText w:val="%8)"/>
      <w:lvlJc w:val="left"/>
      <w:pPr>
        <w:tabs>
          <w:tab w:val="num" w:pos="3360"/>
        </w:tabs>
        <w:ind w:left="3360" w:hanging="420"/>
      </w:pPr>
    </w:lvl>
    <w:lvl w:ilvl="8" w:tplc="7A08F11C" w:tentative="1">
      <w:start w:val="1"/>
      <w:numFmt w:val="lowerRoman"/>
      <w:lvlText w:val="%9."/>
      <w:lvlJc w:val="right"/>
      <w:pPr>
        <w:tabs>
          <w:tab w:val="num" w:pos="3780"/>
        </w:tabs>
        <w:ind w:left="3780" w:hanging="420"/>
      </w:pPr>
    </w:lvl>
  </w:abstractNum>
  <w:num w:numId="1" w16cid:durableId="1284187669">
    <w:abstractNumId w:val="0"/>
  </w:num>
  <w:num w:numId="2" w16cid:durableId="1226145570">
    <w:abstractNumId w:val="20"/>
  </w:num>
  <w:num w:numId="3" w16cid:durableId="406347540">
    <w:abstractNumId w:val="5"/>
  </w:num>
  <w:num w:numId="4" w16cid:durableId="1409037512">
    <w:abstractNumId w:val="18"/>
  </w:num>
  <w:num w:numId="5" w16cid:durableId="1501580504">
    <w:abstractNumId w:val="13"/>
  </w:num>
  <w:num w:numId="6" w16cid:durableId="1980988687">
    <w:abstractNumId w:val="23"/>
  </w:num>
  <w:num w:numId="7" w16cid:durableId="775833132">
    <w:abstractNumId w:val="8"/>
  </w:num>
  <w:num w:numId="8" w16cid:durableId="1393623595">
    <w:abstractNumId w:val="9"/>
  </w:num>
  <w:num w:numId="9" w16cid:durableId="184101539">
    <w:abstractNumId w:val="16"/>
  </w:num>
  <w:num w:numId="10" w16cid:durableId="619185681">
    <w:abstractNumId w:val="24"/>
  </w:num>
  <w:num w:numId="11" w16cid:durableId="816073531">
    <w:abstractNumId w:val="4"/>
  </w:num>
  <w:num w:numId="12" w16cid:durableId="805661558">
    <w:abstractNumId w:val="14"/>
  </w:num>
  <w:num w:numId="13" w16cid:durableId="1134441799">
    <w:abstractNumId w:val="25"/>
  </w:num>
  <w:num w:numId="14" w16cid:durableId="1117942593">
    <w:abstractNumId w:val="11"/>
  </w:num>
  <w:num w:numId="15" w16cid:durableId="348722363">
    <w:abstractNumId w:val="6"/>
  </w:num>
  <w:num w:numId="16" w16cid:durableId="853884508">
    <w:abstractNumId w:val="10"/>
  </w:num>
  <w:num w:numId="17" w16cid:durableId="426077393">
    <w:abstractNumId w:val="22"/>
  </w:num>
  <w:num w:numId="18" w16cid:durableId="124086979">
    <w:abstractNumId w:val="3"/>
  </w:num>
  <w:num w:numId="19" w16cid:durableId="1628313256">
    <w:abstractNumId w:val="7"/>
  </w:num>
  <w:num w:numId="20" w16cid:durableId="1260021433">
    <w:abstractNumId w:val="19"/>
  </w:num>
  <w:num w:numId="21" w16cid:durableId="178786810">
    <w:abstractNumId w:val="21"/>
  </w:num>
  <w:num w:numId="22" w16cid:durableId="1346907198">
    <w:abstractNumId w:val="17"/>
  </w:num>
  <w:num w:numId="23" w16cid:durableId="1187720834">
    <w:abstractNumId w:val="29"/>
  </w:num>
  <w:num w:numId="24" w16cid:durableId="2633611">
    <w:abstractNumId w:val="15"/>
  </w:num>
  <w:num w:numId="25" w16cid:durableId="925959876">
    <w:abstractNumId w:val="28"/>
  </w:num>
  <w:num w:numId="26" w16cid:durableId="217012805">
    <w:abstractNumId w:val="2"/>
  </w:num>
  <w:num w:numId="27" w16cid:durableId="983777804">
    <w:abstractNumId w:val="12"/>
  </w:num>
  <w:num w:numId="28" w16cid:durableId="1156846770">
    <w:abstractNumId w:val="30"/>
  </w:num>
  <w:num w:numId="29" w16cid:durableId="182406895">
    <w:abstractNumId w:val="27"/>
  </w:num>
  <w:num w:numId="30" w16cid:durableId="1463957243">
    <w:abstractNumId w:val="26"/>
  </w:num>
  <w:num w:numId="31" w16cid:durableId="1117796700">
    <w:abstractNumId w:val="1"/>
  </w:num>
  <w:num w:numId="32" w16cid:durableId="85704346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81610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2460938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37612695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stylePaneSortMethod w:val="0000"/>
  <w:documentProtection w:edit="forms"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A53"/>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306"/>
    <w:rsid w:val="0004249A"/>
    <w:rsid w:val="00043282"/>
    <w:rsid w:val="00044286"/>
    <w:rsid w:val="00047F28"/>
    <w:rsid w:val="000503AA"/>
    <w:rsid w:val="000506A1"/>
    <w:rsid w:val="000515DD"/>
    <w:rsid w:val="0005265A"/>
    <w:rsid w:val="000539DD"/>
    <w:rsid w:val="00053BD3"/>
    <w:rsid w:val="000556ED"/>
    <w:rsid w:val="00055FE2"/>
    <w:rsid w:val="0005616F"/>
    <w:rsid w:val="000603AA"/>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87C7D"/>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284E"/>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4539"/>
    <w:rsid w:val="00124E4F"/>
    <w:rsid w:val="001260B7"/>
    <w:rsid w:val="001265CB"/>
    <w:rsid w:val="001321C6"/>
    <w:rsid w:val="001325C4"/>
    <w:rsid w:val="00133010"/>
    <w:rsid w:val="001338EE"/>
    <w:rsid w:val="00133AAE"/>
    <w:rsid w:val="00134D4C"/>
    <w:rsid w:val="00135323"/>
    <w:rsid w:val="001356C4"/>
    <w:rsid w:val="00137070"/>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76FE5"/>
    <w:rsid w:val="001852C9"/>
    <w:rsid w:val="001875F1"/>
    <w:rsid w:val="00187A0B"/>
    <w:rsid w:val="00190087"/>
    <w:rsid w:val="001913C4"/>
    <w:rsid w:val="001915E5"/>
    <w:rsid w:val="001932D8"/>
    <w:rsid w:val="0019348F"/>
    <w:rsid w:val="00193A07"/>
    <w:rsid w:val="00194C95"/>
    <w:rsid w:val="00194D6B"/>
    <w:rsid w:val="00195C34"/>
    <w:rsid w:val="0019664C"/>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52EE"/>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2FAC"/>
    <w:rsid w:val="00233D64"/>
    <w:rsid w:val="0023482A"/>
    <w:rsid w:val="002359CB"/>
    <w:rsid w:val="00243540"/>
    <w:rsid w:val="0024497B"/>
    <w:rsid w:val="0024515B"/>
    <w:rsid w:val="00246021"/>
    <w:rsid w:val="0024666E"/>
    <w:rsid w:val="00247F52"/>
    <w:rsid w:val="00250B25"/>
    <w:rsid w:val="00250BBE"/>
    <w:rsid w:val="002515C2"/>
    <w:rsid w:val="0025194F"/>
    <w:rsid w:val="00260267"/>
    <w:rsid w:val="0026148A"/>
    <w:rsid w:val="00262696"/>
    <w:rsid w:val="00263D25"/>
    <w:rsid w:val="002643C3"/>
    <w:rsid w:val="00264A0C"/>
    <w:rsid w:val="00266EEB"/>
    <w:rsid w:val="00267EF4"/>
    <w:rsid w:val="00270CB8"/>
    <w:rsid w:val="00272B08"/>
    <w:rsid w:val="00273F53"/>
    <w:rsid w:val="00281BB8"/>
    <w:rsid w:val="00281E9E"/>
    <w:rsid w:val="00282405"/>
    <w:rsid w:val="00285170"/>
    <w:rsid w:val="00285361"/>
    <w:rsid w:val="00291FE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2BA"/>
    <w:rsid w:val="00313B85"/>
    <w:rsid w:val="00314FEC"/>
    <w:rsid w:val="00317988"/>
    <w:rsid w:val="003221B4"/>
    <w:rsid w:val="003221BB"/>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008D"/>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2699"/>
    <w:rsid w:val="003D6D61"/>
    <w:rsid w:val="003E019F"/>
    <w:rsid w:val="003E091D"/>
    <w:rsid w:val="003E1C53"/>
    <w:rsid w:val="003E2A69"/>
    <w:rsid w:val="003E2D49"/>
    <w:rsid w:val="003E2FD4"/>
    <w:rsid w:val="003E49F6"/>
    <w:rsid w:val="003E6244"/>
    <w:rsid w:val="003E660F"/>
    <w:rsid w:val="003F0841"/>
    <w:rsid w:val="003F23D3"/>
    <w:rsid w:val="003F251E"/>
    <w:rsid w:val="003F3F08"/>
    <w:rsid w:val="003F49F1"/>
    <w:rsid w:val="003F6272"/>
    <w:rsid w:val="00400E72"/>
    <w:rsid w:val="00401400"/>
    <w:rsid w:val="00404869"/>
    <w:rsid w:val="00405884"/>
    <w:rsid w:val="00407D39"/>
    <w:rsid w:val="0041477A"/>
    <w:rsid w:val="004167A3"/>
    <w:rsid w:val="00420EAF"/>
    <w:rsid w:val="00426213"/>
    <w:rsid w:val="00432DAA"/>
    <w:rsid w:val="00434305"/>
    <w:rsid w:val="00435DF7"/>
    <w:rsid w:val="0043741A"/>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2F24"/>
    <w:rsid w:val="004F391A"/>
    <w:rsid w:val="004F3CFB"/>
    <w:rsid w:val="004F6456"/>
    <w:rsid w:val="004F696E"/>
    <w:rsid w:val="004F6C71"/>
    <w:rsid w:val="004F77AE"/>
    <w:rsid w:val="00500C67"/>
    <w:rsid w:val="00501139"/>
    <w:rsid w:val="005013F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39D"/>
    <w:rsid w:val="00525B16"/>
    <w:rsid w:val="00526A24"/>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1ED9"/>
    <w:rsid w:val="00593A49"/>
    <w:rsid w:val="00596160"/>
    <w:rsid w:val="005966E2"/>
    <w:rsid w:val="00597007"/>
    <w:rsid w:val="00597638"/>
    <w:rsid w:val="005A0966"/>
    <w:rsid w:val="005A11B7"/>
    <w:rsid w:val="005A260B"/>
    <w:rsid w:val="005A4A1B"/>
    <w:rsid w:val="005A7830"/>
    <w:rsid w:val="005A7FCE"/>
    <w:rsid w:val="005B0000"/>
    <w:rsid w:val="005B0F3F"/>
    <w:rsid w:val="005B191C"/>
    <w:rsid w:val="005B38B9"/>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1DBB"/>
    <w:rsid w:val="00672060"/>
    <w:rsid w:val="00672BFD"/>
    <w:rsid w:val="00673FFF"/>
    <w:rsid w:val="006770F4"/>
    <w:rsid w:val="00677A84"/>
    <w:rsid w:val="0068026D"/>
    <w:rsid w:val="00680A27"/>
    <w:rsid w:val="006816A4"/>
    <w:rsid w:val="006819B8"/>
    <w:rsid w:val="006840A6"/>
    <w:rsid w:val="006850CD"/>
    <w:rsid w:val="00685AAB"/>
    <w:rsid w:val="006876AE"/>
    <w:rsid w:val="0069396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358B"/>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297"/>
    <w:rsid w:val="0074548E"/>
    <w:rsid w:val="00745773"/>
    <w:rsid w:val="00746800"/>
    <w:rsid w:val="007501A8"/>
    <w:rsid w:val="00750D61"/>
    <w:rsid w:val="00750EE1"/>
    <w:rsid w:val="00752B4D"/>
    <w:rsid w:val="00755402"/>
    <w:rsid w:val="00756AF3"/>
    <w:rsid w:val="00756B26"/>
    <w:rsid w:val="00756EDF"/>
    <w:rsid w:val="007600E3"/>
    <w:rsid w:val="00765B5A"/>
    <w:rsid w:val="00765C43"/>
    <w:rsid w:val="00765EFB"/>
    <w:rsid w:val="007671CA"/>
    <w:rsid w:val="00767C61"/>
    <w:rsid w:val="00767D13"/>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1A8C"/>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29C"/>
    <w:rsid w:val="008104F5"/>
    <w:rsid w:val="00811072"/>
    <w:rsid w:val="00811369"/>
    <w:rsid w:val="008118DF"/>
    <w:rsid w:val="00815419"/>
    <w:rsid w:val="008163C8"/>
    <w:rsid w:val="008164A1"/>
    <w:rsid w:val="00817325"/>
    <w:rsid w:val="008209E6"/>
    <w:rsid w:val="0082127A"/>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6AC"/>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1668"/>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288A"/>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57D44"/>
    <w:rsid w:val="00960F1E"/>
    <w:rsid w:val="009610DC"/>
    <w:rsid w:val="00961490"/>
    <w:rsid w:val="0096381A"/>
    <w:rsid w:val="00965E04"/>
    <w:rsid w:val="009674AD"/>
    <w:rsid w:val="00970CDC"/>
    <w:rsid w:val="009714ED"/>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23A"/>
    <w:rsid w:val="009C4CFA"/>
    <w:rsid w:val="009C5070"/>
    <w:rsid w:val="009D112C"/>
    <w:rsid w:val="009D1385"/>
    <w:rsid w:val="009D47FA"/>
    <w:rsid w:val="009D4C5B"/>
    <w:rsid w:val="009D50D2"/>
    <w:rsid w:val="009D6BCA"/>
    <w:rsid w:val="009E0F62"/>
    <w:rsid w:val="009E4A58"/>
    <w:rsid w:val="009E5A2D"/>
    <w:rsid w:val="009E5AB2"/>
    <w:rsid w:val="009E6219"/>
    <w:rsid w:val="009F03B3"/>
    <w:rsid w:val="009F5F6C"/>
    <w:rsid w:val="00A0096C"/>
    <w:rsid w:val="00A01757"/>
    <w:rsid w:val="00A028C0"/>
    <w:rsid w:val="00A02BAE"/>
    <w:rsid w:val="00A06A6B"/>
    <w:rsid w:val="00A07E47"/>
    <w:rsid w:val="00A129D0"/>
    <w:rsid w:val="00A12C33"/>
    <w:rsid w:val="00A12EE2"/>
    <w:rsid w:val="00A138BA"/>
    <w:rsid w:val="00A14C8E"/>
    <w:rsid w:val="00A153D9"/>
    <w:rsid w:val="00A15F09"/>
    <w:rsid w:val="00A169B6"/>
    <w:rsid w:val="00A17CC7"/>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2F"/>
    <w:rsid w:val="00A83D8D"/>
    <w:rsid w:val="00A8446B"/>
    <w:rsid w:val="00A8473F"/>
    <w:rsid w:val="00A862D6"/>
    <w:rsid w:val="00A8715E"/>
    <w:rsid w:val="00A9164D"/>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AAE"/>
    <w:rsid w:val="00AD1C05"/>
    <w:rsid w:val="00AD361F"/>
    <w:rsid w:val="00AD4126"/>
    <w:rsid w:val="00AD421C"/>
    <w:rsid w:val="00AD44FA"/>
    <w:rsid w:val="00AE070A"/>
    <w:rsid w:val="00AE101C"/>
    <w:rsid w:val="00AE2A69"/>
    <w:rsid w:val="00AE37E5"/>
    <w:rsid w:val="00AE5EB4"/>
    <w:rsid w:val="00AF0C18"/>
    <w:rsid w:val="00AF47C5"/>
    <w:rsid w:val="00AF5398"/>
    <w:rsid w:val="00B049AF"/>
    <w:rsid w:val="00B05D30"/>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0D17"/>
    <w:rsid w:val="00B827A6"/>
    <w:rsid w:val="00B831CE"/>
    <w:rsid w:val="00B849A8"/>
    <w:rsid w:val="00B86677"/>
    <w:rsid w:val="00B87131"/>
    <w:rsid w:val="00B92536"/>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4455"/>
    <w:rsid w:val="00BD52D7"/>
    <w:rsid w:val="00BD5AD2"/>
    <w:rsid w:val="00BE22F3"/>
    <w:rsid w:val="00BE59B4"/>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17A55"/>
    <w:rsid w:val="00C21540"/>
    <w:rsid w:val="00C21906"/>
    <w:rsid w:val="00C21BFA"/>
    <w:rsid w:val="00C23A1D"/>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36AA"/>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52919"/>
    <w:rsid w:val="00D66846"/>
    <w:rsid w:val="00D675FB"/>
    <w:rsid w:val="00D71F25"/>
    <w:rsid w:val="00D72A9C"/>
    <w:rsid w:val="00D77031"/>
    <w:rsid w:val="00D82E73"/>
    <w:rsid w:val="00D84941"/>
    <w:rsid w:val="00D84FA1"/>
    <w:rsid w:val="00D851F0"/>
    <w:rsid w:val="00D865AA"/>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240C"/>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53CD"/>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547"/>
    <w:rsid w:val="00EB5EDF"/>
    <w:rsid w:val="00EB60FE"/>
    <w:rsid w:val="00EB74DB"/>
    <w:rsid w:val="00EB7D69"/>
    <w:rsid w:val="00EC1E35"/>
    <w:rsid w:val="00EC5359"/>
    <w:rsid w:val="00EC562A"/>
    <w:rsid w:val="00EC5F0F"/>
    <w:rsid w:val="00ED067A"/>
    <w:rsid w:val="00ED2B50"/>
    <w:rsid w:val="00EE0350"/>
    <w:rsid w:val="00EE0719"/>
    <w:rsid w:val="00EE0E80"/>
    <w:rsid w:val="00EE613F"/>
    <w:rsid w:val="00EE7295"/>
    <w:rsid w:val="00EE7869"/>
    <w:rsid w:val="00EF054A"/>
    <w:rsid w:val="00EF3235"/>
    <w:rsid w:val="00EF7E72"/>
    <w:rsid w:val="00F06D37"/>
    <w:rsid w:val="00F07AD4"/>
    <w:rsid w:val="00F07B9D"/>
    <w:rsid w:val="00F11586"/>
    <w:rsid w:val="00F1183B"/>
    <w:rsid w:val="00F11C9F"/>
    <w:rsid w:val="00F12263"/>
    <w:rsid w:val="00F1409D"/>
    <w:rsid w:val="00F14214"/>
    <w:rsid w:val="00F157A9"/>
    <w:rsid w:val="00F16F00"/>
    <w:rsid w:val="00F25A53"/>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3EE"/>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67367C"/>
  <w15:docId w15:val="{8F6E779C-BDB1-4295-A371-CD8103453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5">
    <w:name w:val="Normal"/>
    <w:qFormat/>
    <w:rsid w:val="00F32780"/>
    <w:pPr>
      <w:widowControl w:val="0"/>
      <w:adjustRightInd w:val="0"/>
      <w:spacing w:line="400" w:lineRule="exact"/>
      <w:jc w:val="both"/>
    </w:pPr>
    <w:rPr>
      <w:kern w:val="2"/>
      <w:sz w:val="21"/>
      <w:szCs w:val="21"/>
    </w:rPr>
  </w:style>
  <w:style w:type="paragraph" w:styleId="1">
    <w:name w:val="heading 1"/>
    <w:basedOn w:val="afff5"/>
    <w:next w:val="afff5"/>
    <w:link w:val="10"/>
    <w:qFormat/>
    <w:rsid w:val="00F32780"/>
    <w:pPr>
      <w:keepNext/>
      <w:keepLines/>
      <w:spacing w:before="340" w:after="330" w:line="578" w:lineRule="auto"/>
      <w:outlineLvl w:val="0"/>
    </w:pPr>
    <w:rPr>
      <w:b/>
      <w:bCs/>
      <w:kern w:val="44"/>
      <w:sz w:val="44"/>
      <w:szCs w:val="44"/>
    </w:rPr>
  </w:style>
  <w:style w:type="paragraph" w:styleId="22">
    <w:name w:val="heading 2"/>
    <w:basedOn w:val="afff5"/>
    <w:next w:val="afff5"/>
    <w:link w:val="23"/>
    <w:qFormat/>
    <w:rsid w:val="00F32780"/>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qFormat/>
    <w:rsid w:val="00F32780"/>
    <w:pPr>
      <w:keepNext/>
      <w:keepLines/>
      <w:spacing w:before="260" w:after="260" w:line="416" w:lineRule="auto"/>
      <w:outlineLvl w:val="2"/>
    </w:pPr>
    <w:rPr>
      <w:b/>
      <w:bCs/>
      <w:sz w:val="32"/>
      <w:szCs w:val="32"/>
    </w:rPr>
  </w:style>
  <w:style w:type="paragraph" w:styleId="4">
    <w:name w:val="heading 4"/>
    <w:basedOn w:val="afff5"/>
    <w:next w:val="afff5"/>
    <w:link w:val="40"/>
    <w:qFormat/>
    <w:rsid w:val="00F32780"/>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qFormat/>
    <w:rsid w:val="00F32780"/>
    <w:pPr>
      <w:keepNext/>
      <w:keepLines/>
      <w:adjustRightInd/>
      <w:spacing w:before="280" w:after="290" w:line="376" w:lineRule="auto"/>
      <w:outlineLvl w:val="4"/>
    </w:pPr>
    <w:rPr>
      <w:b/>
      <w:bCs/>
      <w:sz w:val="28"/>
      <w:szCs w:val="28"/>
    </w:rPr>
  </w:style>
  <w:style w:type="paragraph" w:styleId="6">
    <w:name w:val="heading 6"/>
    <w:basedOn w:val="afff5"/>
    <w:next w:val="afff5"/>
    <w:link w:val="60"/>
    <w:qFormat/>
    <w:rsid w:val="00F32780"/>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qFormat/>
    <w:rsid w:val="00F32780"/>
    <w:pPr>
      <w:keepNext/>
      <w:keepLines/>
      <w:adjustRightInd/>
      <w:spacing w:before="240" w:after="64" w:line="320" w:lineRule="auto"/>
      <w:outlineLvl w:val="6"/>
    </w:pPr>
    <w:rPr>
      <w:b/>
      <w:bCs/>
      <w:sz w:val="24"/>
      <w:szCs w:val="24"/>
    </w:rPr>
  </w:style>
  <w:style w:type="paragraph" w:styleId="8">
    <w:name w:val="heading 8"/>
    <w:basedOn w:val="afff5"/>
    <w:next w:val="afff5"/>
    <w:link w:val="80"/>
    <w:qFormat/>
    <w:rsid w:val="00F32780"/>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qFormat/>
    <w:rsid w:val="00F32780"/>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character" w:customStyle="1" w:styleId="10">
    <w:name w:val="标题 1 字符"/>
    <w:link w:val="1"/>
    <w:rsid w:val="00F32780"/>
    <w:rPr>
      <w:b/>
      <w:bCs/>
      <w:kern w:val="44"/>
      <w:sz w:val="44"/>
      <w:szCs w:val="44"/>
    </w:rPr>
  </w:style>
  <w:style w:type="character" w:customStyle="1" w:styleId="23">
    <w:name w:val="标题 2 字符"/>
    <w:link w:val="22"/>
    <w:rsid w:val="00F32780"/>
    <w:rPr>
      <w:rFonts w:ascii="Arial" w:eastAsia="黑体" w:hAnsi="Arial"/>
      <w:b/>
      <w:bCs/>
      <w:kern w:val="2"/>
      <w:sz w:val="32"/>
      <w:szCs w:val="32"/>
    </w:rPr>
  </w:style>
  <w:style w:type="character" w:customStyle="1" w:styleId="30">
    <w:name w:val="标题 3 字符"/>
    <w:link w:val="3"/>
    <w:rsid w:val="00F32780"/>
    <w:rPr>
      <w:b/>
      <w:bCs/>
      <w:kern w:val="2"/>
      <w:sz w:val="32"/>
      <w:szCs w:val="32"/>
    </w:rPr>
  </w:style>
  <w:style w:type="character" w:customStyle="1" w:styleId="40">
    <w:name w:val="标题 4 字符"/>
    <w:link w:val="4"/>
    <w:rsid w:val="00F32780"/>
    <w:rPr>
      <w:rFonts w:ascii="Arial" w:eastAsia="黑体" w:hAnsi="Arial"/>
      <w:b/>
      <w:bCs/>
      <w:kern w:val="2"/>
      <w:sz w:val="28"/>
      <w:szCs w:val="28"/>
    </w:rPr>
  </w:style>
  <w:style w:type="character" w:customStyle="1" w:styleId="50">
    <w:name w:val="标题 5 字符"/>
    <w:link w:val="5"/>
    <w:rsid w:val="00F32780"/>
    <w:rPr>
      <w:b/>
      <w:bCs/>
      <w:kern w:val="2"/>
      <w:sz w:val="28"/>
      <w:szCs w:val="28"/>
    </w:rPr>
  </w:style>
  <w:style w:type="character" w:customStyle="1" w:styleId="60">
    <w:name w:val="标题 6 字符"/>
    <w:link w:val="6"/>
    <w:rsid w:val="00F32780"/>
    <w:rPr>
      <w:rFonts w:ascii="Arial" w:eastAsia="黑体" w:hAnsi="Arial"/>
      <w:b/>
      <w:bCs/>
      <w:kern w:val="2"/>
      <w:sz w:val="24"/>
      <w:szCs w:val="24"/>
    </w:rPr>
  </w:style>
  <w:style w:type="character" w:customStyle="1" w:styleId="70">
    <w:name w:val="标题 7 字符"/>
    <w:link w:val="7"/>
    <w:rsid w:val="00F32780"/>
    <w:rPr>
      <w:b/>
      <w:bCs/>
      <w:kern w:val="2"/>
      <w:sz w:val="24"/>
      <w:szCs w:val="24"/>
    </w:rPr>
  </w:style>
  <w:style w:type="character" w:customStyle="1" w:styleId="80">
    <w:name w:val="标题 8 字符"/>
    <w:link w:val="8"/>
    <w:rsid w:val="00F32780"/>
    <w:rPr>
      <w:rFonts w:ascii="Arial" w:eastAsia="黑体" w:hAnsi="Arial"/>
      <w:kern w:val="2"/>
      <w:sz w:val="24"/>
      <w:szCs w:val="24"/>
    </w:rPr>
  </w:style>
  <w:style w:type="character" w:customStyle="1" w:styleId="90">
    <w:name w:val="标题 9 字符"/>
    <w:link w:val="9"/>
    <w:rsid w:val="00F32780"/>
    <w:rPr>
      <w:rFonts w:ascii="Arial" w:eastAsia="黑体" w:hAnsi="Arial"/>
      <w:kern w:val="2"/>
      <w:sz w:val="21"/>
      <w:szCs w:val="21"/>
    </w:rPr>
  </w:style>
  <w:style w:type="paragraph" w:styleId="afff9">
    <w:name w:val="header"/>
    <w:basedOn w:val="afff5"/>
    <w:link w:val="afffa"/>
    <w:uiPriority w:val="99"/>
    <w:qFormat/>
    <w:rsid w:val="00F32780"/>
    <w:pPr>
      <w:tabs>
        <w:tab w:val="center" w:pos="4153"/>
        <w:tab w:val="right" w:pos="8306"/>
      </w:tabs>
      <w:adjustRightInd/>
      <w:snapToGrid w:val="0"/>
      <w:jc w:val="center"/>
    </w:pPr>
    <w:rPr>
      <w:sz w:val="18"/>
      <w:szCs w:val="18"/>
    </w:rPr>
  </w:style>
  <w:style w:type="character" w:customStyle="1" w:styleId="afffa">
    <w:name w:val="页眉 字符"/>
    <w:link w:val="afff9"/>
    <w:uiPriority w:val="99"/>
    <w:qFormat/>
    <w:rsid w:val="00F32780"/>
    <w:rPr>
      <w:kern w:val="2"/>
      <w:sz w:val="18"/>
      <w:szCs w:val="18"/>
    </w:rPr>
  </w:style>
  <w:style w:type="paragraph" w:styleId="afffb">
    <w:name w:val="footer"/>
    <w:basedOn w:val="afff5"/>
    <w:link w:val="afffc"/>
    <w:uiPriority w:val="99"/>
    <w:rsid w:val="00F32780"/>
    <w:pPr>
      <w:tabs>
        <w:tab w:val="center" w:pos="4153"/>
        <w:tab w:val="right" w:pos="8306"/>
      </w:tabs>
      <w:adjustRightInd/>
      <w:snapToGrid w:val="0"/>
      <w:spacing w:line="240" w:lineRule="auto"/>
      <w:jc w:val="right"/>
    </w:pPr>
    <w:rPr>
      <w:rFonts w:ascii="宋体"/>
      <w:sz w:val="18"/>
      <w:szCs w:val="18"/>
    </w:rPr>
  </w:style>
  <w:style w:type="character" w:customStyle="1" w:styleId="afffc">
    <w:name w:val="页脚 字符"/>
    <w:link w:val="afffb"/>
    <w:uiPriority w:val="99"/>
    <w:rsid w:val="00F32780"/>
    <w:rPr>
      <w:rFonts w:ascii="宋体"/>
      <w:kern w:val="2"/>
      <w:sz w:val="18"/>
      <w:szCs w:val="18"/>
    </w:rPr>
  </w:style>
  <w:style w:type="paragraph" w:styleId="afffd">
    <w:name w:val="Balloon Text"/>
    <w:basedOn w:val="afff5"/>
    <w:link w:val="afffe"/>
    <w:uiPriority w:val="99"/>
    <w:semiHidden/>
    <w:unhideWhenUsed/>
    <w:rsid w:val="00F32780"/>
    <w:rPr>
      <w:sz w:val="18"/>
      <w:szCs w:val="18"/>
    </w:rPr>
  </w:style>
  <w:style w:type="character" w:customStyle="1" w:styleId="afffe">
    <w:name w:val="批注框文本 字符"/>
    <w:link w:val="afffd"/>
    <w:uiPriority w:val="99"/>
    <w:semiHidden/>
    <w:rsid w:val="00F32780"/>
    <w:rPr>
      <w:kern w:val="2"/>
      <w:sz w:val="18"/>
      <w:szCs w:val="18"/>
    </w:rPr>
  </w:style>
  <w:style w:type="paragraph" w:styleId="affff">
    <w:name w:val="Quote"/>
    <w:basedOn w:val="afff5"/>
    <w:next w:val="afff5"/>
    <w:link w:val="affff0"/>
    <w:uiPriority w:val="29"/>
    <w:qFormat/>
    <w:rsid w:val="00F32780"/>
    <w:rPr>
      <w:i/>
      <w:iCs/>
      <w:color w:val="000000"/>
    </w:rPr>
  </w:style>
  <w:style w:type="character" w:customStyle="1" w:styleId="affff0">
    <w:name w:val="引用 字符"/>
    <w:link w:val="affff"/>
    <w:uiPriority w:val="29"/>
    <w:rsid w:val="00F32780"/>
    <w:rPr>
      <w:i/>
      <w:iCs/>
      <w:color w:val="000000"/>
      <w:kern w:val="2"/>
      <w:sz w:val="21"/>
      <w:szCs w:val="21"/>
    </w:rPr>
  </w:style>
  <w:style w:type="character" w:styleId="affff1">
    <w:name w:val="Strong"/>
    <w:uiPriority w:val="22"/>
    <w:qFormat/>
    <w:rsid w:val="00F32780"/>
    <w:rPr>
      <w:b/>
      <w:bCs/>
    </w:rPr>
  </w:style>
  <w:style w:type="character" w:styleId="affff2">
    <w:name w:val="Emphasis"/>
    <w:uiPriority w:val="20"/>
    <w:qFormat/>
    <w:rsid w:val="00F32780"/>
    <w:rPr>
      <w:i/>
      <w:iCs/>
    </w:rPr>
  </w:style>
  <w:style w:type="paragraph" w:styleId="affff3">
    <w:name w:val="Title"/>
    <w:basedOn w:val="afff5"/>
    <w:link w:val="affff4"/>
    <w:qFormat/>
    <w:rsid w:val="00F32780"/>
    <w:pPr>
      <w:spacing w:before="240" w:after="60"/>
      <w:jc w:val="center"/>
      <w:outlineLvl w:val="0"/>
    </w:pPr>
    <w:rPr>
      <w:rFonts w:ascii="Arial" w:hAnsi="Arial" w:cs="Arial"/>
      <w:b/>
      <w:bCs/>
      <w:sz w:val="32"/>
      <w:szCs w:val="32"/>
    </w:rPr>
  </w:style>
  <w:style w:type="character" w:customStyle="1" w:styleId="affff4">
    <w:name w:val="标题 字符"/>
    <w:link w:val="affff3"/>
    <w:rsid w:val="00F32780"/>
    <w:rPr>
      <w:rFonts w:ascii="Arial" w:hAnsi="Arial" w:cs="Arial"/>
      <w:b/>
      <w:bCs/>
      <w:kern w:val="2"/>
      <w:sz w:val="32"/>
      <w:szCs w:val="32"/>
    </w:rPr>
  </w:style>
  <w:style w:type="paragraph" w:customStyle="1" w:styleId="affff5">
    <w:name w:val="标准标志"/>
    <w:next w:val="afff5"/>
    <w:rsid w:val="00F32780"/>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6">
    <w:name w:val="标准称谓"/>
    <w:next w:val="afff5"/>
    <w:rsid w:val="00F3278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7">
    <w:name w:val="标准文件_页脚偶数页"/>
    <w:rsid w:val="00F32780"/>
    <w:pPr>
      <w:ind w:left="198"/>
    </w:pPr>
    <w:rPr>
      <w:rFonts w:ascii="宋体" w:hAnsi="Times New Roman"/>
      <w:sz w:val="18"/>
    </w:rPr>
  </w:style>
  <w:style w:type="paragraph" w:customStyle="1" w:styleId="affff8">
    <w:name w:val="标准文件_页脚奇数页"/>
    <w:rsid w:val="00F32780"/>
    <w:pPr>
      <w:ind w:right="227"/>
      <w:jc w:val="right"/>
    </w:pPr>
    <w:rPr>
      <w:rFonts w:ascii="宋体" w:hAnsi="Times New Roman"/>
      <w:sz w:val="18"/>
    </w:rPr>
  </w:style>
  <w:style w:type="paragraph" w:customStyle="1" w:styleId="affff9">
    <w:name w:val="标准书眉一"/>
    <w:rsid w:val="00F32780"/>
    <w:pPr>
      <w:jc w:val="both"/>
    </w:pPr>
    <w:rPr>
      <w:rFonts w:ascii="Times New Roman" w:hAnsi="Times New Roman"/>
    </w:rPr>
  </w:style>
  <w:style w:type="paragraph" w:customStyle="1" w:styleId="ICS">
    <w:name w:val="标准文件_ICS"/>
    <w:basedOn w:val="afff5"/>
    <w:rsid w:val="00F32780"/>
    <w:pPr>
      <w:spacing w:line="0" w:lineRule="atLeast"/>
    </w:pPr>
    <w:rPr>
      <w:rFonts w:ascii="黑体" w:eastAsia="黑体" w:hAnsi="宋体"/>
    </w:rPr>
  </w:style>
  <w:style w:type="paragraph" w:customStyle="1" w:styleId="affffa">
    <w:name w:val="标准文件_标准正文"/>
    <w:basedOn w:val="afff5"/>
    <w:next w:val="affffb"/>
    <w:rsid w:val="00F32780"/>
    <w:pPr>
      <w:snapToGrid w:val="0"/>
      <w:ind w:firstLineChars="200" w:firstLine="200"/>
    </w:pPr>
    <w:rPr>
      <w:kern w:val="0"/>
    </w:rPr>
  </w:style>
  <w:style w:type="paragraph" w:customStyle="1" w:styleId="affffc">
    <w:name w:val="标准文件_版本"/>
    <w:basedOn w:val="affffa"/>
    <w:rsid w:val="00F32780"/>
    <w:pPr>
      <w:adjustRightInd/>
      <w:snapToGrid/>
      <w:ind w:firstLineChars="0" w:firstLine="0"/>
    </w:pPr>
    <w:rPr>
      <w:rFonts w:ascii="宋体" w:hAnsi="宋体"/>
      <w:kern w:val="2"/>
    </w:rPr>
  </w:style>
  <w:style w:type="paragraph" w:customStyle="1" w:styleId="affffd">
    <w:name w:val="标准文件_标准部门"/>
    <w:basedOn w:val="afff5"/>
    <w:rsid w:val="00F32780"/>
    <w:pPr>
      <w:jc w:val="center"/>
    </w:pPr>
    <w:rPr>
      <w:rFonts w:ascii="黑体" w:eastAsia="黑体"/>
      <w:kern w:val="0"/>
      <w:sz w:val="44"/>
    </w:rPr>
  </w:style>
  <w:style w:type="paragraph" w:customStyle="1" w:styleId="affffe">
    <w:name w:val="标准文件_标准代替"/>
    <w:basedOn w:val="afff5"/>
    <w:next w:val="afff5"/>
    <w:rsid w:val="00F32780"/>
    <w:pPr>
      <w:spacing w:line="310" w:lineRule="exact"/>
      <w:jc w:val="right"/>
    </w:pPr>
    <w:rPr>
      <w:rFonts w:ascii="宋体" w:hAnsi="宋体"/>
      <w:kern w:val="0"/>
    </w:rPr>
  </w:style>
  <w:style w:type="paragraph" w:customStyle="1" w:styleId="afffff">
    <w:name w:val="标准文件_标准名称标题"/>
    <w:basedOn w:val="afff5"/>
    <w:next w:val="afff5"/>
    <w:rsid w:val="00F32780"/>
    <w:pPr>
      <w:widowControl/>
      <w:shd w:val="clear" w:color="FFFFFF" w:fill="FFFFFF"/>
      <w:adjustRightInd/>
      <w:spacing w:before="640" w:after="100"/>
      <w:jc w:val="center"/>
    </w:pPr>
    <w:rPr>
      <w:rFonts w:ascii="黑体" w:eastAsia="黑体"/>
      <w:kern w:val="0"/>
      <w:sz w:val="32"/>
    </w:rPr>
  </w:style>
  <w:style w:type="paragraph" w:customStyle="1" w:styleId="afffff0">
    <w:name w:val="标准文件_页眉奇数页"/>
    <w:next w:val="afff5"/>
    <w:qFormat/>
    <w:rsid w:val="00F32780"/>
    <w:pPr>
      <w:tabs>
        <w:tab w:val="center" w:pos="4154"/>
        <w:tab w:val="right" w:pos="8306"/>
      </w:tabs>
      <w:spacing w:after="120"/>
      <w:jc w:val="right"/>
    </w:pPr>
    <w:rPr>
      <w:rFonts w:ascii="黑体" w:eastAsia="黑体" w:hAnsi="宋体"/>
      <w:noProof/>
      <w:sz w:val="21"/>
    </w:rPr>
  </w:style>
  <w:style w:type="paragraph" w:customStyle="1" w:styleId="afffff1">
    <w:name w:val="标准文件_页眉偶数页"/>
    <w:basedOn w:val="afffff0"/>
    <w:next w:val="afff5"/>
    <w:rsid w:val="00F32780"/>
    <w:pPr>
      <w:jc w:val="left"/>
    </w:pPr>
  </w:style>
  <w:style w:type="paragraph" w:customStyle="1" w:styleId="afffff2">
    <w:name w:val="标准文件_参考文献标题"/>
    <w:basedOn w:val="afff5"/>
    <w:next w:val="afff5"/>
    <w:rsid w:val="00F32780"/>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rsid w:val="00F32780"/>
    <w:pPr>
      <w:numPr>
        <w:numId w:val="1"/>
      </w:numPr>
    </w:pPr>
    <w:rPr>
      <w:rFonts w:ascii="宋体" w:hAnsi="Times New Roman"/>
    </w:rPr>
  </w:style>
  <w:style w:type="paragraph" w:customStyle="1" w:styleId="affffb">
    <w:name w:val="标准文件_段"/>
    <w:link w:val="Char"/>
    <w:rsid w:val="00F32780"/>
    <w:pPr>
      <w:autoSpaceDE w:val="0"/>
      <w:autoSpaceDN w:val="0"/>
      <w:ind w:firstLineChars="200" w:firstLine="200"/>
      <w:jc w:val="both"/>
    </w:pPr>
    <w:rPr>
      <w:rFonts w:ascii="宋体" w:hAnsi="Times New Roman"/>
      <w:noProof/>
      <w:sz w:val="21"/>
    </w:rPr>
  </w:style>
  <w:style w:type="paragraph" w:customStyle="1" w:styleId="affe">
    <w:name w:val="标准文件_二级条标题"/>
    <w:next w:val="affffb"/>
    <w:rsid w:val="00F32780"/>
    <w:pPr>
      <w:widowControl w:val="0"/>
      <w:numPr>
        <w:ilvl w:val="3"/>
        <w:numId w:val="29"/>
      </w:numPr>
      <w:spacing w:beforeLines="50" w:before="50" w:afterLines="50" w:after="50"/>
      <w:jc w:val="both"/>
      <w:outlineLvl w:val="2"/>
    </w:pPr>
    <w:rPr>
      <w:rFonts w:ascii="黑体" w:eastAsia="黑体" w:hAnsi="Times New Roman"/>
      <w:sz w:val="21"/>
    </w:rPr>
  </w:style>
  <w:style w:type="character" w:customStyle="1" w:styleId="afffff3">
    <w:name w:val="标准文件_发布"/>
    <w:rsid w:val="00F32780"/>
    <w:rPr>
      <w:rFonts w:ascii="黑体" w:eastAsia="黑体"/>
      <w:spacing w:val="0"/>
      <w:w w:val="100"/>
      <w:position w:val="3"/>
      <w:sz w:val="28"/>
    </w:rPr>
  </w:style>
  <w:style w:type="paragraph" w:customStyle="1" w:styleId="ad">
    <w:name w:val="标准文件_方框数字列项"/>
    <w:basedOn w:val="affffb"/>
    <w:rsid w:val="00F32780"/>
    <w:pPr>
      <w:numPr>
        <w:numId w:val="3"/>
      </w:numPr>
      <w:ind w:firstLineChars="0" w:firstLine="0"/>
    </w:pPr>
  </w:style>
  <w:style w:type="paragraph" w:customStyle="1" w:styleId="afffff4">
    <w:name w:val="标准文件_封面标准编号"/>
    <w:basedOn w:val="afff5"/>
    <w:next w:val="affffe"/>
    <w:rsid w:val="00F32780"/>
    <w:pPr>
      <w:spacing w:line="310" w:lineRule="exact"/>
      <w:jc w:val="right"/>
    </w:pPr>
    <w:rPr>
      <w:rFonts w:ascii="黑体" w:eastAsia="黑体"/>
      <w:kern w:val="0"/>
      <w:sz w:val="28"/>
    </w:rPr>
  </w:style>
  <w:style w:type="paragraph" w:customStyle="1" w:styleId="afffff5">
    <w:name w:val="标准文件_封面标准分类号"/>
    <w:basedOn w:val="afff5"/>
    <w:rsid w:val="00F32780"/>
    <w:rPr>
      <w:rFonts w:ascii="黑体" w:eastAsia="黑体"/>
      <w:b/>
      <w:kern w:val="0"/>
      <w:sz w:val="28"/>
    </w:rPr>
  </w:style>
  <w:style w:type="paragraph" w:customStyle="1" w:styleId="afffff6">
    <w:name w:val="标准文件_封面标准名称"/>
    <w:basedOn w:val="afff5"/>
    <w:rsid w:val="00F32780"/>
    <w:pPr>
      <w:spacing w:line="240" w:lineRule="auto"/>
      <w:jc w:val="center"/>
    </w:pPr>
    <w:rPr>
      <w:rFonts w:ascii="黑体" w:eastAsia="黑体"/>
      <w:kern w:val="0"/>
      <w:sz w:val="52"/>
    </w:rPr>
  </w:style>
  <w:style w:type="paragraph" w:customStyle="1" w:styleId="afffff7">
    <w:name w:val="标准文件_封面标准英文名称"/>
    <w:basedOn w:val="afff5"/>
    <w:rsid w:val="00F32780"/>
    <w:pPr>
      <w:spacing w:line="240" w:lineRule="auto"/>
      <w:jc w:val="center"/>
    </w:pPr>
    <w:rPr>
      <w:rFonts w:ascii="黑体" w:eastAsia="黑体"/>
      <w:b/>
      <w:sz w:val="28"/>
    </w:rPr>
  </w:style>
  <w:style w:type="paragraph" w:customStyle="1" w:styleId="afffff8">
    <w:name w:val="标准文件_封面发布日期"/>
    <w:basedOn w:val="afff5"/>
    <w:rsid w:val="00F32780"/>
    <w:pPr>
      <w:spacing w:line="310" w:lineRule="exact"/>
    </w:pPr>
    <w:rPr>
      <w:rFonts w:ascii="黑体" w:eastAsia="黑体"/>
      <w:kern w:val="0"/>
      <w:sz w:val="28"/>
    </w:rPr>
  </w:style>
  <w:style w:type="paragraph" w:customStyle="1" w:styleId="afffff9">
    <w:name w:val="标准文件_封面密级"/>
    <w:basedOn w:val="afff5"/>
    <w:rsid w:val="00F32780"/>
    <w:rPr>
      <w:rFonts w:eastAsia="黑体"/>
      <w:sz w:val="32"/>
    </w:rPr>
  </w:style>
  <w:style w:type="paragraph" w:customStyle="1" w:styleId="afffffa">
    <w:name w:val="标准文件_封面实施日期"/>
    <w:basedOn w:val="afff5"/>
    <w:rsid w:val="00F32780"/>
    <w:pPr>
      <w:spacing w:line="310" w:lineRule="exact"/>
      <w:jc w:val="right"/>
    </w:pPr>
    <w:rPr>
      <w:rFonts w:ascii="黑体" w:eastAsia="黑体"/>
      <w:sz w:val="28"/>
    </w:rPr>
  </w:style>
  <w:style w:type="paragraph" w:customStyle="1" w:styleId="afffffb">
    <w:name w:val="标准文件_封面抬头"/>
    <w:basedOn w:val="affffb"/>
    <w:rsid w:val="00F32780"/>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b"/>
    <w:rsid w:val="00F32780"/>
    <w:pPr>
      <w:numPr>
        <w:numId w:val="6"/>
      </w:numPr>
      <w:shd w:val="clear" w:color="FFFFFF" w:fill="FFFFFF"/>
      <w:tabs>
        <w:tab w:val="left" w:pos="6406"/>
      </w:tabs>
      <w:spacing w:before="560" w:afterLines="50" w:after="50"/>
      <w:jc w:val="center"/>
      <w:outlineLvl w:val="0"/>
    </w:pPr>
    <w:rPr>
      <w:rFonts w:ascii="黑体" w:eastAsia="黑体" w:hAnsi="Times New Roman"/>
      <w:noProof/>
      <w:sz w:val="21"/>
    </w:rPr>
  </w:style>
  <w:style w:type="paragraph" w:customStyle="1" w:styleId="aff">
    <w:name w:val="标准文件_附录表标题"/>
    <w:next w:val="affffb"/>
    <w:rsid w:val="00F32780"/>
    <w:pPr>
      <w:numPr>
        <w:ilvl w:val="1"/>
        <w:numId w:val="4"/>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fb"/>
    <w:rsid w:val="00F32780"/>
    <w:pPr>
      <w:widowControl w:val="0"/>
      <w:numPr>
        <w:ilvl w:val="1"/>
        <w:numId w:val="6"/>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b"/>
    <w:rsid w:val="00F32780"/>
    <w:pPr>
      <w:widowControl/>
      <w:numPr>
        <w:ilvl w:val="2"/>
      </w:numPr>
      <w:wordWrap w:val="0"/>
      <w:overflowPunct w:val="0"/>
      <w:autoSpaceDE w:val="0"/>
      <w:autoSpaceDN w:val="0"/>
      <w:textAlignment w:val="baseline"/>
      <w:outlineLvl w:val="3"/>
    </w:pPr>
  </w:style>
  <w:style w:type="paragraph" w:customStyle="1" w:styleId="afffffc">
    <w:name w:val="标准文件_附录公式"/>
    <w:basedOn w:val="affffa"/>
    <w:next w:val="affffa"/>
    <w:rsid w:val="00F32780"/>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b"/>
    <w:rsid w:val="00F32780"/>
    <w:pPr>
      <w:widowControl w:val="0"/>
      <w:numPr>
        <w:ilvl w:val="3"/>
        <w:numId w:val="6"/>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b"/>
    <w:rsid w:val="00F32780"/>
    <w:pPr>
      <w:widowControl w:val="0"/>
      <w:numPr>
        <w:ilvl w:val="4"/>
        <w:numId w:val="6"/>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b"/>
    <w:rsid w:val="00F32780"/>
    <w:pPr>
      <w:numPr>
        <w:ilvl w:val="1"/>
        <w:numId w:val="5"/>
      </w:numPr>
      <w:adjustRightInd w:val="0"/>
      <w:snapToGrid w:val="0"/>
      <w:spacing w:beforeLines="50" w:before="50" w:afterLines="50" w:after="50"/>
      <w:jc w:val="center"/>
    </w:pPr>
    <w:rPr>
      <w:rFonts w:ascii="黑体" w:eastAsia="黑体" w:hAnsi="Times New Roman"/>
      <w:sz w:val="21"/>
    </w:rPr>
  </w:style>
  <w:style w:type="paragraph" w:customStyle="1" w:styleId="aff8">
    <w:name w:val="标准文件_附录五级条标题"/>
    <w:next w:val="affffb"/>
    <w:rsid w:val="00F32780"/>
    <w:pPr>
      <w:widowControl w:val="0"/>
      <w:numPr>
        <w:ilvl w:val="5"/>
        <w:numId w:val="6"/>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ffd"/>
    <w:rsid w:val="00F32780"/>
    <w:pPr>
      <w:numPr>
        <w:numId w:val="7"/>
      </w:numPr>
      <w:tabs>
        <w:tab w:val="left" w:pos="6406"/>
      </w:tabs>
      <w:spacing w:before="220" w:after="320"/>
      <w:jc w:val="center"/>
      <w:outlineLvl w:val="0"/>
    </w:pPr>
    <w:rPr>
      <w:rFonts w:ascii="黑体" w:eastAsia="黑体" w:hAnsi="Times New Roman"/>
      <w:sz w:val="21"/>
    </w:rPr>
  </w:style>
  <w:style w:type="paragraph" w:styleId="afffffd">
    <w:name w:val="Body Text"/>
    <w:basedOn w:val="afff5"/>
    <w:link w:val="afffffe"/>
    <w:rsid w:val="00F32780"/>
    <w:pPr>
      <w:spacing w:after="120"/>
    </w:pPr>
  </w:style>
  <w:style w:type="character" w:customStyle="1" w:styleId="afffffe">
    <w:name w:val="正文文本 字符"/>
    <w:link w:val="afffffd"/>
    <w:rsid w:val="00F32780"/>
    <w:rPr>
      <w:kern w:val="2"/>
      <w:sz w:val="21"/>
      <w:szCs w:val="21"/>
    </w:rPr>
  </w:style>
  <w:style w:type="paragraph" w:customStyle="1" w:styleId="affffff">
    <w:name w:val="标准文件_附录章标题"/>
    <w:next w:val="affffb"/>
    <w:rsid w:val="00F32780"/>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0">
    <w:name w:val="标准文件_公式后的破折号"/>
    <w:basedOn w:val="affffb"/>
    <w:next w:val="affffb"/>
    <w:rsid w:val="00F32780"/>
    <w:pPr>
      <w:ind w:leftChars="200" w:left="488" w:hangingChars="290" w:hanging="289"/>
    </w:pPr>
  </w:style>
  <w:style w:type="paragraph" w:customStyle="1" w:styleId="a6">
    <w:name w:val="标准文件_前言、引言标题"/>
    <w:next w:val="afff5"/>
    <w:rsid w:val="00A33C67"/>
    <w:pPr>
      <w:numPr>
        <w:numId w:val="18"/>
      </w:numPr>
      <w:shd w:val="clear" w:color="FFFFFF" w:fill="FFFFFF"/>
      <w:spacing w:before="480" w:afterLines="150" w:after="150"/>
      <w:jc w:val="center"/>
      <w:outlineLvl w:val="0"/>
    </w:pPr>
    <w:rPr>
      <w:rFonts w:ascii="黑体" w:eastAsia="黑体" w:hAnsi="Times New Roman"/>
      <w:sz w:val="32"/>
    </w:rPr>
  </w:style>
  <w:style w:type="paragraph" w:customStyle="1" w:styleId="affffff1">
    <w:name w:val="标准文件_目次、标准名称标题"/>
    <w:basedOn w:val="a6"/>
    <w:next w:val="affffb"/>
    <w:rsid w:val="00F32780"/>
    <w:pPr>
      <w:spacing w:line="460" w:lineRule="exact"/>
      <w:ind w:left="0" w:firstLine="0"/>
    </w:pPr>
  </w:style>
  <w:style w:type="paragraph" w:customStyle="1" w:styleId="affffff2">
    <w:name w:val="标准文件_目录标题"/>
    <w:basedOn w:val="afff5"/>
    <w:rsid w:val="003E019F"/>
    <w:pPr>
      <w:spacing w:before="480" w:afterLines="150" w:after="150" w:line="240" w:lineRule="auto"/>
      <w:jc w:val="center"/>
    </w:pPr>
    <w:rPr>
      <w:rFonts w:ascii="黑体" w:eastAsia="黑体"/>
      <w:sz w:val="32"/>
    </w:rPr>
  </w:style>
  <w:style w:type="paragraph" w:customStyle="1" w:styleId="af1">
    <w:name w:val="标准文件_破折号列项"/>
    <w:rsid w:val="00F32780"/>
    <w:pPr>
      <w:numPr>
        <w:numId w:val="8"/>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rsid w:val="00F32780"/>
    <w:pPr>
      <w:numPr>
        <w:numId w:val="9"/>
      </w:numPr>
    </w:pPr>
  </w:style>
  <w:style w:type="paragraph" w:customStyle="1" w:styleId="afff">
    <w:name w:val="标准文件_三级条标题"/>
    <w:basedOn w:val="affe"/>
    <w:next w:val="affffb"/>
    <w:rsid w:val="00F32780"/>
    <w:pPr>
      <w:widowControl/>
      <w:numPr>
        <w:ilvl w:val="4"/>
      </w:numPr>
      <w:outlineLvl w:val="3"/>
    </w:pPr>
  </w:style>
  <w:style w:type="character" w:styleId="affffff3">
    <w:name w:val="Subtle Reference"/>
    <w:uiPriority w:val="31"/>
    <w:qFormat/>
    <w:rsid w:val="00F32780"/>
    <w:rPr>
      <w:smallCaps/>
      <w:color w:val="C0504D"/>
      <w:u w:val="single"/>
    </w:rPr>
  </w:style>
  <w:style w:type="paragraph" w:customStyle="1" w:styleId="affffff4">
    <w:name w:val="标准文件_示例后续"/>
    <w:basedOn w:val="afff5"/>
    <w:rsid w:val="00F32780"/>
    <w:pPr>
      <w:adjustRightInd/>
      <w:spacing w:line="240" w:lineRule="auto"/>
      <w:ind w:firstLineChars="200" w:firstLine="200"/>
    </w:pPr>
    <w:rPr>
      <w:sz w:val="18"/>
      <w:szCs w:val="24"/>
    </w:rPr>
  </w:style>
  <w:style w:type="paragraph" w:customStyle="1" w:styleId="aff9">
    <w:name w:val="标准文件_数字编号列项"/>
    <w:rsid w:val="00F32780"/>
    <w:pPr>
      <w:numPr>
        <w:numId w:val="13"/>
      </w:numPr>
      <w:jc w:val="both"/>
    </w:pPr>
    <w:rPr>
      <w:rFonts w:ascii="宋体" w:hAnsi="宋体"/>
      <w:sz w:val="21"/>
    </w:rPr>
  </w:style>
  <w:style w:type="paragraph" w:customStyle="1" w:styleId="afff0">
    <w:name w:val="标准文件_四级条标题"/>
    <w:next w:val="affffb"/>
    <w:rsid w:val="00F32780"/>
    <w:pPr>
      <w:widowControl w:val="0"/>
      <w:numPr>
        <w:ilvl w:val="5"/>
        <w:numId w:val="29"/>
      </w:numPr>
      <w:spacing w:beforeLines="50" w:before="50" w:afterLines="50" w:after="50"/>
      <w:jc w:val="both"/>
      <w:outlineLvl w:val="4"/>
    </w:pPr>
    <w:rPr>
      <w:rFonts w:ascii="黑体" w:eastAsia="黑体" w:hAnsi="Times New Roman"/>
      <w:sz w:val="21"/>
    </w:rPr>
  </w:style>
  <w:style w:type="paragraph" w:styleId="affffff5">
    <w:name w:val="footnote text"/>
    <w:basedOn w:val="afff5"/>
    <w:next w:val="afff5"/>
    <w:link w:val="affffff6"/>
    <w:semiHidden/>
    <w:rsid w:val="00F32780"/>
    <w:pPr>
      <w:adjustRightInd/>
      <w:snapToGrid w:val="0"/>
      <w:spacing w:line="300" w:lineRule="exact"/>
      <w:ind w:leftChars="200" w:left="400" w:hangingChars="200" w:hanging="200"/>
      <w:jc w:val="left"/>
    </w:pPr>
    <w:rPr>
      <w:rFonts w:ascii="宋体"/>
      <w:sz w:val="18"/>
      <w:szCs w:val="18"/>
    </w:rPr>
  </w:style>
  <w:style w:type="character" w:customStyle="1" w:styleId="affffff6">
    <w:name w:val="脚注文本 字符"/>
    <w:link w:val="affffff5"/>
    <w:semiHidden/>
    <w:rsid w:val="00F32780"/>
    <w:rPr>
      <w:rFonts w:ascii="宋体"/>
      <w:kern w:val="2"/>
      <w:sz w:val="18"/>
      <w:szCs w:val="18"/>
    </w:rPr>
  </w:style>
  <w:style w:type="paragraph" w:customStyle="1" w:styleId="affffff7">
    <w:name w:val="标准文件_条文脚注"/>
    <w:basedOn w:val="affffff5"/>
    <w:rsid w:val="00F32780"/>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b"/>
    <w:rsid w:val="00F32780"/>
    <w:pPr>
      <w:numPr>
        <w:numId w:val="14"/>
      </w:numPr>
      <w:spacing w:line="240" w:lineRule="auto"/>
      <w:jc w:val="left"/>
    </w:pPr>
    <w:rPr>
      <w:rFonts w:ascii="宋体" w:hAnsi="宋体"/>
      <w:sz w:val="18"/>
    </w:rPr>
  </w:style>
  <w:style w:type="character" w:styleId="affffff8">
    <w:name w:val="footnote reference"/>
    <w:aliases w:val="标准文件_脚注引用"/>
    <w:semiHidden/>
    <w:rsid w:val="00F32780"/>
    <w:rPr>
      <w:rFonts w:ascii="宋体" w:eastAsia="宋体" w:hAnsi="宋体" w:cs="Times New Roman"/>
      <w:spacing w:val="0"/>
      <w:sz w:val="18"/>
      <w:vertAlign w:val="superscript"/>
    </w:rPr>
  </w:style>
  <w:style w:type="character" w:customStyle="1" w:styleId="affffff9">
    <w:name w:val="标准文件_图表脚注内容"/>
    <w:rsid w:val="00F32780"/>
    <w:rPr>
      <w:rFonts w:ascii="宋体" w:eastAsia="宋体" w:hAnsi="宋体" w:cs="Times New Roman"/>
      <w:spacing w:val="0"/>
      <w:sz w:val="18"/>
      <w:vertAlign w:val="superscript"/>
    </w:rPr>
  </w:style>
  <w:style w:type="paragraph" w:customStyle="1" w:styleId="afff1">
    <w:name w:val="标准文件_五级条标题"/>
    <w:next w:val="affffb"/>
    <w:rsid w:val="00F32780"/>
    <w:pPr>
      <w:widowControl w:val="0"/>
      <w:numPr>
        <w:ilvl w:val="6"/>
        <w:numId w:val="29"/>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b"/>
    <w:rsid w:val="00F32780"/>
    <w:pPr>
      <w:numPr>
        <w:ilvl w:val="1"/>
        <w:numId w:val="29"/>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b"/>
    <w:rsid w:val="00F32780"/>
    <w:pPr>
      <w:numPr>
        <w:ilvl w:val="2"/>
      </w:numPr>
      <w:spacing w:beforeLines="50" w:before="50" w:afterLines="50" w:after="50"/>
      <w:outlineLvl w:val="1"/>
    </w:pPr>
  </w:style>
  <w:style w:type="paragraph" w:customStyle="1" w:styleId="affffffa">
    <w:name w:val="标准文件_一致程度"/>
    <w:basedOn w:val="afff5"/>
    <w:rsid w:val="00F32780"/>
    <w:pPr>
      <w:spacing w:line="440" w:lineRule="exact"/>
      <w:jc w:val="center"/>
    </w:pPr>
    <w:rPr>
      <w:sz w:val="28"/>
    </w:rPr>
  </w:style>
  <w:style w:type="paragraph" w:customStyle="1" w:styleId="affffffb">
    <w:name w:val="标准文件_引言标题"/>
    <w:next w:val="afff5"/>
    <w:rsid w:val="00F32780"/>
    <w:pPr>
      <w:shd w:val="clear" w:color="FFFFFF" w:fill="FFFFFF"/>
      <w:spacing w:before="540" w:after="600"/>
      <w:jc w:val="center"/>
      <w:outlineLvl w:val="0"/>
    </w:pPr>
    <w:rPr>
      <w:rFonts w:ascii="黑体" w:eastAsia="黑体" w:hAnsi="Times New Roman"/>
      <w:sz w:val="32"/>
    </w:rPr>
  </w:style>
  <w:style w:type="paragraph" w:customStyle="1" w:styleId="affffffc">
    <w:name w:val="标准文件_英文图表脚注"/>
    <w:basedOn w:val="affffa"/>
    <w:rsid w:val="00F32780"/>
    <w:pPr>
      <w:widowControl/>
      <w:adjustRightInd/>
      <w:snapToGrid/>
      <w:spacing w:line="240" w:lineRule="auto"/>
      <w:ind w:left="79" w:hangingChars="80" w:hanging="79"/>
    </w:pPr>
    <w:rPr>
      <w:rFonts w:ascii="宋体" w:hAnsi="宋体"/>
    </w:rPr>
  </w:style>
  <w:style w:type="paragraph" w:customStyle="1" w:styleId="af6">
    <w:name w:val="标准文件_数字编号列项（二级）"/>
    <w:rsid w:val="00F32780"/>
    <w:pPr>
      <w:numPr>
        <w:ilvl w:val="1"/>
        <w:numId w:val="27"/>
      </w:numPr>
      <w:jc w:val="both"/>
    </w:pPr>
    <w:rPr>
      <w:rFonts w:ascii="宋体" w:hAnsi="Times New Roman"/>
      <w:sz w:val="21"/>
    </w:rPr>
  </w:style>
  <w:style w:type="paragraph" w:customStyle="1" w:styleId="af">
    <w:name w:val="标准文件_英文注："/>
    <w:basedOn w:val="afff5"/>
    <w:next w:val="affffb"/>
    <w:rsid w:val="00F32780"/>
    <w:pPr>
      <w:numPr>
        <w:numId w:val="19"/>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rsid w:val="00F32780"/>
    <w:pPr>
      <w:numPr>
        <w:numId w:val="20"/>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b"/>
    <w:rsid w:val="00F32780"/>
    <w:pPr>
      <w:numPr>
        <w:numId w:val="21"/>
      </w:numPr>
      <w:tabs>
        <w:tab w:val="left" w:pos="0"/>
      </w:tabs>
      <w:spacing w:beforeLines="50" w:before="50" w:afterLines="50" w:after="50"/>
      <w:jc w:val="center"/>
    </w:pPr>
    <w:rPr>
      <w:rFonts w:ascii="黑体" w:eastAsia="黑体" w:hAnsi="Times New Roman"/>
      <w:sz w:val="21"/>
    </w:rPr>
  </w:style>
  <w:style w:type="paragraph" w:customStyle="1" w:styleId="affffffd">
    <w:name w:val="标准文件_正文公式"/>
    <w:basedOn w:val="afff5"/>
    <w:next w:val="affffa"/>
    <w:rsid w:val="00F32780"/>
    <w:pPr>
      <w:tabs>
        <w:tab w:val="center" w:pos="4678"/>
        <w:tab w:val="right" w:leader="middleDot" w:pos="9356"/>
      </w:tabs>
      <w:spacing w:line="240" w:lineRule="auto"/>
    </w:pPr>
    <w:rPr>
      <w:rFonts w:ascii="宋体" w:hAnsi="宋体"/>
    </w:rPr>
  </w:style>
  <w:style w:type="paragraph" w:customStyle="1" w:styleId="afd">
    <w:name w:val="标准文件_正文图标题"/>
    <w:next w:val="affffb"/>
    <w:rsid w:val="00F32780"/>
    <w:pPr>
      <w:numPr>
        <w:numId w:val="22"/>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b"/>
    <w:rsid w:val="00F32780"/>
    <w:pPr>
      <w:numPr>
        <w:numId w:val="23"/>
      </w:numPr>
      <w:jc w:val="center"/>
    </w:pPr>
    <w:rPr>
      <w:rFonts w:ascii="黑体" w:eastAsia="黑体" w:hAnsi="Times New Roman"/>
      <w:sz w:val="21"/>
    </w:rPr>
  </w:style>
  <w:style w:type="paragraph" w:customStyle="1" w:styleId="afb">
    <w:name w:val="标准文件_正文英文图标题"/>
    <w:next w:val="affffb"/>
    <w:rsid w:val="00F32780"/>
    <w:pPr>
      <w:numPr>
        <w:numId w:val="24"/>
      </w:numPr>
      <w:jc w:val="center"/>
    </w:pPr>
    <w:rPr>
      <w:rFonts w:ascii="黑体" w:eastAsia="黑体" w:hAnsi="Times New Roman"/>
      <w:sz w:val="21"/>
    </w:rPr>
  </w:style>
  <w:style w:type="paragraph" w:customStyle="1" w:styleId="af7">
    <w:name w:val="标准文件_编号列项（三级）"/>
    <w:rsid w:val="00F32780"/>
    <w:pPr>
      <w:numPr>
        <w:ilvl w:val="2"/>
        <w:numId w:val="27"/>
      </w:numPr>
    </w:pPr>
    <w:rPr>
      <w:rFonts w:ascii="宋体" w:hAnsi="Times New Roman"/>
      <w:sz w:val="21"/>
    </w:rPr>
  </w:style>
  <w:style w:type="character" w:styleId="affffffe">
    <w:name w:val="Hyperlink"/>
    <w:uiPriority w:val="99"/>
    <w:rsid w:val="00F32780"/>
    <w:rPr>
      <w:rFonts w:ascii="宋体" w:eastAsia="宋体" w:hAnsi="Times New Roman"/>
      <w:dstrike w:val="0"/>
      <w:color w:val="auto"/>
      <w:spacing w:val="0"/>
      <w:w w:val="100"/>
      <w:position w:val="0"/>
      <w:sz w:val="21"/>
      <w:u w:val="none"/>
      <w:vertAlign w:val="baseline"/>
    </w:rPr>
  </w:style>
  <w:style w:type="paragraph" w:customStyle="1" w:styleId="a1">
    <w:name w:val="二级无标题条"/>
    <w:basedOn w:val="afff5"/>
    <w:rsid w:val="00F32780"/>
    <w:pPr>
      <w:numPr>
        <w:ilvl w:val="3"/>
        <w:numId w:val="31"/>
      </w:numPr>
      <w:adjustRightInd/>
      <w:spacing w:line="240" w:lineRule="auto"/>
    </w:pPr>
    <w:rPr>
      <w:rFonts w:ascii="宋体" w:hAnsi="宋体"/>
      <w:szCs w:val="24"/>
    </w:rPr>
  </w:style>
  <w:style w:type="paragraph" w:customStyle="1" w:styleId="afffffff">
    <w:name w:val="发布部门"/>
    <w:next w:val="affffb"/>
    <w:rsid w:val="00F32780"/>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0">
    <w:name w:val="发布日期"/>
    <w:rsid w:val="00F32780"/>
    <w:pPr>
      <w:framePr w:w="4000" w:h="473" w:hRule="exact" w:hSpace="180" w:vSpace="180" w:wrap="around" w:hAnchor="margin" w:y="13511" w:anchorLock="1"/>
    </w:pPr>
    <w:rPr>
      <w:rFonts w:ascii="Times New Roman" w:eastAsia="黑体" w:hAnsi="Times New Roman"/>
      <w:sz w:val="28"/>
    </w:rPr>
  </w:style>
  <w:style w:type="paragraph" w:customStyle="1" w:styleId="afffffff1">
    <w:name w:val="封面标准代替信息"/>
    <w:basedOn w:val="afff5"/>
    <w:rsid w:val="00F3278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2">
    <w:name w:val="封面标准名称"/>
    <w:rsid w:val="00F32780"/>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3">
    <w:name w:val="封面标准文稿编辑信息"/>
    <w:rsid w:val="00F32780"/>
    <w:pPr>
      <w:spacing w:before="180" w:line="180" w:lineRule="exact"/>
      <w:jc w:val="center"/>
    </w:pPr>
    <w:rPr>
      <w:rFonts w:ascii="宋体" w:hAnsi="Times New Roman"/>
      <w:sz w:val="21"/>
    </w:rPr>
  </w:style>
  <w:style w:type="paragraph" w:customStyle="1" w:styleId="afffffff4">
    <w:name w:val="封面标准文稿类别"/>
    <w:rsid w:val="00F32780"/>
    <w:pPr>
      <w:spacing w:before="440" w:line="400" w:lineRule="exact"/>
      <w:jc w:val="center"/>
    </w:pPr>
    <w:rPr>
      <w:rFonts w:ascii="宋体" w:hAnsi="Times New Roman"/>
      <w:sz w:val="24"/>
    </w:rPr>
  </w:style>
  <w:style w:type="paragraph" w:customStyle="1" w:styleId="afffffff5">
    <w:name w:val="封面标准英文名称"/>
    <w:rsid w:val="00F32780"/>
    <w:pPr>
      <w:widowControl w:val="0"/>
      <w:spacing w:line="360" w:lineRule="exact"/>
      <w:jc w:val="center"/>
    </w:pPr>
    <w:rPr>
      <w:rFonts w:ascii="Times New Roman" w:hAnsi="Times New Roman"/>
      <w:sz w:val="28"/>
    </w:rPr>
  </w:style>
  <w:style w:type="paragraph" w:customStyle="1" w:styleId="afffffff6">
    <w:name w:val="封面一致性程度标识"/>
    <w:rsid w:val="00F32780"/>
    <w:pPr>
      <w:spacing w:before="440" w:line="440" w:lineRule="exact"/>
      <w:jc w:val="center"/>
    </w:pPr>
    <w:rPr>
      <w:rFonts w:ascii="Times New Roman" w:hAnsi="Times New Roman"/>
      <w:sz w:val="28"/>
    </w:rPr>
  </w:style>
  <w:style w:type="paragraph" w:customStyle="1" w:styleId="afffffff7">
    <w:name w:val="封面正文"/>
    <w:rsid w:val="00F32780"/>
    <w:pPr>
      <w:jc w:val="both"/>
    </w:pPr>
    <w:rPr>
      <w:rFonts w:ascii="Times New Roman" w:hAnsi="Times New Roman"/>
    </w:rPr>
  </w:style>
  <w:style w:type="paragraph" w:customStyle="1" w:styleId="afffffff8">
    <w:name w:val="附录二级无标题条"/>
    <w:basedOn w:val="afff5"/>
    <w:next w:val="affffb"/>
    <w:rsid w:val="00F3278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9">
    <w:name w:val="附录三级无标题条"/>
    <w:basedOn w:val="afffffff8"/>
    <w:next w:val="affffb"/>
    <w:rsid w:val="00F32780"/>
    <w:pPr>
      <w:outlineLvl w:val="4"/>
    </w:pPr>
  </w:style>
  <w:style w:type="paragraph" w:customStyle="1" w:styleId="afffffffa">
    <w:name w:val="附录四级无标题条"/>
    <w:basedOn w:val="afffffff9"/>
    <w:next w:val="affffb"/>
    <w:rsid w:val="00F32780"/>
    <w:pPr>
      <w:outlineLvl w:val="5"/>
    </w:pPr>
  </w:style>
  <w:style w:type="paragraph" w:customStyle="1" w:styleId="afffffffb">
    <w:name w:val="附录图"/>
    <w:next w:val="affffb"/>
    <w:rsid w:val="00F32780"/>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rsid w:val="00F32780"/>
    <w:pPr>
      <w:numPr>
        <w:numId w:val="16"/>
      </w:numPr>
    </w:pPr>
    <w:rPr>
      <w:rFonts w:ascii="宋体" w:hAnsi="Times New Roman"/>
      <w:sz w:val="21"/>
    </w:rPr>
  </w:style>
  <w:style w:type="paragraph" w:customStyle="1" w:styleId="afffffffc">
    <w:name w:val="附录五级无标题条"/>
    <w:basedOn w:val="afffffffa"/>
    <w:next w:val="affffb"/>
    <w:rsid w:val="00F32780"/>
    <w:pPr>
      <w:outlineLvl w:val="6"/>
    </w:pPr>
  </w:style>
  <w:style w:type="paragraph" w:customStyle="1" w:styleId="afffffffd">
    <w:name w:val="附录性质"/>
    <w:basedOn w:val="afff5"/>
    <w:rsid w:val="00F32780"/>
    <w:pPr>
      <w:widowControl/>
      <w:adjustRightInd/>
      <w:jc w:val="center"/>
    </w:pPr>
    <w:rPr>
      <w:rFonts w:ascii="黑体" w:eastAsia="黑体"/>
    </w:rPr>
  </w:style>
  <w:style w:type="paragraph" w:customStyle="1" w:styleId="afffffffe">
    <w:name w:val="附录一级无标题条"/>
    <w:basedOn w:val="affffff"/>
    <w:next w:val="affffb"/>
    <w:rsid w:val="00F32780"/>
    <w:pPr>
      <w:autoSpaceDN w:val="0"/>
      <w:outlineLvl w:val="2"/>
    </w:pPr>
    <w:rPr>
      <w:rFonts w:ascii="宋体" w:eastAsia="宋体" w:hAnsi="宋体"/>
    </w:rPr>
  </w:style>
  <w:style w:type="character" w:customStyle="1" w:styleId="affffffff">
    <w:name w:val="个人答复风格"/>
    <w:rsid w:val="00F32780"/>
    <w:rPr>
      <w:rFonts w:ascii="Arial" w:eastAsia="宋体" w:hAnsi="Arial" w:cs="Arial"/>
      <w:color w:val="auto"/>
      <w:spacing w:val="0"/>
      <w:sz w:val="20"/>
    </w:rPr>
  </w:style>
  <w:style w:type="character" w:customStyle="1" w:styleId="affffffff0">
    <w:name w:val="个人撰写风格"/>
    <w:rsid w:val="00F32780"/>
    <w:rPr>
      <w:rFonts w:ascii="Arial" w:eastAsia="宋体" w:hAnsi="Arial" w:cs="Arial"/>
      <w:color w:val="auto"/>
      <w:spacing w:val="0"/>
      <w:sz w:val="20"/>
    </w:rPr>
  </w:style>
  <w:style w:type="paragraph" w:customStyle="1" w:styleId="affffffff1">
    <w:name w:val="脚注后续"/>
    <w:rsid w:val="00F32780"/>
    <w:pPr>
      <w:ind w:leftChars="350" w:left="350"/>
      <w:jc w:val="both"/>
    </w:pPr>
    <w:rPr>
      <w:rFonts w:ascii="宋体" w:hAnsi="Times New Roman"/>
      <w:sz w:val="18"/>
    </w:rPr>
  </w:style>
  <w:style w:type="paragraph" w:customStyle="1" w:styleId="afff4">
    <w:name w:val="列项——"/>
    <w:rsid w:val="00F32780"/>
    <w:pPr>
      <w:widowControl w:val="0"/>
      <w:numPr>
        <w:numId w:val="28"/>
      </w:numPr>
      <w:jc w:val="both"/>
    </w:pPr>
    <w:rPr>
      <w:rFonts w:ascii="宋体" w:hAnsi="宋体"/>
      <w:sz w:val="21"/>
    </w:rPr>
  </w:style>
  <w:style w:type="paragraph" w:customStyle="1" w:styleId="affffffff2">
    <w:name w:val="列项·"/>
    <w:basedOn w:val="affffb"/>
    <w:rsid w:val="00F32780"/>
    <w:pPr>
      <w:tabs>
        <w:tab w:val="left" w:pos="840"/>
      </w:tabs>
    </w:pPr>
  </w:style>
  <w:style w:type="paragraph" w:customStyle="1" w:styleId="affffffff3">
    <w:name w:val="目次、索引正文"/>
    <w:rsid w:val="00F32780"/>
    <w:pPr>
      <w:spacing w:line="320" w:lineRule="exact"/>
      <w:jc w:val="both"/>
    </w:pPr>
    <w:rPr>
      <w:rFonts w:ascii="宋体" w:hAnsi="Times New Roman"/>
      <w:sz w:val="21"/>
    </w:rPr>
  </w:style>
  <w:style w:type="paragraph" w:customStyle="1" w:styleId="210">
    <w:name w:val="目录 21"/>
    <w:basedOn w:val="afff5"/>
    <w:next w:val="afff5"/>
    <w:autoRedefine/>
    <w:semiHidden/>
    <w:rsid w:val="00F32780"/>
    <w:pPr>
      <w:adjustRightInd/>
      <w:spacing w:line="240" w:lineRule="auto"/>
      <w:jc w:val="left"/>
    </w:pPr>
    <w:rPr>
      <w:bCs/>
      <w:iCs/>
    </w:rPr>
  </w:style>
  <w:style w:type="paragraph" w:customStyle="1" w:styleId="31">
    <w:name w:val="目录 31"/>
    <w:basedOn w:val="afff5"/>
    <w:next w:val="afff5"/>
    <w:autoRedefine/>
    <w:semiHidden/>
    <w:rsid w:val="00F32780"/>
    <w:pPr>
      <w:spacing w:line="240" w:lineRule="auto"/>
    </w:pPr>
    <w:rPr>
      <w:rFonts w:ascii="宋体" w:hAnsi="宋体"/>
      <w:iCs/>
    </w:rPr>
  </w:style>
  <w:style w:type="paragraph" w:customStyle="1" w:styleId="41">
    <w:name w:val="目录 41"/>
    <w:basedOn w:val="afff5"/>
    <w:next w:val="afff5"/>
    <w:autoRedefine/>
    <w:semiHidden/>
    <w:rsid w:val="00F32780"/>
    <w:pPr>
      <w:adjustRightInd/>
      <w:spacing w:line="240" w:lineRule="auto"/>
      <w:jc w:val="left"/>
    </w:pPr>
  </w:style>
  <w:style w:type="paragraph" w:customStyle="1" w:styleId="51">
    <w:name w:val="目录 51"/>
    <w:basedOn w:val="afff5"/>
    <w:next w:val="afff5"/>
    <w:autoRedefine/>
    <w:semiHidden/>
    <w:rsid w:val="00F32780"/>
    <w:pPr>
      <w:spacing w:line="240" w:lineRule="auto"/>
    </w:pPr>
    <w:rPr>
      <w:rFonts w:ascii="宋体" w:hAnsi="宋体"/>
    </w:rPr>
  </w:style>
  <w:style w:type="paragraph" w:customStyle="1" w:styleId="61">
    <w:name w:val="目录 61"/>
    <w:basedOn w:val="afff5"/>
    <w:next w:val="afff5"/>
    <w:autoRedefine/>
    <w:semiHidden/>
    <w:rsid w:val="00F32780"/>
    <w:pPr>
      <w:adjustRightInd/>
      <w:spacing w:line="240" w:lineRule="auto"/>
      <w:jc w:val="left"/>
    </w:pPr>
  </w:style>
  <w:style w:type="paragraph" w:customStyle="1" w:styleId="71">
    <w:name w:val="目录 71"/>
    <w:basedOn w:val="61"/>
    <w:autoRedefine/>
    <w:semiHidden/>
    <w:rsid w:val="00F32780"/>
    <w:pPr>
      <w:ind w:left="1260"/>
    </w:pPr>
  </w:style>
  <w:style w:type="paragraph" w:customStyle="1" w:styleId="81">
    <w:name w:val="目录 81"/>
    <w:basedOn w:val="71"/>
    <w:autoRedefine/>
    <w:semiHidden/>
    <w:rsid w:val="00F32780"/>
    <w:pPr>
      <w:ind w:left="1470"/>
    </w:pPr>
  </w:style>
  <w:style w:type="paragraph" w:customStyle="1" w:styleId="91">
    <w:name w:val="目录 91"/>
    <w:basedOn w:val="81"/>
    <w:autoRedefine/>
    <w:semiHidden/>
    <w:rsid w:val="00F32780"/>
    <w:pPr>
      <w:ind w:left="1680"/>
    </w:pPr>
  </w:style>
  <w:style w:type="paragraph" w:customStyle="1" w:styleId="affffffff4">
    <w:name w:val="其他标准称谓"/>
    <w:rsid w:val="00F32780"/>
    <w:pPr>
      <w:spacing w:line="0" w:lineRule="atLeast"/>
      <w:jc w:val="distribute"/>
    </w:pPr>
    <w:rPr>
      <w:rFonts w:ascii="黑体" w:eastAsia="黑体" w:hAnsi="宋体"/>
      <w:sz w:val="52"/>
    </w:rPr>
  </w:style>
  <w:style w:type="paragraph" w:customStyle="1" w:styleId="affffffff5">
    <w:name w:val="其他发布部门"/>
    <w:basedOn w:val="afffffff"/>
    <w:rsid w:val="00F32780"/>
    <w:pPr>
      <w:framePr w:wrap="around"/>
      <w:spacing w:line="0" w:lineRule="atLeast"/>
    </w:pPr>
    <w:rPr>
      <w:rFonts w:ascii="黑体" w:eastAsia="黑体"/>
      <w:b w:val="0"/>
    </w:rPr>
  </w:style>
  <w:style w:type="paragraph" w:customStyle="1" w:styleId="affb">
    <w:name w:val="前言标题"/>
    <w:next w:val="afff5"/>
    <w:rsid w:val="00F32780"/>
    <w:pPr>
      <w:numPr>
        <w:numId w:val="29"/>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rsid w:val="00F32780"/>
    <w:pPr>
      <w:numPr>
        <w:ilvl w:val="4"/>
        <w:numId w:val="31"/>
      </w:numPr>
      <w:adjustRightInd/>
      <w:spacing w:line="240" w:lineRule="auto"/>
    </w:pPr>
    <w:rPr>
      <w:rFonts w:ascii="宋体" w:hAnsi="宋体"/>
      <w:szCs w:val="24"/>
    </w:rPr>
  </w:style>
  <w:style w:type="paragraph" w:customStyle="1" w:styleId="affffffff6">
    <w:name w:val="实施日期"/>
    <w:basedOn w:val="afffffff0"/>
    <w:rsid w:val="00F32780"/>
    <w:pPr>
      <w:framePr w:hSpace="0" w:wrap="around" w:xAlign="right"/>
      <w:jc w:val="right"/>
    </w:pPr>
  </w:style>
  <w:style w:type="paragraph" w:customStyle="1" w:styleId="a3">
    <w:name w:val="四级无标题条"/>
    <w:basedOn w:val="afff5"/>
    <w:rsid w:val="00F32780"/>
    <w:pPr>
      <w:numPr>
        <w:ilvl w:val="5"/>
        <w:numId w:val="31"/>
      </w:numPr>
      <w:adjustRightInd/>
      <w:spacing w:line="240" w:lineRule="auto"/>
    </w:pPr>
    <w:rPr>
      <w:rFonts w:ascii="宋体" w:hAnsi="宋体"/>
      <w:szCs w:val="24"/>
    </w:rPr>
  </w:style>
  <w:style w:type="paragraph" w:styleId="affffffff7">
    <w:name w:val="table of figures"/>
    <w:basedOn w:val="afff5"/>
    <w:next w:val="afff5"/>
    <w:semiHidden/>
    <w:rsid w:val="00F32780"/>
    <w:pPr>
      <w:adjustRightInd/>
      <w:spacing w:line="240" w:lineRule="auto"/>
      <w:jc w:val="left"/>
    </w:pPr>
    <w:rPr>
      <w:szCs w:val="24"/>
    </w:rPr>
  </w:style>
  <w:style w:type="paragraph" w:customStyle="1" w:styleId="affffffff8">
    <w:name w:val="文献分类号"/>
    <w:rsid w:val="00F32780"/>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9">
    <w:name w:val="无标题条"/>
    <w:next w:val="affffb"/>
    <w:rsid w:val="00F32780"/>
    <w:pPr>
      <w:jc w:val="both"/>
    </w:pPr>
    <w:rPr>
      <w:rFonts w:ascii="宋体" w:hAnsi="宋体"/>
      <w:sz w:val="21"/>
    </w:rPr>
  </w:style>
  <w:style w:type="paragraph" w:customStyle="1" w:styleId="a4">
    <w:name w:val="五级无标题条"/>
    <w:basedOn w:val="afff5"/>
    <w:rsid w:val="00F32780"/>
    <w:pPr>
      <w:numPr>
        <w:ilvl w:val="6"/>
        <w:numId w:val="31"/>
      </w:numPr>
      <w:adjustRightInd/>
    </w:pPr>
    <w:rPr>
      <w:szCs w:val="24"/>
    </w:rPr>
  </w:style>
  <w:style w:type="character" w:styleId="affffffffa">
    <w:name w:val="page number"/>
    <w:rsid w:val="00F32780"/>
    <w:rPr>
      <w:rFonts w:ascii="宋体" w:eastAsia="宋体" w:hAnsi="Times New Roman"/>
      <w:sz w:val="18"/>
    </w:rPr>
  </w:style>
  <w:style w:type="paragraph" w:customStyle="1" w:styleId="a0">
    <w:name w:val="一级无标题条"/>
    <w:basedOn w:val="afff5"/>
    <w:rsid w:val="00F32780"/>
    <w:pPr>
      <w:numPr>
        <w:ilvl w:val="2"/>
        <w:numId w:val="31"/>
      </w:numPr>
      <w:adjustRightInd/>
      <w:spacing w:before="10" w:after="10" w:line="240" w:lineRule="auto"/>
    </w:pPr>
    <w:rPr>
      <w:rFonts w:ascii="宋体" w:hAnsi="宋体"/>
      <w:szCs w:val="24"/>
    </w:rPr>
  </w:style>
  <w:style w:type="paragraph" w:styleId="affffffffb">
    <w:name w:val="Normal Indent"/>
    <w:basedOn w:val="afff5"/>
    <w:rsid w:val="00F32780"/>
    <w:pPr>
      <w:ind w:firstLine="420"/>
    </w:pPr>
  </w:style>
  <w:style w:type="paragraph" w:customStyle="1" w:styleId="affffffffc">
    <w:name w:val="注:后续"/>
    <w:rsid w:val="00F32780"/>
    <w:pPr>
      <w:spacing w:line="300" w:lineRule="exact"/>
      <w:ind w:leftChars="400" w:left="600" w:hangingChars="200" w:hanging="200"/>
      <w:jc w:val="both"/>
    </w:pPr>
    <w:rPr>
      <w:rFonts w:ascii="宋体" w:hAnsi="Times New Roman"/>
      <w:sz w:val="18"/>
    </w:rPr>
  </w:style>
  <w:style w:type="paragraph" w:customStyle="1" w:styleId="affffffffd">
    <w:name w:val="注×:后续"/>
    <w:basedOn w:val="affffffffc"/>
    <w:rsid w:val="00F32780"/>
    <w:pPr>
      <w:ind w:leftChars="0" w:left="1406" w:firstLineChars="0" w:hanging="499"/>
    </w:pPr>
  </w:style>
  <w:style w:type="paragraph" w:customStyle="1" w:styleId="affffffffe">
    <w:name w:val="标准文件_一级无标题"/>
    <w:basedOn w:val="affd"/>
    <w:qFormat/>
    <w:rsid w:val="00F32780"/>
    <w:pPr>
      <w:spacing w:beforeLines="0" w:before="0" w:afterLines="0" w:after="0"/>
      <w:outlineLvl w:val="9"/>
    </w:pPr>
    <w:rPr>
      <w:rFonts w:ascii="宋体" w:eastAsia="宋体"/>
    </w:rPr>
  </w:style>
  <w:style w:type="paragraph" w:customStyle="1" w:styleId="afffffffff">
    <w:name w:val="标准文件_五级无标题"/>
    <w:basedOn w:val="afff1"/>
    <w:qFormat/>
    <w:rsid w:val="00F32780"/>
    <w:pPr>
      <w:spacing w:beforeLines="0" w:before="0" w:afterLines="0" w:after="0"/>
      <w:outlineLvl w:val="9"/>
    </w:pPr>
    <w:rPr>
      <w:rFonts w:ascii="宋体" w:eastAsia="宋体"/>
    </w:rPr>
  </w:style>
  <w:style w:type="paragraph" w:customStyle="1" w:styleId="afffffffff0">
    <w:name w:val="标准文件_三级无标题"/>
    <w:basedOn w:val="afff"/>
    <w:qFormat/>
    <w:rsid w:val="00F32780"/>
    <w:pPr>
      <w:spacing w:beforeLines="0" w:before="0" w:afterLines="0" w:after="0"/>
      <w:outlineLvl w:val="9"/>
    </w:pPr>
    <w:rPr>
      <w:rFonts w:ascii="宋体" w:eastAsia="宋体"/>
    </w:rPr>
  </w:style>
  <w:style w:type="paragraph" w:customStyle="1" w:styleId="afffffffff1">
    <w:name w:val="标准文件_二级无标题"/>
    <w:basedOn w:val="affe"/>
    <w:qFormat/>
    <w:rsid w:val="00F32780"/>
    <w:pPr>
      <w:spacing w:beforeLines="0" w:before="0" w:afterLines="0" w:after="0"/>
      <w:outlineLvl w:val="9"/>
    </w:pPr>
    <w:rPr>
      <w:rFonts w:ascii="宋体" w:eastAsia="宋体"/>
    </w:rPr>
  </w:style>
  <w:style w:type="paragraph" w:customStyle="1" w:styleId="afffffffff2">
    <w:name w:val="标准_四级无标题"/>
    <w:basedOn w:val="afff0"/>
    <w:next w:val="affffb"/>
    <w:qFormat/>
    <w:rsid w:val="00F32780"/>
    <w:rPr>
      <w:rFonts w:eastAsia="宋体"/>
    </w:rPr>
  </w:style>
  <w:style w:type="paragraph" w:customStyle="1" w:styleId="afffffffff3">
    <w:name w:val="标准文件_四级无标题"/>
    <w:basedOn w:val="afff0"/>
    <w:qFormat/>
    <w:rsid w:val="00F32780"/>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b"/>
    <w:rsid w:val="00F32780"/>
    <w:pPr>
      <w:numPr>
        <w:numId w:val="2"/>
      </w:numPr>
      <w:ind w:firstLineChars="0" w:firstLine="0"/>
    </w:pPr>
    <w:rPr>
      <w:rFonts w:ascii="Times New Roman" w:cs="Arial"/>
      <w:szCs w:val="28"/>
    </w:rPr>
  </w:style>
  <w:style w:type="paragraph" w:customStyle="1" w:styleId="ae">
    <w:name w:val="标准文件_小写罗马数字编号列项"/>
    <w:basedOn w:val="affffb"/>
    <w:rsid w:val="00F32780"/>
    <w:pPr>
      <w:numPr>
        <w:numId w:val="15"/>
      </w:numPr>
      <w:ind w:firstLineChars="0" w:firstLine="0"/>
    </w:pPr>
    <w:rPr>
      <w:rFonts w:cs="Arial"/>
      <w:szCs w:val="28"/>
    </w:rPr>
  </w:style>
  <w:style w:type="paragraph" w:customStyle="1" w:styleId="afffffffff4">
    <w:name w:val="标准文件_附录标题"/>
    <w:basedOn w:val="aff3"/>
    <w:qFormat/>
    <w:rsid w:val="00F32780"/>
    <w:pPr>
      <w:numPr>
        <w:numId w:val="0"/>
      </w:numPr>
      <w:spacing w:after="280"/>
      <w:outlineLvl w:val="9"/>
    </w:pPr>
  </w:style>
  <w:style w:type="paragraph" w:customStyle="1" w:styleId="afffffffff5">
    <w:name w:val="标准文件_二级项"/>
    <w:rsid w:val="00F32780"/>
    <w:rPr>
      <w:rFonts w:ascii="宋体" w:hAnsi="Times New Roman"/>
      <w:sz w:val="21"/>
    </w:rPr>
  </w:style>
  <w:style w:type="paragraph" w:customStyle="1" w:styleId="af3">
    <w:name w:val="标准文件_三级项"/>
    <w:basedOn w:val="afff5"/>
    <w:rsid w:val="00F32780"/>
    <w:pPr>
      <w:numPr>
        <w:ilvl w:val="2"/>
        <w:numId w:val="16"/>
      </w:numPr>
      <w:spacing w:line="-300" w:lineRule="auto"/>
    </w:pPr>
    <w:rPr>
      <w:rFonts w:ascii="Times New Roman" w:hAnsi="Times New Roman"/>
    </w:rPr>
  </w:style>
  <w:style w:type="paragraph" w:customStyle="1" w:styleId="affa">
    <w:name w:val="图表脚注说明"/>
    <w:basedOn w:val="afff5"/>
    <w:next w:val="affffb"/>
    <w:rsid w:val="00F32780"/>
    <w:pPr>
      <w:numPr>
        <w:numId w:val="30"/>
      </w:numPr>
      <w:adjustRightInd/>
      <w:spacing w:line="240" w:lineRule="auto"/>
    </w:pPr>
    <w:rPr>
      <w:rFonts w:ascii="宋体" w:hAnsi="Times New Roman"/>
      <w:sz w:val="18"/>
      <w:szCs w:val="18"/>
    </w:rPr>
  </w:style>
  <w:style w:type="paragraph" w:customStyle="1" w:styleId="af5">
    <w:name w:val="标准文件_字母编号列项（一级）"/>
    <w:rsid w:val="00F32780"/>
    <w:pPr>
      <w:numPr>
        <w:numId w:val="27"/>
      </w:numPr>
      <w:jc w:val="both"/>
    </w:pPr>
    <w:rPr>
      <w:rFonts w:ascii="宋体" w:hAnsi="Times New Roman"/>
      <w:sz w:val="21"/>
    </w:rPr>
  </w:style>
  <w:style w:type="paragraph" w:customStyle="1" w:styleId="afffffffff6">
    <w:name w:val="标准文件_索引字母"/>
    <w:next w:val="affffb"/>
    <w:qFormat/>
    <w:rsid w:val="00F32780"/>
    <w:pPr>
      <w:jc w:val="center"/>
    </w:pPr>
    <w:rPr>
      <w:rFonts w:ascii="宋体" w:eastAsia="Times New Roman" w:hAnsi="宋体"/>
      <w:b/>
      <w:kern w:val="2"/>
      <w:sz w:val="21"/>
    </w:rPr>
  </w:style>
  <w:style w:type="paragraph" w:customStyle="1" w:styleId="afffffffff7">
    <w:name w:val="标准文件_附录前"/>
    <w:next w:val="affffb"/>
    <w:qFormat/>
    <w:rsid w:val="00F32780"/>
    <w:pPr>
      <w:spacing w:line="20" w:lineRule="atLeast"/>
      <w:ind w:firstLine="200"/>
    </w:pPr>
    <w:rPr>
      <w:rFonts w:ascii="宋体" w:hAnsi="宋体"/>
      <w:kern w:val="2"/>
      <w:sz w:val="10"/>
    </w:rPr>
  </w:style>
  <w:style w:type="paragraph" w:customStyle="1" w:styleId="afffffffff8">
    <w:name w:val="标准文件_正文标准名称"/>
    <w:qFormat/>
    <w:rsid w:val="00F32780"/>
    <w:pPr>
      <w:spacing w:before="560" w:after="640" w:line="400" w:lineRule="exact"/>
      <w:jc w:val="center"/>
    </w:pPr>
    <w:rPr>
      <w:rFonts w:ascii="黑体" w:eastAsia="黑体" w:hAnsi="黑体"/>
      <w:kern w:val="2"/>
      <w:sz w:val="32"/>
      <w:szCs w:val="32"/>
    </w:rPr>
  </w:style>
  <w:style w:type="paragraph" w:customStyle="1" w:styleId="afffffffff9">
    <w:name w:val="标准文件_表格"/>
    <w:basedOn w:val="affffb"/>
    <w:qFormat/>
    <w:rsid w:val="00F32780"/>
    <w:pPr>
      <w:ind w:firstLineChars="0" w:firstLine="0"/>
      <w:jc w:val="center"/>
    </w:pPr>
    <w:rPr>
      <w:sz w:val="18"/>
    </w:rPr>
  </w:style>
  <w:style w:type="paragraph" w:customStyle="1" w:styleId="afff2">
    <w:name w:val="标准文件_注："/>
    <w:next w:val="affffb"/>
    <w:rsid w:val="00F32780"/>
    <w:pPr>
      <w:widowControl w:val="0"/>
      <w:numPr>
        <w:numId w:val="25"/>
      </w:numPr>
      <w:autoSpaceDE w:val="0"/>
      <w:autoSpaceDN w:val="0"/>
      <w:jc w:val="both"/>
    </w:pPr>
    <w:rPr>
      <w:rFonts w:ascii="宋体" w:hAnsi="Times New Roman"/>
      <w:sz w:val="18"/>
      <w:szCs w:val="18"/>
    </w:rPr>
  </w:style>
  <w:style w:type="paragraph" w:customStyle="1" w:styleId="a5">
    <w:name w:val="标准文件_注×："/>
    <w:rsid w:val="00F32780"/>
    <w:pPr>
      <w:widowControl w:val="0"/>
      <w:numPr>
        <w:numId w:val="26"/>
      </w:numPr>
      <w:autoSpaceDE w:val="0"/>
      <w:autoSpaceDN w:val="0"/>
      <w:jc w:val="both"/>
    </w:pPr>
    <w:rPr>
      <w:rFonts w:ascii="宋体" w:hAnsi="Times New Roman"/>
      <w:sz w:val="18"/>
      <w:szCs w:val="18"/>
    </w:rPr>
  </w:style>
  <w:style w:type="paragraph" w:customStyle="1" w:styleId="ac">
    <w:name w:val="标准文件_示例："/>
    <w:next w:val="afffffffffa"/>
    <w:rsid w:val="00F32780"/>
    <w:pPr>
      <w:widowControl w:val="0"/>
      <w:numPr>
        <w:numId w:val="11"/>
      </w:numPr>
      <w:jc w:val="both"/>
    </w:pPr>
    <w:rPr>
      <w:rFonts w:ascii="宋体" w:hAnsi="Times New Roman"/>
      <w:sz w:val="18"/>
      <w:szCs w:val="18"/>
    </w:rPr>
  </w:style>
  <w:style w:type="paragraph" w:customStyle="1" w:styleId="afa">
    <w:name w:val="标准文件_示例×："/>
    <w:basedOn w:val="afff5"/>
    <w:next w:val="afffffffffa"/>
    <w:qFormat/>
    <w:rsid w:val="00F32780"/>
    <w:pPr>
      <w:widowControl/>
      <w:numPr>
        <w:numId w:val="12"/>
      </w:numPr>
      <w:adjustRightInd/>
      <w:spacing w:line="240" w:lineRule="auto"/>
    </w:pPr>
    <w:rPr>
      <w:rFonts w:ascii="宋体" w:hAnsi="Times New Roman"/>
      <w:kern w:val="0"/>
      <w:sz w:val="18"/>
      <w:szCs w:val="18"/>
    </w:rPr>
  </w:style>
  <w:style w:type="character" w:customStyle="1" w:styleId="Char">
    <w:name w:val="标准文件_段 Char"/>
    <w:link w:val="affffb"/>
    <w:rsid w:val="00F32780"/>
    <w:rPr>
      <w:rFonts w:ascii="宋体" w:hAnsi="Times New Roman"/>
      <w:noProof/>
      <w:sz w:val="21"/>
    </w:rPr>
  </w:style>
  <w:style w:type="paragraph" w:customStyle="1" w:styleId="afffffffffb">
    <w:name w:val="标准文件_表格续"/>
    <w:basedOn w:val="affffb"/>
    <w:next w:val="affffb"/>
    <w:qFormat/>
    <w:rsid w:val="00F32780"/>
    <w:pPr>
      <w:jc w:val="center"/>
    </w:pPr>
    <w:rPr>
      <w:rFonts w:ascii="黑体" w:eastAsia="黑体" w:hAnsi="黑体"/>
    </w:rPr>
  </w:style>
  <w:style w:type="paragraph" w:styleId="TOC1">
    <w:name w:val="toc 1"/>
    <w:basedOn w:val="afff5"/>
    <w:next w:val="afff5"/>
    <w:autoRedefine/>
    <w:uiPriority w:val="39"/>
    <w:unhideWhenUsed/>
    <w:rsid w:val="00F32780"/>
    <w:rPr>
      <w:rFonts w:ascii="宋体"/>
    </w:rPr>
  </w:style>
  <w:style w:type="table" w:styleId="afffffffffc">
    <w:name w:val="Table Grid"/>
    <w:basedOn w:val="afff7"/>
    <w:uiPriority w:val="39"/>
    <w:rsid w:val="00F327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d">
    <w:name w:val="Placeholder Text"/>
    <w:basedOn w:val="afff6"/>
    <w:uiPriority w:val="99"/>
    <w:semiHidden/>
    <w:rsid w:val="00F32780"/>
    <w:rPr>
      <w:color w:val="808080"/>
    </w:rPr>
  </w:style>
  <w:style w:type="paragraph" w:customStyle="1" w:styleId="2">
    <w:name w:val="标准文件_二级项2"/>
    <w:basedOn w:val="affffb"/>
    <w:qFormat/>
    <w:rsid w:val="00F32780"/>
    <w:pPr>
      <w:numPr>
        <w:ilvl w:val="1"/>
        <w:numId w:val="16"/>
      </w:numPr>
      <w:ind w:firstLineChars="0" w:firstLine="0"/>
    </w:pPr>
  </w:style>
  <w:style w:type="paragraph" w:customStyle="1" w:styleId="21">
    <w:name w:val="标准文件_三级项2"/>
    <w:basedOn w:val="affffb"/>
    <w:qFormat/>
    <w:rsid w:val="00F32780"/>
    <w:pPr>
      <w:numPr>
        <w:numId w:val="10"/>
      </w:numPr>
      <w:spacing w:line="300" w:lineRule="exact"/>
      <w:ind w:firstLineChars="0"/>
    </w:pPr>
    <w:rPr>
      <w:rFonts w:ascii="Times New Roman"/>
    </w:rPr>
  </w:style>
  <w:style w:type="paragraph" w:customStyle="1" w:styleId="20">
    <w:name w:val="标准文件_一级项2"/>
    <w:basedOn w:val="affffb"/>
    <w:qFormat/>
    <w:rsid w:val="00F32780"/>
    <w:pPr>
      <w:numPr>
        <w:numId w:val="17"/>
      </w:numPr>
      <w:spacing w:line="300" w:lineRule="exact"/>
      <w:ind w:firstLineChars="0"/>
    </w:pPr>
    <w:rPr>
      <w:rFonts w:ascii="Times New Roman"/>
    </w:rPr>
  </w:style>
  <w:style w:type="paragraph" w:customStyle="1" w:styleId="afffffffffe">
    <w:name w:val="标准文件_提示"/>
    <w:basedOn w:val="affffb"/>
    <w:next w:val="affffb"/>
    <w:qFormat/>
    <w:rsid w:val="00F32780"/>
    <w:pPr>
      <w:ind w:firstLine="420"/>
    </w:pPr>
    <w:rPr>
      <w:rFonts w:ascii="黑体" w:eastAsia="黑体"/>
    </w:rPr>
  </w:style>
  <w:style w:type="character" w:customStyle="1" w:styleId="affffffffff">
    <w:name w:val="标准文件_来源"/>
    <w:basedOn w:val="afff6"/>
    <w:uiPriority w:val="1"/>
    <w:qFormat/>
    <w:rsid w:val="00F32780"/>
    <w:rPr>
      <w:rFonts w:eastAsia="宋体"/>
      <w:sz w:val="21"/>
    </w:rPr>
  </w:style>
  <w:style w:type="paragraph" w:customStyle="1" w:styleId="affffffffff0">
    <w:name w:val="标准文件_图表说明"/>
    <w:qFormat/>
    <w:rsid w:val="00F32780"/>
    <w:pPr>
      <w:spacing w:line="276" w:lineRule="auto"/>
      <w:ind w:firstLine="420"/>
    </w:pPr>
    <w:rPr>
      <w:rFonts w:ascii="宋体" w:hAnsi="宋体"/>
      <w:kern w:val="2"/>
      <w:sz w:val="18"/>
    </w:rPr>
  </w:style>
  <w:style w:type="paragraph" w:customStyle="1" w:styleId="affffffffff1">
    <w:name w:val="其他发布日期"/>
    <w:basedOn w:val="afffffff0"/>
    <w:rsid w:val="00F32780"/>
    <w:pPr>
      <w:framePr w:w="3997" w:h="471" w:hRule="exact" w:hSpace="0" w:vSpace="181" w:wrap="around" w:vAnchor="page" w:hAnchor="page" w:x="1419" w:y="14097"/>
    </w:pPr>
  </w:style>
  <w:style w:type="paragraph" w:customStyle="1" w:styleId="affffffffff2">
    <w:name w:val="其他实施日期"/>
    <w:basedOn w:val="affffffff6"/>
    <w:rsid w:val="00F32780"/>
    <w:pPr>
      <w:framePr w:w="3997" w:h="471" w:hRule="exact" w:vSpace="181" w:wrap="around" w:vAnchor="page" w:hAnchor="page" w:x="7089" w:y="14097"/>
    </w:pPr>
  </w:style>
  <w:style w:type="paragraph" w:customStyle="1" w:styleId="affffffffff3">
    <w:name w:val="标准文件_文件编号"/>
    <w:basedOn w:val="affffb"/>
    <w:qFormat/>
    <w:rsid w:val="00F32780"/>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4">
    <w:name w:val="标准文件_替换文件编号"/>
    <w:basedOn w:val="affffffffff3"/>
    <w:qFormat/>
    <w:rsid w:val="00F32780"/>
    <w:pPr>
      <w:framePr w:wrap="auto"/>
      <w:spacing w:before="57"/>
    </w:pPr>
    <w:rPr>
      <w:sz w:val="21"/>
    </w:rPr>
  </w:style>
  <w:style w:type="paragraph" w:customStyle="1" w:styleId="affffffffff5">
    <w:name w:val="标准文件_文件名称"/>
    <w:basedOn w:val="affffb"/>
    <w:next w:val="affffb"/>
    <w:qFormat/>
    <w:rsid w:val="00F32780"/>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styleId="TOC3">
    <w:name w:val="toc 3"/>
    <w:basedOn w:val="afff5"/>
    <w:next w:val="afff5"/>
    <w:autoRedefine/>
    <w:uiPriority w:val="39"/>
    <w:unhideWhenUsed/>
    <w:rsid w:val="00F32780"/>
    <w:pPr>
      <w:spacing w:line="300" w:lineRule="exact"/>
      <w:ind w:left="420"/>
    </w:pPr>
    <w:rPr>
      <w:rFonts w:ascii="宋体"/>
    </w:rPr>
  </w:style>
  <w:style w:type="paragraph" w:styleId="TOC4">
    <w:name w:val="toc 4"/>
    <w:basedOn w:val="afff5"/>
    <w:next w:val="afff5"/>
    <w:autoRedefine/>
    <w:uiPriority w:val="39"/>
    <w:unhideWhenUsed/>
    <w:rsid w:val="00F32780"/>
    <w:pPr>
      <w:tabs>
        <w:tab w:val="right" w:leader="dot" w:pos="9344"/>
      </w:tabs>
      <w:spacing w:line="300" w:lineRule="exact"/>
      <w:ind w:left="629"/>
    </w:pPr>
    <w:rPr>
      <w:rFonts w:ascii="宋体"/>
    </w:rPr>
  </w:style>
  <w:style w:type="paragraph" w:styleId="TOC5">
    <w:name w:val="toc 5"/>
    <w:basedOn w:val="afff5"/>
    <w:next w:val="afff5"/>
    <w:autoRedefine/>
    <w:uiPriority w:val="39"/>
    <w:unhideWhenUsed/>
    <w:rsid w:val="00F32780"/>
    <w:pPr>
      <w:ind w:left="839"/>
    </w:pPr>
    <w:rPr>
      <w:rFonts w:ascii="宋体"/>
    </w:rPr>
  </w:style>
  <w:style w:type="paragraph" w:styleId="TOC6">
    <w:name w:val="toc 6"/>
    <w:basedOn w:val="afff5"/>
    <w:next w:val="afff5"/>
    <w:autoRedefine/>
    <w:uiPriority w:val="39"/>
    <w:unhideWhenUsed/>
    <w:rsid w:val="00F32780"/>
    <w:pPr>
      <w:spacing w:line="300" w:lineRule="exact"/>
      <w:ind w:left="1049"/>
    </w:pPr>
    <w:rPr>
      <w:rFonts w:ascii="宋体"/>
    </w:rPr>
  </w:style>
  <w:style w:type="paragraph" w:styleId="TOC7">
    <w:name w:val="toc 7"/>
    <w:basedOn w:val="afff5"/>
    <w:next w:val="afff5"/>
    <w:autoRedefine/>
    <w:uiPriority w:val="39"/>
    <w:unhideWhenUsed/>
    <w:rsid w:val="00F32780"/>
    <w:pPr>
      <w:tabs>
        <w:tab w:val="right" w:leader="dot" w:pos="9344"/>
      </w:tabs>
      <w:spacing w:line="300" w:lineRule="exact"/>
      <w:ind w:left="1259"/>
    </w:pPr>
    <w:rPr>
      <w:rFonts w:ascii="宋体"/>
    </w:rPr>
  </w:style>
  <w:style w:type="paragraph" w:customStyle="1" w:styleId="af8">
    <w:name w:val="标准文件_附录图标号"/>
    <w:basedOn w:val="affffb"/>
    <w:next w:val="affffb"/>
    <w:qFormat/>
    <w:rsid w:val="00F32780"/>
    <w:pPr>
      <w:numPr>
        <w:numId w:val="5"/>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b"/>
    <w:next w:val="affffb"/>
    <w:qFormat/>
    <w:rsid w:val="00F32780"/>
    <w:pPr>
      <w:numPr>
        <w:numId w:val="4"/>
      </w:numPr>
      <w:spacing w:line="14" w:lineRule="exact"/>
      <w:ind w:firstLineChars="0" w:firstLine="0"/>
      <w:jc w:val="center"/>
    </w:pPr>
    <w:rPr>
      <w:rFonts w:eastAsia="黑体"/>
      <w:vanish/>
      <w:sz w:val="2"/>
    </w:rPr>
  </w:style>
  <w:style w:type="paragraph" w:styleId="TOC2">
    <w:name w:val="toc 2"/>
    <w:basedOn w:val="afff5"/>
    <w:next w:val="afff5"/>
    <w:autoRedefine/>
    <w:uiPriority w:val="39"/>
    <w:unhideWhenUsed/>
    <w:rsid w:val="00F32780"/>
    <w:pPr>
      <w:tabs>
        <w:tab w:val="right" w:leader="dot" w:pos="9344"/>
      </w:tabs>
      <w:spacing w:line="300" w:lineRule="exact"/>
      <w:ind w:left="210"/>
    </w:pPr>
    <w:rPr>
      <w:rFonts w:ascii="宋体"/>
    </w:rPr>
  </w:style>
  <w:style w:type="paragraph" w:customStyle="1" w:styleId="a7">
    <w:name w:val="标准文件_引言一级条标题"/>
    <w:basedOn w:val="affffb"/>
    <w:next w:val="affffb"/>
    <w:qFormat/>
    <w:rsid w:val="00F32780"/>
    <w:pPr>
      <w:numPr>
        <w:ilvl w:val="1"/>
        <w:numId w:val="18"/>
      </w:numPr>
      <w:spacing w:beforeLines="50" w:before="50" w:afterLines="50" w:after="50"/>
      <w:ind w:firstLineChars="0"/>
    </w:pPr>
    <w:rPr>
      <w:rFonts w:ascii="黑体" w:eastAsia="黑体"/>
    </w:rPr>
  </w:style>
  <w:style w:type="paragraph" w:customStyle="1" w:styleId="a8">
    <w:name w:val="标准文件_引言二级条标题"/>
    <w:basedOn w:val="affffb"/>
    <w:next w:val="affffb"/>
    <w:qFormat/>
    <w:rsid w:val="00F32780"/>
    <w:pPr>
      <w:numPr>
        <w:ilvl w:val="2"/>
        <w:numId w:val="18"/>
      </w:numPr>
      <w:spacing w:beforeLines="50" w:before="50" w:afterLines="50" w:after="50"/>
      <w:ind w:firstLineChars="0"/>
    </w:pPr>
    <w:rPr>
      <w:rFonts w:ascii="黑体" w:eastAsia="黑体"/>
    </w:rPr>
  </w:style>
  <w:style w:type="paragraph" w:customStyle="1" w:styleId="a9">
    <w:name w:val="标准文件_引言三级条标题"/>
    <w:basedOn w:val="affffb"/>
    <w:next w:val="affffb"/>
    <w:qFormat/>
    <w:rsid w:val="00F32780"/>
    <w:pPr>
      <w:numPr>
        <w:ilvl w:val="3"/>
        <w:numId w:val="18"/>
      </w:numPr>
      <w:spacing w:beforeLines="50" w:before="50" w:afterLines="50" w:after="50"/>
      <w:ind w:firstLineChars="0"/>
    </w:pPr>
    <w:rPr>
      <w:rFonts w:ascii="黑体" w:eastAsia="黑体"/>
    </w:rPr>
  </w:style>
  <w:style w:type="paragraph" w:customStyle="1" w:styleId="aa">
    <w:name w:val="标准文件_引言四级条标题"/>
    <w:basedOn w:val="affffb"/>
    <w:next w:val="affffb"/>
    <w:qFormat/>
    <w:rsid w:val="00F32780"/>
    <w:pPr>
      <w:numPr>
        <w:ilvl w:val="4"/>
        <w:numId w:val="18"/>
      </w:numPr>
      <w:spacing w:beforeLines="50" w:before="50" w:afterLines="50" w:after="50"/>
      <w:ind w:firstLineChars="0"/>
    </w:pPr>
    <w:rPr>
      <w:rFonts w:ascii="黑体" w:eastAsia="黑体"/>
    </w:rPr>
  </w:style>
  <w:style w:type="paragraph" w:customStyle="1" w:styleId="ab">
    <w:name w:val="标准文件_引言五级条标题"/>
    <w:basedOn w:val="affffb"/>
    <w:next w:val="affffb"/>
    <w:qFormat/>
    <w:rsid w:val="00F32780"/>
    <w:pPr>
      <w:numPr>
        <w:ilvl w:val="5"/>
        <w:numId w:val="18"/>
      </w:numPr>
      <w:spacing w:beforeLines="50" w:before="50" w:afterLines="50" w:after="50"/>
      <w:ind w:firstLineChars="0"/>
    </w:pPr>
    <w:rPr>
      <w:rFonts w:ascii="黑体" w:eastAsia="黑体"/>
    </w:rPr>
  </w:style>
  <w:style w:type="paragraph" w:customStyle="1" w:styleId="affffffffff6">
    <w:name w:val="标准文件_注后"/>
    <w:basedOn w:val="affffb"/>
    <w:qFormat/>
    <w:rsid w:val="00F32780"/>
    <w:pPr>
      <w:ind w:left="811" w:firstLineChars="0" w:firstLine="0"/>
    </w:pPr>
    <w:rPr>
      <w:sz w:val="18"/>
    </w:rPr>
  </w:style>
  <w:style w:type="paragraph" w:customStyle="1" w:styleId="X">
    <w:name w:val="标准文件_注X后"/>
    <w:basedOn w:val="affffb"/>
    <w:qFormat/>
    <w:rsid w:val="00F32780"/>
    <w:pPr>
      <w:ind w:left="811" w:firstLineChars="0" w:firstLine="0"/>
    </w:pPr>
    <w:rPr>
      <w:sz w:val="18"/>
    </w:rPr>
  </w:style>
  <w:style w:type="paragraph" w:customStyle="1" w:styleId="affffffffff7">
    <w:name w:val="标准文件_示例后"/>
    <w:basedOn w:val="affffb"/>
    <w:qFormat/>
    <w:rsid w:val="00F32780"/>
    <w:pPr>
      <w:ind w:left="964" w:firstLineChars="0" w:firstLine="0"/>
    </w:pPr>
    <w:rPr>
      <w:sz w:val="18"/>
    </w:rPr>
  </w:style>
  <w:style w:type="paragraph" w:customStyle="1" w:styleId="X0">
    <w:name w:val="标准文件_示例X后"/>
    <w:basedOn w:val="affffb"/>
    <w:link w:val="X1"/>
    <w:qFormat/>
    <w:rsid w:val="00F32780"/>
    <w:pPr>
      <w:ind w:left="1049" w:firstLineChars="0" w:firstLine="0"/>
    </w:pPr>
    <w:rPr>
      <w:sz w:val="18"/>
    </w:rPr>
  </w:style>
  <w:style w:type="character" w:customStyle="1" w:styleId="X1">
    <w:name w:val="标准文件_示例X后 字符"/>
    <w:basedOn w:val="Char"/>
    <w:link w:val="X0"/>
    <w:rsid w:val="00F32780"/>
    <w:rPr>
      <w:rFonts w:ascii="宋体" w:hAnsi="Times New Roman"/>
      <w:noProof/>
      <w:sz w:val="18"/>
    </w:rPr>
  </w:style>
  <w:style w:type="paragraph" w:customStyle="1" w:styleId="affffffffff8">
    <w:name w:val="标准文件_索引项"/>
    <w:basedOn w:val="affffb"/>
    <w:next w:val="affffb"/>
    <w:qFormat/>
    <w:rsid w:val="00F32780"/>
    <w:pPr>
      <w:tabs>
        <w:tab w:val="right" w:leader="dot" w:pos="9356"/>
      </w:tabs>
      <w:ind w:left="210" w:firstLineChars="0" w:hanging="210"/>
      <w:jc w:val="left"/>
    </w:pPr>
  </w:style>
  <w:style w:type="paragraph" w:customStyle="1" w:styleId="affffffffff9">
    <w:name w:val="标准文件_附录一级无标题"/>
    <w:basedOn w:val="aff4"/>
    <w:qFormat/>
    <w:rsid w:val="00F32780"/>
    <w:pPr>
      <w:spacing w:beforeLines="0" w:before="0" w:afterLines="0" w:after="0" w:line="276" w:lineRule="auto"/>
      <w:outlineLvl w:val="9"/>
    </w:pPr>
    <w:rPr>
      <w:rFonts w:ascii="宋体" w:eastAsia="宋体"/>
    </w:rPr>
  </w:style>
  <w:style w:type="paragraph" w:customStyle="1" w:styleId="affffffffffa">
    <w:name w:val="标准文件_附录二级无标题"/>
    <w:basedOn w:val="aff5"/>
    <w:rsid w:val="00F32780"/>
    <w:pPr>
      <w:spacing w:beforeLines="0" w:before="0" w:afterLines="0" w:after="0" w:line="276" w:lineRule="auto"/>
      <w:outlineLvl w:val="9"/>
    </w:pPr>
    <w:rPr>
      <w:rFonts w:ascii="宋体" w:eastAsia="宋体"/>
    </w:rPr>
  </w:style>
  <w:style w:type="paragraph" w:customStyle="1" w:styleId="affffffffffb">
    <w:name w:val="标准文件_附录三级无标题"/>
    <w:basedOn w:val="aff6"/>
    <w:qFormat/>
    <w:rsid w:val="00F32780"/>
    <w:pPr>
      <w:spacing w:beforeLines="0" w:before="0" w:afterLines="0" w:after="0" w:line="276" w:lineRule="auto"/>
      <w:outlineLvl w:val="9"/>
    </w:pPr>
    <w:rPr>
      <w:rFonts w:ascii="宋体" w:eastAsia="宋体"/>
    </w:rPr>
  </w:style>
  <w:style w:type="paragraph" w:customStyle="1" w:styleId="affffffffffc">
    <w:name w:val="标准文件_附录四级无标题"/>
    <w:basedOn w:val="aff7"/>
    <w:qFormat/>
    <w:rsid w:val="00F32780"/>
    <w:pPr>
      <w:spacing w:beforeLines="0" w:before="0" w:afterLines="0" w:after="0" w:line="276" w:lineRule="auto"/>
      <w:outlineLvl w:val="9"/>
    </w:pPr>
    <w:rPr>
      <w:rFonts w:ascii="宋体" w:eastAsia="宋体"/>
    </w:rPr>
  </w:style>
  <w:style w:type="paragraph" w:customStyle="1" w:styleId="affffffffffd">
    <w:name w:val="标准文件_附录五级无标题"/>
    <w:basedOn w:val="aff8"/>
    <w:qFormat/>
    <w:rsid w:val="00F32780"/>
    <w:pPr>
      <w:spacing w:beforeLines="0" w:before="0" w:afterLines="0" w:after="0" w:line="276" w:lineRule="auto"/>
      <w:outlineLvl w:val="9"/>
    </w:pPr>
    <w:rPr>
      <w:rFonts w:ascii="宋体" w:eastAsia="宋体"/>
    </w:rPr>
  </w:style>
  <w:style w:type="paragraph" w:customStyle="1" w:styleId="afffffffffa">
    <w:name w:val="标准文件_示例内容"/>
    <w:basedOn w:val="affffb"/>
    <w:qFormat/>
    <w:rsid w:val="00F32780"/>
    <w:pPr>
      <w:ind w:firstLine="420"/>
    </w:pPr>
    <w:rPr>
      <w:sz w:val="18"/>
    </w:rPr>
  </w:style>
  <w:style w:type="paragraph" w:customStyle="1" w:styleId="affffffffffe">
    <w:name w:val="标准文件_引言一级无标题"/>
    <w:basedOn w:val="a7"/>
    <w:next w:val="affffb"/>
    <w:qFormat/>
    <w:rsid w:val="00F32780"/>
    <w:pPr>
      <w:spacing w:beforeLines="0" w:before="0" w:afterLines="0" w:after="0" w:line="276" w:lineRule="auto"/>
    </w:pPr>
    <w:rPr>
      <w:rFonts w:ascii="宋体" w:eastAsia="宋体"/>
    </w:rPr>
  </w:style>
  <w:style w:type="paragraph" w:customStyle="1" w:styleId="afffffffffff">
    <w:name w:val="标准文件_引言二级无标题"/>
    <w:basedOn w:val="a8"/>
    <w:next w:val="affffb"/>
    <w:qFormat/>
    <w:rsid w:val="00F32780"/>
    <w:pPr>
      <w:spacing w:beforeLines="0" w:before="0" w:afterLines="0" w:after="0" w:line="276" w:lineRule="auto"/>
    </w:pPr>
    <w:rPr>
      <w:rFonts w:ascii="宋体" w:eastAsia="宋体"/>
    </w:rPr>
  </w:style>
  <w:style w:type="paragraph" w:customStyle="1" w:styleId="afffffffffff0">
    <w:name w:val="标准文件_引言三级无标题"/>
    <w:basedOn w:val="a9"/>
    <w:qFormat/>
    <w:rsid w:val="00F32780"/>
    <w:pPr>
      <w:spacing w:beforeLines="0" w:before="0" w:afterLines="0" w:after="0" w:line="276" w:lineRule="auto"/>
    </w:pPr>
    <w:rPr>
      <w:rFonts w:ascii="宋体" w:eastAsia="宋体"/>
    </w:rPr>
  </w:style>
  <w:style w:type="paragraph" w:customStyle="1" w:styleId="afffffffffff1">
    <w:name w:val="标准文件_引言四级无标题"/>
    <w:basedOn w:val="aa"/>
    <w:next w:val="affffb"/>
    <w:qFormat/>
    <w:rsid w:val="00F32780"/>
    <w:pPr>
      <w:spacing w:beforeLines="0" w:before="0" w:afterLines="0" w:after="0" w:line="276" w:lineRule="auto"/>
    </w:pPr>
    <w:rPr>
      <w:rFonts w:ascii="宋体" w:eastAsia="宋体"/>
    </w:rPr>
  </w:style>
  <w:style w:type="paragraph" w:customStyle="1" w:styleId="afffffffffff2">
    <w:name w:val="标准文件_引言五级无标题"/>
    <w:basedOn w:val="ab"/>
    <w:next w:val="affffb"/>
    <w:qFormat/>
    <w:rsid w:val="00F32780"/>
    <w:pPr>
      <w:spacing w:beforeLines="0" w:before="0" w:afterLines="0" w:after="0" w:line="276" w:lineRule="auto"/>
    </w:pPr>
    <w:rPr>
      <w:rFonts w:ascii="宋体" w:eastAsia="宋体"/>
    </w:rPr>
  </w:style>
  <w:style w:type="paragraph" w:customStyle="1" w:styleId="afffffffffff3">
    <w:name w:val="标准文件_索引标题"/>
    <w:basedOn w:val="afffff2"/>
    <w:next w:val="affffb"/>
    <w:qFormat/>
    <w:rsid w:val="00A33C67"/>
    <w:rPr>
      <w:rFonts w:hAnsi="黑体"/>
    </w:rPr>
  </w:style>
  <w:style w:type="paragraph" w:customStyle="1" w:styleId="afffffffffff4">
    <w:name w:val="标准文件_脚注内容"/>
    <w:basedOn w:val="affffb"/>
    <w:qFormat/>
    <w:rsid w:val="00F32780"/>
    <w:pPr>
      <w:ind w:leftChars="200" w:left="400" w:hangingChars="200" w:hanging="200"/>
    </w:pPr>
    <w:rPr>
      <w:sz w:val="15"/>
    </w:rPr>
  </w:style>
  <w:style w:type="paragraph" w:customStyle="1" w:styleId="afffffffffff5">
    <w:name w:val="标准文件_术语条一"/>
    <w:basedOn w:val="affffffffe"/>
    <w:next w:val="affffb"/>
    <w:qFormat/>
    <w:rsid w:val="00F32780"/>
  </w:style>
  <w:style w:type="paragraph" w:customStyle="1" w:styleId="afffffffffff6">
    <w:name w:val="标准文件_术语条二"/>
    <w:basedOn w:val="afffffffff1"/>
    <w:next w:val="affffb"/>
    <w:qFormat/>
    <w:rsid w:val="00F32780"/>
  </w:style>
  <w:style w:type="paragraph" w:customStyle="1" w:styleId="afffffffffff7">
    <w:name w:val="标准文件_术语条三"/>
    <w:basedOn w:val="afffffffff0"/>
    <w:next w:val="affffb"/>
    <w:qFormat/>
    <w:rsid w:val="00F32780"/>
  </w:style>
  <w:style w:type="paragraph" w:customStyle="1" w:styleId="afffffffffff8">
    <w:name w:val="标准文件_术语条四"/>
    <w:basedOn w:val="afffffffff3"/>
    <w:next w:val="affffb"/>
    <w:qFormat/>
    <w:rsid w:val="00F32780"/>
  </w:style>
  <w:style w:type="paragraph" w:customStyle="1" w:styleId="afffffffffff9">
    <w:name w:val="标准文件_术语条五"/>
    <w:basedOn w:val="afffffffff"/>
    <w:next w:val="affffb"/>
    <w:qFormat/>
    <w:rsid w:val="00F32780"/>
  </w:style>
  <w:style w:type="paragraph" w:customStyle="1" w:styleId="Default">
    <w:name w:val="Default"/>
    <w:rsid w:val="00F32780"/>
    <w:pPr>
      <w:widowControl w:val="0"/>
      <w:autoSpaceDE w:val="0"/>
      <w:autoSpaceDN w:val="0"/>
      <w:adjustRightInd w:val="0"/>
    </w:pPr>
    <w:rPr>
      <w:rFonts w:ascii="宋体" w:cs="宋体"/>
      <w:color w:val="000000"/>
      <w:sz w:val="24"/>
      <w:szCs w:val="24"/>
    </w:rPr>
  </w:style>
  <w:style w:type="character" w:customStyle="1" w:styleId="afffffffffffa">
    <w:name w:val="发布"/>
    <w:basedOn w:val="afff6"/>
    <w:rsid w:val="007B7453"/>
    <w:rPr>
      <w:rFonts w:ascii="黑体" w:eastAsia="黑体"/>
      <w:spacing w:val="85"/>
      <w:w w:val="100"/>
      <w:position w:val="3"/>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89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image" Target="media/image2.jp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42B6CC22D24EAD96FF27D535E7CCD3"/>
        <w:category>
          <w:name w:val="常规"/>
          <w:gallery w:val="placeholder"/>
        </w:category>
        <w:types>
          <w:type w:val="bbPlcHdr"/>
        </w:types>
        <w:behaviors>
          <w:behavior w:val="content"/>
        </w:behaviors>
        <w:guid w:val="{C217F717-AD69-4C06-BD4D-56244A9263EA}"/>
      </w:docPartPr>
      <w:docPartBody>
        <w:p w:rsidR="00AF34A7" w:rsidRDefault="00000000">
          <w:pPr>
            <w:pStyle w:val="4B42B6CC22D24EAD96FF27D535E7CCD3"/>
            <w:rPr>
              <w:rFonts w:hint="eastAsia"/>
            </w:rPr>
          </w:pPr>
          <w:r w:rsidRPr="00751A05">
            <w:rPr>
              <w:rStyle w:val="a3"/>
              <w:rFonts w:hint="eastAsia"/>
            </w:rPr>
            <w:t>单击或点击此处输入文字。</w:t>
          </w:r>
        </w:p>
      </w:docPartBody>
    </w:docPart>
    <w:docPart>
      <w:docPartPr>
        <w:name w:val="8D09107B0F6349AE8170CE44084B6710"/>
        <w:category>
          <w:name w:val="常规"/>
          <w:gallery w:val="placeholder"/>
        </w:category>
        <w:types>
          <w:type w:val="bbPlcHdr"/>
        </w:types>
        <w:behaviors>
          <w:behavior w:val="content"/>
        </w:behaviors>
        <w:guid w:val="{BB539455-9F2B-43F8-9DF2-84D4DFD12DE2}"/>
      </w:docPartPr>
      <w:docPartBody>
        <w:p w:rsidR="00AF34A7" w:rsidRDefault="00000000">
          <w:pPr>
            <w:pStyle w:val="8D09107B0F6349AE8170CE44084B6710"/>
            <w:rPr>
              <w:rFonts w:hint="eastAsia"/>
            </w:rPr>
          </w:pPr>
          <w:r w:rsidRPr="00FB6243">
            <w:rPr>
              <w:rStyle w:val="a3"/>
              <w:rFonts w:hint="eastAsia"/>
            </w:rPr>
            <w:t>选择一项。</w:t>
          </w:r>
        </w:p>
      </w:docPartBody>
    </w:docPart>
    <w:docPart>
      <w:docPartPr>
        <w:name w:val="782E2635A2EA43AAA982BBF4B79C804C"/>
        <w:category>
          <w:name w:val="常规"/>
          <w:gallery w:val="placeholder"/>
        </w:category>
        <w:types>
          <w:type w:val="bbPlcHdr"/>
        </w:types>
        <w:behaviors>
          <w:behavior w:val="content"/>
        </w:behaviors>
        <w:guid w:val="{6023B149-D09A-46E9-8DD2-914ADE55BF35}"/>
      </w:docPartPr>
      <w:docPartBody>
        <w:p w:rsidR="00AF34A7" w:rsidRDefault="00000000">
          <w:pPr>
            <w:pStyle w:val="782E2635A2EA43AAA982BBF4B79C804C"/>
            <w:rPr>
              <w:rFonts w:hint="eastAsia"/>
            </w:rPr>
          </w:pPr>
          <w:r w:rsidRPr="00FB6243">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隶属">
    <w:altName w:val="宋体"/>
    <w:charset w:val="00"/>
    <w:family w:val="auto"/>
    <w:pitch w:val="default"/>
    <w:sig w:usb0="00000000" w:usb1="00000000" w:usb2="00000000"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D0F"/>
    <w:rsid w:val="00087C7D"/>
    <w:rsid w:val="00137070"/>
    <w:rsid w:val="00176FE5"/>
    <w:rsid w:val="001875F1"/>
    <w:rsid w:val="004B4263"/>
    <w:rsid w:val="004F77AE"/>
    <w:rsid w:val="005013F9"/>
    <w:rsid w:val="005227FA"/>
    <w:rsid w:val="00591ED9"/>
    <w:rsid w:val="006A7D0F"/>
    <w:rsid w:val="008118DF"/>
    <w:rsid w:val="00830E4E"/>
    <w:rsid w:val="008D5526"/>
    <w:rsid w:val="009B1980"/>
    <w:rsid w:val="00A13EF6"/>
    <w:rsid w:val="00AF34A7"/>
    <w:rsid w:val="00C17A55"/>
    <w:rsid w:val="00D23F98"/>
    <w:rsid w:val="00ED5B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4B42B6CC22D24EAD96FF27D535E7CCD3">
    <w:name w:val="4B42B6CC22D24EAD96FF27D535E7CCD3"/>
    <w:pPr>
      <w:widowControl w:val="0"/>
    </w:pPr>
  </w:style>
  <w:style w:type="paragraph" w:customStyle="1" w:styleId="8D09107B0F6349AE8170CE44084B6710">
    <w:name w:val="8D09107B0F6349AE8170CE44084B6710"/>
    <w:pPr>
      <w:widowControl w:val="0"/>
    </w:pPr>
  </w:style>
  <w:style w:type="paragraph" w:customStyle="1" w:styleId="782E2635A2EA43AAA982BBF4B79C804C">
    <w:name w:val="782E2635A2EA43AAA982BBF4B79C804C"/>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headEnd/>
          <a:tailEnd/>
        </a:ln>
        <a:extLst>
          <a:ext uri="{909E8E84-426E-40DD-AFC4-6F175D3DCCD1}">
            <a14:hiddenFill xmlns:a14="http://schemas.microsoft.com/office/drawing/2010/main">
              <a:noFill/>
            </a14:hiddenFill>
          </a:ext>
        </a:extLst>
      </a:spPr>
      <a:bodyPr/>
      <a:lst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E0F809-F1B0-47A2-BF3F-77BC97C721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团体标准.dotx</Template>
  <TotalTime>236</TotalTime>
  <Pages>13</Pages>
  <Words>4312</Words>
  <Characters>5347</Characters>
  <Application>Microsoft Office Word</Application>
  <DocSecurity>0</DocSecurity>
  <Lines>411</Lines>
  <Paragraphs>536</Paragraphs>
  <ScaleCrop>false</ScaleCrop>
  <Company>PCMI</Company>
  <LinksUpToDate>false</LinksUpToDate>
  <CharactersWithSpaces>9123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subject/>
  <dc:creator>Administrator</dc:creator>
  <cp:keywords/>
  <dc:description>&lt;config cover="true" show_menu="true" version="1.0.0" doctype="SDKXY"&gt;_x000d_
&lt;/config&gt;</dc:description>
  <cp:lastModifiedBy>呆呆 罗</cp:lastModifiedBy>
  <cp:revision>75</cp:revision>
  <cp:lastPrinted>2021-02-02T08:22:00Z</cp:lastPrinted>
  <dcterms:created xsi:type="dcterms:W3CDTF">2026-04-09T06:26:00Z</dcterms:created>
  <dcterms:modified xsi:type="dcterms:W3CDTF">2026-04-20T02:34:00Z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ies>
</file>