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A9E7E" w14:textId="77777777" w:rsidR="002E7C44" w:rsidRDefault="00000000">
      <w:pPr>
        <w:framePr w:w="904" w:h="1540" w:hRule="exact" w:wrap="around" w:vAnchor="page" w:hAnchor="page" w:x="8621" w:y="194"/>
        <w:widowControl/>
        <w:shd w:val="solid" w:color="FFFFFF" w:fill="FFFFFF"/>
        <w:spacing w:line="0" w:lineRule="atLeast"/>
        <w:rPr>
          <w:rFonts w:ascii="等线" w:eastAsia="等线" w:hAnsi="等线" w:cs="等线" w:hint="eastAsia"/>
          <w:b/>
          <w:w w:val="130"/>
          <w:kern w:val="0"/>
          <w:sz w:val="100"/>
          <w:szCs w:val="100"/>
        </w:rPr>
      </w:pPr>
      <w:r>
        <w:rPr>
          <w:rFonts w:ascii="等线" w:eastAsia="等线" w:hAnsi="等线" w:cs="等线" w:hint="eastAsia"/>
          <w:b/>
          <w:w w:val="130"/>
          <w:kern w:val="0"/>
          <w:sz w:val="110"/>
          <w:szCs w:val="110"/>
        </w:rPr>
        <w:t>T</w:t>
      </w:r>
    </w:p>
    <w:p w14:paraId="3BEF18FF" w14:textId="77777777" w:rsidR="002E7C44" w:rsidRDefault="002E7C44">
      <w:pPr>
        <w:adjustRightInd/>
        <w:spacing w:line="240" w:lineRule="auto"/>
        <w:jc w:val="left"/>
        <w:rPr>
          <w:rFonts w:ascii="黑体" w:eastAsia="黑体" w:hAnsi="黑体" w:cs="黑体" w:hint="eastAsia"/>
          <w:szCs w:val="22"/>
        </w:rPr>
      </w:pPr>
    </w:p>
    <w:p w14:paraId="5E9EC494" w14:textId="3BC810E5" w:rsidR="002E7C44" w:rsidRDefault="00000000">
      <w:pPr>
        <w:adjustRightInd/>
        <w:spacing w:line="240" w:lineRule="auto"/>
        <w:jc w:val="left"/>
        <w:rPr>
          <w:rFonts w:ascii="黑体" w:eastAsia="黑体" w:hAnsi="黑体" w:cs="黑体" w:hint="eastAsia"/>
          <w:color w:val="FF0000"/>
          <w:szCs w:val="22"/>
        </w:rPr>
      </w:pPr>
      <w:r>
        <w:rPr>
          <w:rFonts w:ascii="黑体" w:eastAsia="黑体" w:hAnsi="黑体" w:cs="黑体" w:hint="eastAsia"/>
          <w:szCs w:val="22"/>
        </w:rPr>
        <w:t xml:space="preserve">ICS  </w:t>
      </w:r>
      <w:r w:rsidR="0042486A" w:rsidRPr="003E00D3">
        <w:rPr>
          <w:rFonts w:ascii="黑体" w:eastAsia="黑体" w:hAnsi="黑体" w:cs="黑体"/>
          <w:szCs w:val="22"/>
        </w:rPr>
        <w:t>93.080</w:t>
      </w:r>
      <w:r w:rsidR="009E5EF8">
        <w:rPr>
          <w:rFonts w:ascii="黑体" w:eastAsia="黑体" w:hAnsi="黑体" w:cs="黑体" w:hint="eastAsia"/>
          <w:szCs w:val="22"/>
        </w:rPr>
        <w:t>.01</w:t>
      </w:r>
    </w:p>
    <w:p w14:paraId="0BE848B8" w14:textId="20D5DDB0" w:rsidR="002E7C44" w:rsidRDefault="00000000">
      <w:pPr>
        <w:adjustRightInd/>
        <w:spacing w:line="240" w:lineRule="auto"/>
        <w:rPr>
          <w:rFonts w:ascii="黑体" w:eastAsia="黑体" w:hAnsi="黑体" w:cs="黑体" w:hint="eastAsia"/>
          <w:szCs w:val="22"/>
        </w:rPr>
      </w:pPr>
      <w:r>
        <w:rPr>
          <w:rFonts w:ascii="黑体" w:eastAsia="黑体" w:hAnsi="黑体" w:cs="黑体" w:hint="eastAsia"/>
          <w:szCs w:val="22"/>
        </w:rPr>
        <w:t xml:space="preserve">CCS  </w:t>
      </w:r>
      <w:r w:rsidR="00205220" w:rsidRPr="00205220">
        <w:rPr>
          <w:rFonts w:ascii="黑体" w:eastAsia="黑体" w:hAnsi="黑体" w:cs="黑体"/>
          <w:szCs w:val="22"/>
        </w:rPr>
        <w:t>P</w:t>
      </w:r>
      <w:r w:rsidR="00522ADD">
        <w:rPr>
          <w:rFonts w:ascii="黑体" w:eastAsia="黑体" w:hAnsi="黑体" w:cs="黑体" w:hint="eastAsia"/>
          <w:szCs w:val="22"/>
        </w:rPr>
        <w:t>66</w:t>
      </w:r>
    </w:p>
    <w:p w14:paraId="693A8459" w14:textId="77777777" w:rsidR="002E7C44" w:rsidRDefault="002E7C44">
      <w:pPr>
        <w:adjustRightInd/>
        <w:spacing w:line="240" w:lineRule="auto"/>
        <w:rPr>
          <w:rFonts w:ascii="黑体" w:eastAsia="黑体" w:hAnsi="黑体" w:cs="黑体" w:hint="eastAsia"/>
          <w:szCs w:val="22"/>
        </w:rPr>
      </w:pPr>
    </w:p>
    <w:p w14:paraId="04F42B71" w14:textId="77777777" w:rsidR="002E7C44" w:rsidRDefault="00000000">
      <w:pPr>
        <w:spacing w:line="360" w:lineRule="auto"/>
        <w:jc w:val="distribute"/>
        <w:rPr>
          <w:rFonts w:ascii="隶属" w:eastAsia="隶属" w:hAnsi="隶属" w:cs="隶属" w:hint="eastAsia"/>
          <w:b/>
          <w:bCs/>
          <w:sz w:val="84"/>
          <w:szCs w:val="84"/>
        </w:rPr>
      </w:pPr>
      <w:r>
        <w:rPr>
          <w:rFonts w:ascii="黑体" w:eastAsia="黑体" w:hAnsi="黑体" w:cs="黑体" w:hint="eastAsia"/>
          <w:b/>
          <w:bCs/>
          <w:sz w:val="84"/>
          <w:szCs w:val="84"/>
        </w:rPr>
        <w:t>团体标准</w:t>
      </w:r>
    </w:p>
    <w:p w14:paraId="2633511D" w14:textId="77777777" w:rsidR="002E7C44" w:rsidRDefault="00000000">
      <w:pPr>
        <w:wordWrap w:val="0"/>
        <w:spacing w:line="360" w:lineRule="auto"/>
        <w:jc w:val="right"/>
        <w:rPr>
          <w:rFonts w:ascii="Times New Roman" w:eastAsia="黑体" w:hAnsi="Times New Roman"/>
          <w:szCs w:val="22"/>
        </w:rPr>
      </w:pPr>
      <w:r>
        <w:rPr>
          <w:rFonts w:ascii="Times New Roman" w:hAnsi="Times New Roman"/>
          <w:color w:val="FF0000"/>
          <w:szCs w:val="22"/>
        </w:rPr>
        <w:t xml:space="preserve"> </w:t>
      </w:r>
      <w:r>
        <w:rPr>
          <w:rFonts w:ascii="Times New Roman" w:hAnsi="Times New Roman"/>
          <w:szCs w:val="22"/>
        </w:rPr>
        <w:t xml:space="preserve">  </w:t>
      </w:r>
      <w:r>
        <w:rPr>
          <w:rFonts w:ascii="Times New Roman" w:hAnsi="Times New Roman" w:hint="eastAsia"/>
          <w:szCs w:val="22"/>
        </w:rPr>
        <w:t xml:space="preserve"> </w:t>
      </w:r>
      <w:r>
        <w:rPr>
          <w:rFonts w:ascii="黑体" w:eastAsia="黑体" w:hAnsi="黑体" w:cs="黑体" w:hint="eastAsia"/>
          <w:sz w:val="28"/>
          <w:szCs w:val="28"/>
        </w:rPr>
        <w:t xml:space="preserve"> T/CWDPA XXX—2026</w:t>
      </w:r>
    </w:p>
    <w:p w14:paraId="19BB8ED1" w14:textId="77777777" w:rsidR="002E7C44" w:rsidRDefault="00000000">
      <w:pPr>
        <w:spacing w:line="360" w:lineRule="auto"/>
        <w:jc w:val="left"/>
        <w:rPr>
          <w:rFonts w:ascii="Times New Roman" w:hAnsi="Times New Roman"/>
          <w:szCs w:val="22"/>
        </w:rPr>
      </w:pPr>
      <w:r>
        <w:rPr>
          <w:rFonts w:ascii="Times New Roman" w:hAnsi="Times New Roman"/>
          <w:noProof/>
          <w:szCs w:val="22"/>
        </w:rPr>
        <w:drawing>
          <wp:inline distT="0" distB="0" distL="114300" distR="114300" wp14:anchorId="29A190C4" wp14:editId="363B86F2">
            <wp:extent cx="5525770" cy="10795"/>
            <wp:effectExtent l="0" t="0" r="0" b="0"/>
            <wp:docPr id="1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25770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62B421" w14:textId="77777777" w:rsidR="002E7C44" w:rsidRDefault="002E7C44">
      <w:pPr>
        <w:spacing w:line="360" w:lineRule="auto"/>
        <w:rPr>
          <w:rFonts w:ascii="Times New Roman" w:eastAsia="黑体" w:hAnsi="Times New Roman"/>
          <w:sz w:val="52"/>
          <w:szCs w:val="52"/>
        </w:rPr>
      </w:pPr>
    </w:p>
    <w:p w14:paraId="24A5256A" w14:textId="77777777" w:rsidR="002E7C44" w:rsidRDefault="002E7C44">
      <w:pPr>
        <w:spacing w:line="360" w:lineRule="auto"/>
        <w:jc w:val="center"/>
        <w:rPr>
          <w:rFonts w:ascii="Times New Roman" w:eastAsia="黑体" w:hAnsi="Times New Roman"/>
          <w:sz w:val="52"/>
          <w:szCs w:val="52"/>
        </w:rPr>
      </w:pPr>
    </w:p>
    <w:p w14:paraId="6E991BA9" w14:textId="0398B7A5" w:rsidR="002E7C44" w:rsidRDefault="00CC6815">
      <w:pPr>
        <w:spacing w:line="360" w:lineRule="auto"/>
        <w:jc w:val="center"/>
        <w:rPr>
          <w:rFonts w:ascii="Times New Roman" w:eastAsia="黑体" w:hAnsi="Times New Roman"/>
        </w:rPr>
      </w:pPr>
      <w:bookmarkStart w:id="0" w:name="OLE_LINK2"/>
      <w:r w:rsidRPr="00CC6815">
        <w:rPr>
          <w:rFonts w:ascii="Times New Roman" w:eastAsia="黑体" w:hAnsi="Times New Roman" w:hint="eastAsia"/>
          <w:sz w:val="52"/>
          <w:szCs w:val="52"/>
        </w:rPr>
        <w:t>道路及桥梁工程</w:t>
      </w:r>
      <w:r w:rsidRPr="00CC6815">
        <w:rPr>
          <w:rFonts w:ascii="Times New Roman" w:eastAsia="黑体" w:hAnsi="Times New Roman" w:hint="eastAsia"/>
          <w:sz w:val="52"/>
          <w:szCs w:val="52"/>
        </w:rPr>
        <w:t>BIM</w:t>
      </w:r>
      <w:r w:rsidRPr="00CC6815">
        <w:rPr>
          <w:rFonts w:ascii="Times New Roman" w:eastAsia="黑体" w:hAnsi="Times New Roman" w:hint="eastAsia"/>
          <w:sz w:val="52"/>
          <w:szCs w:val="52"/>
        </w:rPr>
        <w:t>设计与施工应用规范</w:t>
      </w:r>
    </w:p>
    <w:bookmarkEnd w:id="0"/>
    <w:p w14:paraId="02C71F87" w14:textId="10110339" w:rsidR="002E7C44" w:rsidRDefault="00522ADD">
      <w:pPr>
        <w:spacing w:line="360" w:lineRule="auto"/>
        <w:jc w:val="center"/>
        <w:rPr>
          <w:rFonts w:ascii="Times New Roman" w:hAnsi="Times New Roman"/>
          <w:szCs w:val="22"/>
        </w:rPr>
      </w:pPr>
      <w:r w:rsidRPr="00522ADD">
        <w:rPr>
          <w:rFonts w:ascii="Times New Roman" w:eastAsia="黑体" w:hAnsi="Times New Roman"/>
          <w:sz w:val="28"/>
          <w:szCs w:val="28"/>
        </w:rPr>
        <w:t xml:space="preserve">Code for BIM </w:t>
      </w:r>
      <w:r>
        <w:rPr>
          <w:rFonts w:ascii="Times New Roman" w:eastAsia="黑体" w:hAnsi="Times New Roman" w:hint="eastAsia"/>
          <w:sz w:val="28"/>
          <w:szCs w:val="28"/>
        </w:rPr>
        <w:t>d</w:t>
      </w:r>
      <w:r w:rsidRPr="00522ADD">
        <w:rPr>
          <w:rFonts w:ascii="Times New Roman" w:eastAsia="黑体" w:hAnsi="Times New Roman"/>
          <w:sz w:val="28"/>
          <w:szCs w:val="28"/>
        </w:rPr>
        <w:t xml:space="preserve">esign and </w:t>
      </w:r>
      <w:r>
        <w:rPr>
          <w:rFonts w:ascii="Times New Roman" w:eastAsia="黑体" w:hAnsi="Times New Roman" w:hint="eastAsia"/>
          <w:sz w:val="28"/>
          <w:szCs w:val="28"/>
        </w:rPr>
        <w:t>c</w:t>
      </w:r>
      <w:r w:rsidRPr="00522ADD">
        <w:rPr>
          <w:rFonts w:ascii="Times New Roman" w:eastAsia="黑体" w:hAnsi="Times New Roman"/>
          <w:sz w:val="28"/>
          <w:szCs w:val="28"/>
        </w:rPr>
        <w:t xml:space="preserve">onstruction </w:t>
      </w:r>
      <w:r>
        <w:rPr>
          <w:rFonts w:ascii="Times New Roman" w:eastAsia="黑体" w:hAnsi="Times New Roman" w:hint="eastAsia"/>
          <w:sz w:val="28"/>
          <w:szCs w:val="28"/>
        </w:rPr>
        <w:t>a</w:t>
      </w:r>
      <w:r w:rsidRPr="00522ADD">
        <w:rPr>
          <w:rFonts w:ascii="Times New Roman" w:eastAsia="黑体" w:hAnsi="Times New Roman"/>
          <w:sz w:val="28"/>
          <w:szCs w:val="28"/>
        </w:rPr>
        <w:t xml:space="preserve">pplication of </w:t>
      </w:r>
      <w:r>
        <w:rPr>
          <w:rFonts w:ascii="Times New Roman" w:eastAsia="黑体" w:hAnsi="Times New Roman" w:hint="eastAsia"/>
          <w:sz w:val="28"/>
          <w:szCs w:val="28"/>
        </w:rPr>
        <w:t>r</w:t>
      </w:r>
      <w:r w:rsidRPr="00522ADD">
        <w:rPr>
          <w:rFonts w:ascii="Times New Roman" w:eastAsia="黑体" w:hAnsi="Times New Roman"/>
          <w:sz w:val="28"/>
          <w:szCs w:val="28"/>
        </w:rPr>
        <w:t xml:space="preserve">oad and </w:t>
      </w:r>
      <w:r>
        <w:rPr>
          <w:rFonts w:ascii="Times New Roman" w:eastAsia="黑体" w:hAnsi="Times New Roman" w:hint="eastAsia"/>
          <w:sz w:val="28"/>
          <w:szCs w:val="28"/>
        </w:rPr>
        <w:t>b</w:t>
      </w:r>
      <w:r w:rsidRPr="00522ADD">
        <w:rPr>
          <w:rFonts w:ascii="Times New Roman" w:eastAsia="黑体" w:hAnsi="Times New Roman"/>
          <w:sz w:val="28"/>
          <w:szCs w:val="28"/>
        </w:rPr>
        <w:t xml:space="preserve">ridge </w:t>
      </w:r>
      <w:r>
        <w:rPr>
          <w:rFonts w:ascii="Times New Roman" w:eastAsia="黑体" w:hAnsi="Times New Roman" w:hint="eastAsia"/>
          <w:sz w:val="28"/>
          <w:szCs w:val="28"/>
        </w:rPr>
        <w:t>e</w:t>
      </w:r>
      <w:r w:rsidRPr="00522ADD">
        <w:rPr>
          <w:rFonts w:ascii="Times New Roman" w:eastAsia="黑体" w:hAnsi="Times New Roman"/>
          <w:sz w:val="28"/>
          <w:szCs w:val="28"/>
        </w:rPr>
        <w:t>ngineering</w:t>
      </w:r>
    </w:p>
    <w:p w14:paraId="2C113EB5" w14:textId="77777777" w:rsidR="002E7C44" w:rsidRDefault="002E7C44">
      <w:pPr>
        <w:spacing w:line="360" w:lineRule="auto"/>
        <w:rPr>
          <w:rFonts w:ascii="Times New Roman" w:hAnsi="Times New Roman"/>
          <w:szCs w:val="22"/>
        </w:rPr>
      </w:pPr>
    </w:p>
    <w:p w14:paraId="2C9F763B" w14:textId="77777777" w:rsidR="002E7C44" w:rsidRDefault="002E7C44">
      <w:pPr>
        <w:spacing w:line="360" w:lineRule="auto"/>
        <w:rPr>
          <w:rFonts w:ascii="Times New Roman" w:hAnsi="Times New Roman"/>
          <w:szCs w:val="22"/>
        </w:rPr>
      </w:pPr>
    </w:p>
    <w:p w14:paraId="7C87830E" w14:textId="77777777" w:rsidR="002E7C44" w:rsidRDefault="002E7C44">
      <w:pPr>
        <w:spacing w:line="360" w:lineRule="auto"/>
        <w:rPr>
          <w:rFonts w:ascii="Times New Roman" w:hAnsi="Times New Roman"/>
          <w:szCs w:val="22"/>
        </w:rPr>
      </w:pPr>
    </w:p>
    <w:p w14:paraId="75BBB72E" w14:textId="77777777" w:rsidR="002E7C44" w:rsidRDefault="002E7C44">
      <w:pPr>
        <w:spacing w:line="360" w:lineRule="auto"/>
        <w:jc w:val="left"/>
        <w:rPr>
          <w:rFonts w:ascii="Times New Roman" w:eastAsia="黑体" w:hAnsi="Times New Roman"/>
          <w:sz w:val="28"/>
          <w:szCs w:val="28"/>
        </w:rPr>
      </w:pPr>
    </w:p>
    <w:p w14:paraId="3D6F4CBB" w14:textId="77777777" w:rsidR="002E7C44" w:rsidRDefault="002E7C44">
      <w:pPr>
        <w:spacing w:line="360" w:lineRule="auto"/>
        <w:jc w:val="left"/>
        <w:rPr>
          <w:rFonts w:ascii="Times New Roman" w:eastAsia="黑体" w:hAnsi="Times New Roman"/>
          <w:sz w:val="28"/>
          <w:szCs w:val="28"/>
        </w:rPr>
      </w:pPr>
    </w:p>
    <w:p w14:paraId="71DF86DC" w14:textId="77777777" w:rsidR="002E7C44" w:rsidRDefault="002E7C44">
      <w:pPr>
        <w:spacing w:line="360" w:lineRule="auto"/>
        <w:jc w:val="left"/>
        <w:rPr>
          <w:rFonts w:ascii="Times New Roman" w:eastAsia="黑体" w:hAnsi="Times New Roman"/>
          <w:sz w:val="28"/>
          <w:szCs w:val="28"/>
        </w:rPr>
      </w:pPr>
    </w:p>
    <w:p w14:paraId="27459977" w14:textId="77777777" w:rsidR="002E7C44" w:rsidRDefault="002E7C44">
      <w:pPr>
        <w:spacing w:line="360" w:lineRule="auto"/>
        <w:jc w:val="left"/>
        <w:rPr>
          <w:rFonts w:ascii="Times New Roman" w:eastAsia="黑体" w:hAnsi="Times New Roman"/>
          <w:sz w:val="28"/>
          <w:szCs w:val="28"/>
        </w:rPr>
      </w:pPr>
    </w:p>
    <w:p w14:paraId="341D214E" w14:textId="77777777" w:rsidR="002E7C44" w:rsidRDefault="002E7C44">
      <w:pPr>
        <w:spacing w:line="360" w:lineRule="auto"/>
        <w:jc w:val="left"/>
        <w:rPr>
          <w:rFonts w:ascii="Times New Roman" w:eastAsia="黑体" w:hAnsi="Times New Roman"/>
          <w:sz w:val="28"/>
          <w:szCs w:val="28"/>
        </w:rPr>
      </w:pPr>
    </w:p>
    <w:p w14:paraId="5C937437" w14:textId="77777777" w:rsidR="002E7C44" w:rsidRDefault="002E7C44">
      <w:pPr>
        <w:spacing w:line="360" w:lineRule="auto"/>
        <w:jc w:val="left"/>
        <w:rPr>
          <w:rFonts w:ascii="Times New Roman" w:eastAsia="黑体" w:hAnsi="Times New Roman"/>
          <w:sz w:val="28"/>
          <w:szCs w:val="28"/>
        </w:rPr>
      </w:pPr>
    </w:p>
    <w:p w14:paraId="2A55C42E" w14:textId="77777777" w:rsidR="002E7C44" w:rsidRDefault="002E7C44">
      <w:pPr>
        <w:spacing w:line="360" w:lineRule="auto"/>
        <w:jc w:val="left"/>
        <w:rPr>
          <w:rFonts w:ascii="Times New Roman" w:eastAsia="黑体" w:hAnsi="Times New Roman"/>
          <w:sz w:val="28"/>
          <w:szCs w:val="28"/>
        </w:rPr>
      </w:pPr>
    </w:p>
    <w:p w14:paraId="3753ED15" w14:textId="77777777" w:rsidR="002E7C44" w:rsidRDefault="00000000">
      <w:pPr>
        <w:spacing w:line="360" w:lineRule="auto"/>
        <w:jc w:val="left"/>
        <w:rPr>
          <w:rFonts w:ascii="黑体" w:eastAsia="黑体" w:hAnsi="黑体" w:cs="黑体" w:hint="eastAsia"/>
          <w:sz w:val="52"/>
          <w:szCs w:val="52"/>
        </w:rPr>
      </w:pPr>
      <w:r>
        <w:rPr>
          <w:rFonts w:ascii="黑体" w:eastAsia="黑体" w:hAnsi="黑体" w:cs="黑体" w:hint="eastAsia"/>
          <w:sz w:val="28"/>
          <w:szCs w:val="28"/>
        </w:rPr>
        <w:t>2026-X-XX发布                                  2026-X-XX实施</w:t>
      </w:r>
    </w:p>
    <w:p w14:paraId="29BB0656" w14:textId="77777777" w:rsidR="002E7C44" w:rsidRDefault="00000000">
      <w:pPr>
        <w:spacing w:line="360" w:lineRule="auto"/>
        <w:jc w:val="center"/>
        <w:rPr>
          <w:rFonts w:ascii="黑体" w:eastAsia="黑体" w:hAnsi="黑体" w:cs="黑体" w:hint="eastAsia"/>
          <w:szCs w:val="22"/>
        </w:rPr>
        <w:sectPr w:rsidR="002E7C4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590" w:right="1800" w:bottom="1157" w:left="1463" w:header="851" w:footer="992" w:gutter="0"/>
          <w:pgNumType w:fmt="upperRoman" w:start="2" w:chapStyle="1"/>
          <w:cols w:space="425"/>
          <w:titlePg/>
          <w:docGrid w:linePitch="312"/>
        </w:sectPr>
      </w:pPr>
      <w:r>
        <w:rPr>
          <w:rFonts w:ascii="隶属" w:eastAsia="隶属" w:hAnsi="隶属" w:cs="隶属" w:hint="eastAsia"/>
          <w:b/>
          <w:bCs/>
          <w:noProof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B4C04B" wp14:editId="4541B092">
                <wp:simplePos x="0" y="0"/>
                <wp:positionH relativeFrom="column">
                  <wp:posOffset>-19050</wp:posOffset>
                </wp:positionH>
                <wp:positionV relativeFrom="paragraph">
                  <wp:posOffset>1270</wp:posOffset>
                </wp:positionV>
                <wp:extent cx="5504815" cy="20955"/>
                <wp:effectExtent l="0" t="4445" r="635" b="12700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04815" cy="209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32" type="#_x0000_t32" style="position:absolute;left:0pt;flip:y;margin-left:-1.5pt;margin-top:0.1pt;height:1.65pt;width:433.45pt;z-index:251660288;mso-width-relative:page;mso-height-relative:page;" filled="f" stroked="t" coordsize="21600,21600" o:gfxdata="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tHtugNUAAAAFAQAADwAAAAAAAAABACAAAAAiAAAA&#10;ZHJzL2Rvd25yZXYueG1sUEsBAhQAFAAAAAgAh07iQJRUPR8KAgAABAQAAA4AAAAAAAAAAQAgAAAA&#10;JAEAAGRycy9lMm9Eb2MueG1sUEsFBgAAAAAGAAYAWQEAAKA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ascii="隶属" w:eastAsia="隶属" w:hAnsi="隶属" w:cs="隶属" w:hint="eastAsia"/>
          <w:b/>
          <w:bCs/>
          <w:sz w:val="52"/>
          <w:szCs w:val="52"/>
        </w:rPr>
        <w:t>中国西部开发促进会</w:t>
      </w:r>
      <w:r>
        <w:rPr>
          <w:rFonts w:ascii="黑体" w:eastAsia="黑体" w:hAnsi="黑体" w:cs="黑体" w:hint="eastAsia"/>
          <w:sz w:val="52"/>
          <w:szCs w:val="52"/>
        </w:rPr>
        <w:t xml:space="preserve"> </w:t>
      </w:r>
      <w:r>
        <w:rPr>
          <w:rFonts w:ascii="黑体" w:eastAsia="黑体" w:hAnsi="黑体" w:cs="黑体" w:hint="eastAsia"/>
          <w:sz w:val="28"/>
          <w:szCs w:val="28"/>
        </w:rPr>
        <w:t>发 布</w:t>
      </w:r>
      <w:r>
        <w:rPr>
          <w:rFonts w:ascii="黑体" w:eastAsia="黑体" w:hAnsi="黑体" w:cs="黑体" w:hint="eastAsia"/>
          <w:sz w:val="52"/>
          <w:szCs w:val="52"/>
        </w:rPr>
        <w:t xml:space="preserve"> </w:t>
      </w:r>
    </w:p>
    <w:p w14:paraId="228CD688" w14:textId="77777777" w:rsidR="00AD7558" w:rsidRDefault="00AD7558" w:rsidP="00AD7558">
      <w:pPr>
        <w:pStyle w:val="affffffc"/>
        <w:spacing w:after="360"/>
        <w:rPr>
          <w:rFonts w:hint="eastAsia"/>
        </w:rPr>
      </w:pPr>
      <w:bookmarkStart w:id="1" w:name="_Toc213077071"/>
      <w:bookmarkStart w:id="2" w:name="_Toc3964"/>
      <w:bookmarkStart w:id="3" w:name="_Toc212487669"/>
      <w:bookmarkStart w:id="4" w:name="_Toc12379"/>
      <w:bookmarkStart w:id="5" w:name="_Toc212315096"/>
      <w:bookmarkStart w:id="6" w:name="_Toc212823333"/>
      <w:bookmarkStart w:id="7" w:name="_Toc219386766"/>
      <w:bookmarkStart w:id="8" w:name="_Toc225323501"/>
      <w:bookmarkStart w:id="9" w:name="_Toc225323736"/>
      <w:bookmarkStart w:id="10" w:name="_Toc225324503"/>
      <w:bookmarkStart w:id="11" w:name="_Toc225326323"/>
      <w:bookmarkStart w:id="12" w:name="_Toc225954065"/>
      <w:bookmarkStart w:id="13" w:name="_Toc225954122"/>
      <w:bookmarkStart w:id="14" w:name="_Toc226017198"/>
      <w:bookmarkStart w:id="15" w:name="_Toc226538221"/>
      <w:bookmarkStart w:id="16" w:name="_Toc226550591"/>
      <w:bookmarkStart w:id="17" w:name="_Toc226620155"/>
      <w:bookmarkStart w:id="18" w:name="_Toc226634647"/>
      <w:bookmarkStart w:id="19" w:name="_Toc226634695"/>
      <w:bookmarkStart w:id="20" w:name="BookMark1"/>
      <w:r w:rsidRPr="00AD7558">
        <w:rPr>
          <w:rFonts w:hint="eastAsia"/>
          <w:spacing w:val="320"/>
        </w:rPr>
        <w:lastRenderedPageBreak/>
        <w:t>目</w:t>
      </w:r>
      <w:r>
        <w:rPr>
          <w:rFonts w:hint="eastAsia"/>
        </w:rPr>
        <w:t>次</w:t>
      </w:r>
    </w:p>
    <w:p w14:paraId="737A47A3" w14:textId="73371683" w:rsidR="00AD7558" w:rsidRPr="00AD7558" w:rsidRDefault="00AD7558">
      <w:pPr>
        <w:pStyle w:val="TOC1"/>
        <w:tabs>
          <w:tab w:val="right" w:leader="dot" w:pos="9344"/>
        </w:tabs>
        <w:rPr>
          <w:rFonts w:asciiTheme="minorHAnsi" w:eastAsiaTheme="minorEastAsia" w:hAnsiTheme="minorHAnsi" w:cstheme="minorBidi" w:hint="eastAsia"/>
          <w:noProof/>
          <w:sz w:val="22"/>
          <w:szCs w:val="24"/>
          <w14:ligatures w14:val="standardContextual"/>
        </w:rPr>
      </w:pPr>
      <w:r w:rsidRPr="00AD7558">
        <w:fldChar w:fldCharType="begin"/>
      </w:r>
      <w:r w:rsidRPr="00AD7558">
        <w:instrText xml:space="preserve"> TOC \o "1-1" \h \t "标准文件_一级条标题,2,标准文件_附录一级条标题,2," </w:instrText>
      </w:r>
      <w:r w:rsidRPr="00AD7558">
        <w:fldChar w:fldCharType="separate"/>
      </w:r>
      <w:hyperlink w:anchor="_Toc226637574" w:history="1">
        <w:r w:rsidRPr="00AD7558">
          <w:rPr>
            <w:rStyle w:val="affffd"/>
            <w:rFonts w:hint="eastAsia"/>
            <w:noProof/>
          </w:rPr>
          <w:t>前言</w:t>
        </w:r>
        <w:r w:rsidRPr="00AD7558">
          <w:rPr>
            <w:rFonts w:hint="eastAsia"/>
            <w:noProof/>
          </w:rPr>
          <w:tab/>
        </w:r>
        <w:r w:rsidRPr="00AD7558">
          <w:rPr>
            <w:rFonts w:hint="eastAsia"/>
            <w:noProof/>
          </w:rPr>
          <w:fldChar w:fldCharType="begin"/>
        </w:r>
        <w:r w:rsidRPr="00AD7558">
          <w:rPr>
            <w:rFonts w:hint="eastAsia"/>
            <w:noProof/>
          </w:rPr>
          <w:instrText xml:space="preserve"> </w:instrText>
        </w:r>
        <w:r w:rsidRPr="00AD7558">
          <w:rPr>
            <w:noProof/>
          </w:rPr>
          <w:instrText>PAGEREF _Toc226637574 \h</w:instrText>
        </w:r>
        <w:r w:rsidRPr="00AD7558">
          <w:rPr>
            <w:rFonts w:hint="eastAsia"/>
            <w:noProof/>
          </w:rPr>
          <w:instrText xml:space="preserve"> </w:instrText>
        </w:r>
        <w:r w:rsidRPr="00AD7558">
          <w:rPr>
            <w:rFonts w:hint="eastAsia"/>
            <w:noProof/>
          </w:rPr>
        </w:r>
        <w:r w:rsidRPr="00AD7558">
          <w:rPr>
            <w:rFonts w:hint="eastAsia"/>
            <w:noProof/>
          </w:rPr>
          <w:fldChar w:fldCharType="separate"/>
        </w:r>
        <w:r w:rsidRPr="00AD7558">
          <w:rPr>
            <w:noProof/>
          </w:rPr>
          <w:t>III</w:t>
        </w:r>
        <w:r w:rsidRPr="00AD7558">
          <w:rPr>
            <w:rFonts w:hint="eastAsia"/>
            <w:noProof/>
          </w:rPr>
          <w:fldChar w:fldCharType="end"/>
        </w:r>
      </w:hyperlink>
    </w:p>
    <w:p w14:paraId="351B1B6C" w14:textId="520A2923" w:rsidR="00AD7558" w:rsidRPr="00AD7558" w:rsidRDefault="00AD7558">
      <w:pPr>
        <w:pStyle w:val="TOC1"/>
        <w:tabs>
          <w:tab w:val="right" w:leader="dot" w:pos="9344"/>
        </w:tabs>
        <w:rPr>
          <w:rFonts w:asciiTheme="minorHAnsi" w:eastAsiaTheme="minorEastAsia" w:hAnsiTheme="minorHAnsi" w:cstheme="minorBidi" w:hint="eastAsia"/>
          <w:noProof/>
          <w:sz w:val="22"/>
          <w:szCs w:val="24"/>
          <w14:ligatures w14:val="standardContextual"/>
        </w:rPr>
      </w:pPr>
      <w:hyperlink w:anchor="_Toc226637576" w:history="1">
        <w:r w:rsidRPr="00AD7558">
          <w:rPr>
            <w:rStyle w:val="affffd"/>
            <w:rFonts w:hint="eastAsia"/>
            <w:noProof/>
          </w:rPr>
          <w:t>1</w:t>
        </w:r>
        <w:r>
          <w:rPr>
            <w:rStyle w:val="affffd"/>
            <w:noProof/>
          </w:rPr>
          <w:t xml:space="preserve"> </w:t>
        </w:r>
        <w:r w:rsidRPr="00AD7558">
          <w:rPr>
            <w:rStyle w:val="affffd"/>
            <w:rFonts w:hint="eastAsia"/>
            <w:noProof/>
          </w:rPr>
          <w:t xml:space="preserve"> 范围</w:t>
        </w:r>
        <w:r w:rsidRPr="00AD7558">
          <w:rPr>
            <w:rFonts w:hint="eastAsia"/>
            <w:noProof/>
          </w:rPr>
          <w:tab/>
        </w:r>
        <w:r w:rsidRPr="00AD7558">
          <w:rPr>
            <w:rFonts w:hint="eastAsia"/>
            <w:noProof/>
          </w:rPr>
          <w:fldChar w:fldCharType="begin"/>
        </w:r>
        <w:r w:rsidRPr="00AD7558">
          <w:rPr>
            <w:rFonts w:hint="eastAsia"/>
            <w:noProof/>
          </w:rPr>
          <w:instrText xml:space="preserve"> </w:instrText>
        </w:r>
        <w:r w:rsidRPr="00AD7558">
          <w:rPr>
            <w:noProof/>
          </w:rPr>
          <w:instrText>PAGEREF _Toc226637576 \h</w:instrText>
        </w:r>
        <w:r w:rsidRPr="00AD7558">
          <w:rPr>
            <w:rFonts w:hint="eastAsia"/>
            <w:noProof/>
          </w:rPr>
          <w:instrText xml:space="preserve"> </w:instrText>
        </w:r>
        <w:r w:rsidRPr="00AD7558">
          <w:rPr>
            <w:rFonts w:hint="eastAsia"/>
            <w:noProof/>
          </w:rPr>
        </w:r>
        <w:r w:rsidRPr="00AD7558">
          <w:rPr>
            <w:rFonts w:hint="eastAsia"/>
            <w:noProof/>
          </w:rPr>
          <w:fldChar w:fldCharType="separate"/>
        </w:r>
        <w:r w:rsidRPr="00AD7558">
          <w:rPr>
            <w:noProof/>
          </w:rPr>
          <w:t>1</w:t>
        </w:r>
        <w:r w:rsidRPr="00AD7558">
          <w:rPr>
            <w:rFonts w:hint="eastAsia"/>
            <w:noProof/>
          </w:rPr>
          <w:fldChar w:fldCharType="end"/>
        </w:r>
      </w:hyperlink>
    </w:p>
    <w:p w14:paraId="6BF7C497" w14:textId="6AD916F4" w:rsidR="00AD7558" w:rsidRPr="00AD7558" w:rsidRDefault="00AD7558">
      <w:pPr>
        <w:pStyle w:val="TOC1"/>
        <w:tabs>
          <w:tab w:val="right" w:leader="dot" w:pos="9344"/>
        </w:tabs>
        <w:rPr>
          <w:rFonts w:asciiTheme="minorHAnsi" w:eastAsiaTheme="minorEastAsia" w:hAnsiTheme="minorHAnsi" w:cstheme="minorBidi" w:hint="eastAsia"/>
          <w:noProof/>
          <w:sz w:val="22"/>
          <w:szCs w:val="24"/>
          <w14:ligatures w14:val="standardContextual"/>
        </w:rPr>
      </w:pPr>
      <w:hyperlink w:anchor="_Toc226637577" w:history="1">
        <w:r w:rsidRPr="00AD7558">
          <w:rPr>
            <w:rStyle w:val="affffd"/>
            <w:rFonts w:hint="eastAsia"/>
            <w:noProof/>
          </w:rPr>
          <w:t>2</w:t>
        </w:r>
        <w:r>
          <w:rPr>
            <w:rStyle w:val="affffd"/>
            <w:noProof/>
          </w:rPr>
          <w:t xml:space="preserve"> </w:t>
        </w:r>
        <w:r w:rsidRPr="00AD7558">
          <w:rPr>
            <w:rStyle w:val="affffd"/>
            <w:rFonts w:hint="eastAsia"/>
            <w:noProof/>
          </w:rPr>
          <w:t xml:space="preserve"> 规范性引用文件</w:t>
        </w:r>
        <w:r w:rsidRPr="00AD7558">
          <w:rPr>
            <w:rFonts w:hint="eastAsia"/>
            <w:noProof/>
          </w:rPr>
          <w:tab/>
        </w:r>
        <w:r w:rsidRPr="00AD7558">
          <w:rPr>
            <w:rFonts w:hint="eastAsia"/>
            <w:noProof/>
          </w:rPr>
          <w:fldChar w:fldCharType="begin"/>
        </w:r>
        <w:r w:rsidRPr="00AD7558">
          <w:rPr>
            <w:rFonts w:hint="eastAsia"/>
            <w:noProof/>
          </w:rPr>
          <w:instrText xml:space="preserve"> </w:instrText>
        </w:r>
        <w:r w:rsidRPr="00AD7558">
          <w:rPr>
            <w:noProof/>
          </w:rPr>
          <w:instrText>PAGEREF _Toc226637577 \h</w:instrText>
        </w:r>
        <w:r w:rsidRPr="00AD7558">
          <w:rPr>
            <w:rFonts w:hint="eastAsia"/>
            <w:noProof/>
          </w:rPr>
          <w:instrText xml:space="preserve"> </w:instrText>
        </w:r>
        <w:r w:rsidRPr="00AD7558">
          <w:rPr>
            <w:rFonts w:hint="eastAsia"/>
            <w:noProof/>
          </w:rPr>
        </w:r>
        <w:r w:rsidRPr="00AD7558">
          <w:rPr>
            <w:rFonts w:hint="eastAsia"/>
            <w:noProof/>
          </w:rPr>
          <w:fldChar w:fldCharType="separate"/>
        </w:r>
        <w:r w:rsidRPr="00AD7558">
          <w:rPr>
            <w:noProof/>
          </w:rPr>
          <w:t>1</w:t>
        </w:r>
        <w:r w:rsidRPr="00AD7558">
          <w:rPr>
            <w:rFonts w:hint="eastAsia"/>
            <w:noProof/>
          </w:rPr>
          <w:fldChar w:fldCharType="end"/>
        </w:r>
      </w:hyperlink>
    </w:p>
    <w:p w14:paraId="1B3DC434" w14:textId="2552766B" w:rsidR="00AD7558" w:rsidRPr="00AD7558" w:rsidRDefault="00AD7558">
      <w:pPr>
        <w:pStyle w:val="TOC1"/>
        <w:tabs>
          <w:tab w:val="right" w:leader="dot" w:pos="9344"/>
        </w:tabs>
        <w:rPr>
          <w:rFonts w:asciiTheme="minorHAnsi" w:eastAsiaTheme="minorEastAsia" w:hAnsiTheme="minorHAnsi" w:cstheme="minorBidi" w:hint="eastAsia"/>
          <w:noProof/>
          <w:sz w:val="22"/>
          <w:szCs w:val="24"/>
          <w14:ligatures w14:val="standardContextual"/>
        </w:rPr>
      </w:pPr>
      <w:hyperlink w:anchor="_Toc226637578" w:history="1">
        <w:r w:rsidRPr="00AD7558">
          <w:rPr>
            <w:rStyle w:val="affffd"/>
            <w:rFonts w:hint="eastAsia"/>
            <w:noProof/>
          </w:rPr>
          <w:t>3</w:t>
        </w:r>
        <w:r>
          <w:rPr>
            <w:rStyle w:val="affffd"/>
            <w:noProof/>
          </w:rPr>
          <w:t xml:space="preserve"> </w:t>
        </w:r>
        <w:r w:rsidRPr="00AD7558">
          <w:rPr>
            <w:rStyle w:val="affffd"/>
            <w:rFonts w:hint="eastAsia"/>
            <w:noProof/>
          </w:rPr>
          <w:t xml:space="preserve"> 术语和定义</w:t>
        </w:r>
        <w:r w:rsidRPr="00AD7558">
          <w:rPr>
            <w:rFonts w:hint="eastAsia"/>
            <w:noProof/>
          </w:rPr>
          <w:tab/>
        </w:r>
        <w:r w:rsidRPr="00AD7558">
          <w:rPr>
            <w:rFonts w:hint="eastAsia"/>
            <w:noProof/>
          </w:rPr>
          <w:fldChar w:fldCharType="begin"/>
        </w:r>
        <w:r w:rsidRPr="00AD7558">
          <w:rPr>
            <w:rFonts w:hint="eastAsia"/>
            <w:noProof/>
          </w:rPr>
          <w:instrText xml:space="preserve"> </w:instrText>
        </w:r>
        <w:r w:rsidRPr="00AD7558">
          <w:rPr>
            <w:noProof/>
          </w:rPr>
          <w:instrText>PAGEREF _Toc226637578 \h</w:instrText>
        </w:r>
        <w:r w:rsidRPr="00AD7558">
          <w:rPr>
            <w:rFonts w:hint="eastAsia"/>
            <w:noProof/>
          </w:rPr>
          <w:instrText xml:space="preserve"> </w:instrText>
        </w:r>
        <w:r w:rsidRPr="00AD7558">
          <w:rPr>
            <w:rFonts w:hint="eastAsia"/>
            <w:noProof/>
          </w:rPr>
        </w:r>
        <w:r w:rsidRPr="00AD7558">
          <w:rPr>
            <w:rFonts w:hint="eastAsia"/>
            <w:noProof/>
          </w:rPr>
          <w:fldChar w:fldCharType="separate"/>
        </w:r>
        <w:r w:rsidRPr="00AD7558">
          <w:rPr>
            <w:noProof/>
          </w:rPr>
          <w:t>1</w:t>
        </w:r>
        <w:r w:rsidRPr="00AD7558">
          <w:rPr>
            <w:rFonts w:hint="eastAsia"/>
            <w:noProof/>
          </w:rPr>
          <w:fldChar w:fldCharType="end"/>
        </w:r>
      </w:hyperlink>
    </w:p>
    <w:p w14:paraId="2B9CAF5F" w14:textId="6795B060" w:rsidR="00AD7558" w:rsidRPr="00AD7558" w:rsidRDefault="00AD7558">
      <w:pPr>
        <w:pStyle w:val="TOC1"/>
        <w:tabs>
          <w:tab w:val="right" w:leader="dot" w:pos="9344"/>
        </w:tabs>
        <w:rPr>
          <w:rFonts w:asciiTheme="minorHAnsi" w:eastAsiaTheme="minorEastAsia" w:hAnsiTheme="minorHAnsi" w:cstheme="minorBidi" w:hint="eastAsia"/>
          <w:noProof/>
          <w:sz w:val="22"/>
          <w:szCs w:val="24"/>
          <w14:ligatures w14:val="standardContextual"/>
        </w:rPr>
      </w:pPr>
      <w:hyperlink w:anchor="_Toc226637579" w:history="1">
        <w:r w:rsidRPr="00AD7558">
          <w:rPr>
            <w:rStyle w:val="affffd"/>
            <w:rFonts w:hint="eastAsia"/>
            <w:noProof/>
          </w:rPr>
          <w:t>4</w:t>
        </w:r>
        <w:r>
          <w:rPr>
            <w:rStyle w:val="affffd"/>
            <w:noProof/>
          </w:rPr>
          <w:t xml:space="preserve"> </w:t>
        </w:r>
        <w:r w:rsidRPr="00AD7558">
          <w:rPr>
            <w:rStyle w:val="affffd"/>
            <w:rFonts w:hint="eastAsia"/>
            <w:noProof/>
          </w:rPr>
          <w:t xml:space="preserve"> 基本规定</w:t>
        </w:r>
        <w:r w:rsidRPr="00AD7558">
          <w:rPr>
            <w:rFonts w:hint="eastAsia"/>
            <w:noProof/>
          </w:rPr>
          <w:tab/>
        </w:r>
        <w:r w:rsidRPr="00AD7558">
          <w:rPr>
            <w:rFonts w:hint="eastAsia"/>
            <w:noProof/>
          </w:rPr>
          <w:fldChar w:fldCharType="begin"/>
        </w:r>
        <w:r w:rsidRPr="00AD7558">
          <w:rPr>
            <w:rFonts w:hint="eastAsia"/>
            <w:noProof/>
          </w:rPr>
          <w:instrText xml:space="preserve"> </w:instrText>
        </w:r>
        <w:r w:rsidRPr="00AD7558">
          <w:rPr>
            <w:noProof/>
          </w:rPr>
          <w:instrText>PAGEREF _Toc226637579 \h</w:instrText>
        </w:r>
        <w:r w:rsidRPr="00AD7558">
          <w:rPr>
            <w:rFonts w:hint="eastAsia"/>
            <w:noProof/>
          </w:rPr>
          <w:instrText xml:space="preserve"> </w:instrText>
        </w:r>
        <w:r w:rsidRPr="00AD7558">
          <w:rPr>
            <w:rFonts w:hint="eastAsia"/>
            <w:noProof/>
          </w:rPr>
        </w:r>
        <w:r w:rsidRPr="00AD7558">
          <w:rPr>
            <w:rFonts w:hint="eastAsia"/>
            <w:noProof/>
          </w:rPr>
          <w:fldChar w:fldCharType="separate"/>
        </w:r>
        <w:r w:rsidRPr="00AD7558">
          <w:rPr>
            <w:noProof/>
          </w:rPr>
          <w:t>1</w:t>
        </w:r>
        <w:r w:rsidRPr="00AD7558">
          <w:rPr>
            <w:rFonts w:hint="eastAsia"/>
            <w:noProof/>
          </w:rPr>
          <w:fldChar w:fldCharType="end"/>
        </w:r>
      </w:hyperlink>
    </w:p>
    <w:p w14:paraId="350096FF" w14:textId="749C33FB" w:rsidR="00AD7558" w:rsidRPr="00AD7558" w:rsidRDefault="00AD7558">
      <w:pPr>
        <w:pStyle w:val="TOC2"/>
        <w:rPr>
          <w:rFonts w:asciiTheme="minorHAnsi" w:eastAsiaTheme="minorEastAsia" w:hAnsiTheme="minorHAnsi" w:cstheme="minorBidi" w:hint="eastAsia"/>
          <w:noProof/>
          <w:sz w:val="22"/>
          <w:szCs w:val="24"/>
          <w14:ligatures w14:val="standardContextual"/>
        </w:rPr>
      </w:pPr>
      <w:hyperlink w:anchor="_Toc226637580" w:history="1">
        <w:r w:rsidRPr="00AD7558">
          <w:rPr>
            <w:rStyle w:val="affffd"/>
            <w:rFonts w:hint="eastAsi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4.1</w:t>
        </w:r>
        <w:r>
          <w:rPr>
            <w:rStyle w:val="affffd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 xml:space="preserve"> </w:t>
        </w:r>
        <w:r w:rsidRPr="00AD7558">
          <w:rPr>
            <w:rStyle w:val="affffd"/>
            <w:rFonts w:hint="eastAsia"/>
            <w:noProof/>
          </w:rPr>
          <w:t xml:space="preserve"> 一般规定</w:t>
        </w:r>
        <w:r w:rsidRPr="00AD7558">
          <w:rPr>
            <w:rFonts w:hint="eastAsia"/>
            <w:noProof/>
          </w:rPr>
          <w:tab/>
        </w:r>
        <w:r w:rsidRPr="00AD7558">
          <w:rPr>
            <w:rFonts w:hint="eastAsia"/>
            <w:noProof/>
          </w:rPr>
          <w:fldChar w:fldCharType="begin"/>
        </w:r>
        <w:r w:rsidRPr="00AD7558">
          <w:rPr>
            <w:rFonts w:hint="eastAsia"/>
            <w:noProof/>
          </w:rPr>
          <w:instrText xml:space="preserve"> </w:instrText>
        </w:r>
        <w:r w:rsidRPr="00AD7558">
          <w:rPr>
            <w:noProof/>
          </w:rPr>
          <w:instrText>PAGEREF _Toc226637580 \h</w:instrText>
        </w:r>
        <w:r w:rsidRPr="00AD7558">
          <w:rPr>
            <w:rFonts w:hint="eastAsia"/>
            <w:noProof/>
          </w:rPr>
          <w:instrText xml:space="preserve"> </w:instrText>
        </w:r>
        <w:r w:rsidRPr="00AD7558">
          <w:rPr>
            <w:rFonts w:hint="eastAsia"/>
            <w:noProof/>
          </w:rPr>
        </w:r>
        <w:r w:rsidRPr="00AD7558">
          <w:rPr>
            <w:rFonts w:hint="eastAsia"/>
            <w:noProof/>
          </w:rPr>
          <w:fldChar w:fldCharType="separate"/>
        </w:r>
        <w:r w:rsidRPr="00AD7558">
          <w:rPr>
            <w:noProof/>
          </w:rPr>
          <w:t>1</w:t>
        </w:r>
        <w:r w:rsidRPr="00AD7558">
          <w:rPr>
            <w:rFonts w:hint="eastAsia"/>
            <w:noProof/>
          </w:rPr>
          <w:fldChar w:fldCharType="end"/>
        </w:r>
      </w:hyperlink>
    </w:p>
    <w:p w14:paraId="72AD730D" w14:textId="27830D9C" w:rsidR="00AD7558" w:rsidRPr="00AD7558" w:rsidRDefault="00AD7558">
      <w:pPr>
        <w:pStyle w:val="TOC2"/>
        <w:rPr>
          <w:rFonts w:asciiTheme="minorHAnsi" w:eastAsiaTheme="minorEastAsia" w:hAnsiTheme="minorHAnsi" w:cstheme="minorBidi" w:hint="eastAsia"/>
          <w:noProof/>
          <w:sz w:val="22"/>
          <w:szCs w:val="24"/>
          <w14:ligatures w14:val="standardContextual"/>
        </w:rPr>
      </w:pPr>
      <w:hyperlink w:anchor="_Toc226637581" w:history="1">
        <w:r w:rsidRPr="00AD7558">
          <w:rPr>
            <w:rStyle w:val="affffd"/>
            <w:rFonts w:hint="eastAsi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4.2</w:t>
        </w:r>
        <w:r>
          <w:rPr>
            <w:rStyle w:val="affffd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 xml:space="preserve"> </w:t>
        </w:r>
        <w:r w:rsidRPr="00AD7558">
          <w:rPr>
            <w:rStyle w:val="affffd"/>
            <w:rFonts w:hint="eastAsia"/>
            <w:noProof/>
          </w:rPr>
          <w:t xml:space="preserve"> BIM应用总体要求</w:t>
        </w:r>
        <w:r w:rsidRPr="00AD7558">
          <w:rPr>
            <w:rFonts w:hint="eastAsia"/>
            <w:noProof/>
          </w:rPr>
          <w:tab/>
        </w:r>
        <w:r w:rsidRPr="00AD7558">
          <w:rPr>
            <w:rFonts w:hint="eastAsia"/>
            <w:noProof/>
          </w:rPr>
          <w:fldChar w:fldCharType="begin"/>
        </w:r>
        <w:r w:rsidRPr="00AD7558">
          <w:rPr>
            <w:rFonts w:hint="eastAsia"/>
            <w:noProof/>
          </w:rPr>
          <w:instrText xml:space="preserve"> </w:instrText>
        </w:r>
        <w:r w:rsidRPr="00AD7558">
          <w:rPr>
            <w:noProof/>
          </w:rPr>
          <w:instrText>PAGEREF _Toc226637581 \h</w:instrText>
        </w:r>
        <w:r w:rsidRPr="00AD7558">
          <w:rPr>
            <w:rFonts w:hint="eastAsia"/>
            <w:noProof/>
          </w:rPr>
          <w:instrText xml:space="preserve"> </w:instrText>
        </w:r>
        <w:r w:rsidRPr="00AD7558">
          <w:rPr>
            <w:rFonts w:hint="eastAsia"/>
            <w:noProof/>
          </w:rPr>
        </w:r>
        <w:r w:rsidRPr="00AD7558">
          <w:rPr>
            <w:rFonts w:hint="eastAsia"/>
            <w:noProof/>
          </w:rPr>
          <w:fldChar w:fldCharType="separate"/>
        </w:r>
        <w:r w:rsidRPr="00AD7558">
          <w:rPr>
            <w:noProof/>
          </w:rPr>
          <w:t>1</w:t>
        </w:r>
        <w:r w:rsidRPr="00AD7558">
          <w:rPr>
            <w:rFonts w:hint="eastAsia"/>
            <w:noProof/>
          </w:rPr>
          <w:fldChar w:fldCharType="end"/>
        </w:r>
      </w:hyperlink>
    </w:p>
    <w:p w14:paraId="03239F54" w14:textId="69ADE306" w:rsidR="00AD7558" w:rsidRPr="00AD7558" w:rsidRDefault="00AD7558">
      <w:pPr>
        <w:pStyle w:val="TOC2"/>
        <w:rPr>
          <w:rFonts w:asciiTheme="minorHAnsi" w:eastAsiaTheme="minorEastAsia" w:hAnsiTheme="minorHAnsi" w:cstheme="minorBidi" w:hint="eastAsia"/>
          <w:noProof/>
          <w:sz w:val="22"/>
          <w:szCs w:val="24"/>
          <w14:ligatures w14:val="standardContextual"/>
        </w:rPr>
      </w:pPr>
      <w:hyperlink w:anchor="_Toc226637582" w:history="1">
        <w:r w:rsidRPr="00AD7558">
          <w:rPr>
            <w:rStyle w:val="affffd"/>
            <w:rFonts w:hint="eastAsi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4.3</w:t>
        </w:r>
        <w:r>
          <w:rPr>
            <w:rStyle w:val="affffd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 xml:space="preserve"> </w:t>
        </w:r>
        <w:r w:rsidRPr="00AD7558">
          <w:rPr>
            <w:rStyle w:val="affffd"/>
            <w:rFonts w:hint="eastAsia"/>
            <w:noProof/>
          </w:rPr>
          <w:t xml:space="preserve"> 协同工作机制</w:t>
        </w:r>
        <w:r w:rsidRPr="00AD7558">
          <w:rPr>
            <w:rFonts w:hint="eastAsia"/>
            <w:noProof/>
          </w:rPr>
          <w:tab/>
        </w:r>
        <w:r w:rsidRPr="00AD7558">
          <w:rPr>
            <w:rFonts w:hint="eastAsia"/>
            <w:noProof/>
          </w:rPr>
          <w:fldChar w:fldCharType="begin"/>
        </w:r>
        <w:r w:rsidRPr="00AD7558">
          <w:rPr>
            <w:rFonts w:hint="eastAsia"/>
            <w:noProof/>
          </w:rPr>
          <w:instrText xml:space="preserve"> </w:instrText>
        </w:r>
        <w:r w:rsidRPr="00AD7558">
          <w:rPr>
            <w:noProof/>
          </w:rPr>
          <w:instrText>PAGEREF _Toc226637582 \h</w:instrText>
        </w:r>
        <w:r w:rsidRPr="00AD7558">
          <w:rPr>
            <w:rFonts w:hint="eastAsia"/>
            <w:noProof/>
          </w:rPr>
          <w:instrText xml:space="preserve"> </w:instrText>
        </w:r>
        <w:r w:rsidRPr="00AD7558">
          <w:rPr>
            <w:rFonts w:hint="eastAsia"/>
            <w:noProof/>
          </w:rPr>
        </w:r>
        <w:r w:rsidRPr="00AD7558">
          <w:rPr>
            <w:rFonts w:hint="eastAsia"/>
            <w:noProof/>
          </w:rPr>
          <w:fldChar w:fldCharType="separate"/>
        </w:r>
        <w:r w:rsidRPr="00AD7558">
          <w:rPr>
            <w:noProof/>
          </w:rPr>
          <w:t>2</w:t>
        </w:r>
        <w:r w:rsidRPr="00AD7558">
          <w:rPr>
            <w:rFonts w:hint="eastAsia"/>
            <w:noProof/>
          </w:rPr>
          <w:fldChar w:fldCharType="end"/>
        </w:r>
      </w:hyperlink>
    </w:p>
    <w:p w14:paraId="08A418AF" w14:textId="4EEB56B6" w:rsidR="00AD7558" w:rsidRPr="00AD7558" w:rsidRDefault="00AD7558">
      <w:pPr>
        <w:pStyle w:val="TOC2"/>
        <w:rPr>
          <w:rFonts w:asciiTheme="minorHAnsi" w:eastAsiaTheme="minorEastAsia" w:hAnsiTheme="minorHAnsi" w:cstheme="minorBidi" w:hint="eastAsia"/>
          <w:noProof/>
          <w:sz w:val="22"/>
          <w:szCs w:val="24"/>
          <w14:ligatures w14:val="standardContextual"/>
        </w:rPr>
      </w:pPr>
      <w:hyperlink w:anchor="_Toc226637583" w:history="1">
        <w:r w:rsidRPr="00AD7558">
          <w:rPr>
            <w:rStyle w:val="affffd"/>
            <w:rFonts w:hint="eastAsi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4.4</w:t>
        </w:r>
        <w:r>
          <w:rPr>
            <w:rStyle w:val="affffd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 xml:space="preserve"> </w:t>
        </w:r>
        <w:r w:rsidRPr="00AD7558">
          <w:rPr>
            <w:rStyle w:val="affffd"/>
            <w:rFonts w:hint="eastAsia"/>
            <w:noProof/>
          </w:rPr>
          <w:t xml:space="preserve"> 模型创建与管理</w:t>
        </w:r>
        <w:r w:rsidRPr="00AD7558">
          <w:rPr>
            <w:rFonts w:hint="eastAsia"/>
            <w:noProof/>
          </w:rPr>
          <w:tab/>
        </w:r>
        <w:r w:rsidRPr="00AD7558">
          <w:rPr>
            <w:rFonts w:hint="eastAsia"/>
            <w:noProof/>
          </w:rPr>
          <w:fldChar w:fldCharType="begin"/>
        </w:r>
        <w:r w:rsidRPr="00AD7558">
          <w:rPr>
            <w:rFonts w:hint="eastAsia"/>
            <w:noProof/>
          </w:rPr>
          <w:instrText xml:space="preserve"> </w:instrText>
        </w:r>
        <w:r w:rsidRPr="00AD7558">
          <w:rPr>
            <w:noProof/>
          </w:rPr>
          <w:instrText>PAGEREF _Toc226637583 \h</w:instrText>
        </w:r>
        <w:r w:rsidRPr="00AD7558">
          <w:rPr>
            <w:rFonts w:hint="eastAsia"/>
            <w:noProof/>
          </w:rPr>
          <w:instrText xml:space="preserve"> </w:instrText>
        </w:r>
        <w:r w:rsidRPr="00AD7558">
          <w:rPr>
            <w:rFonts w:hint="eastAsia"/>
            <w:noProof/>
          </w:rPr>
        </w:r>
        <w:r w:rsidRPr="00AD7558">
          <w:rPr>
            <w:rFonts w:hint="eastAsia"/>
            <w:noProof/>
          </w:rPr>
          <w:fldChar w:fldCharType="separate"/>
        </w:r>
        <w:r w:rsidRPr="00AD7558">
          <w:rPr>
            <w:noProof/>
          </w:rPr>
          <w:t>2</w:t>
        </w:r>
        <w:r w:rsidRPr="00AD7558">
          <w:rPr>
            <w:rFonts w:hint="eastAsia"/>
            <w:noProof/>
          </w:rPr>
          <w:fldChar w:fldCharType="end"/>
        </w:r>
      </w:hyperlink>
    </w:p>
    <w:p w14:paraId="1A53A9C7" w14:textId="356A75C9" w:rsidR="00AD7558" w:rsidRPr="00AD7558" w:rsidRDefault="00AD7558">
      <w:pPr>
        <w:pStyle w:val="TOC2"/>
        <w:rPr>
          <w:rFonts w:asciiTheme="minorHAnsi" w:eastAsiaTheme="minorEastAsia" w:hAnsiTheme="minorHAnsi" w:cstheme="minorBidi" w:hint="eastAsia"/>
          <w:noProof/>
          <w:sz w:val="22"/>
          <w:szCs w:val="24"/>
          <w14:ligatures w14:val="standardContextual"/>
        </w:rPr>
      </w:pPr>
      <w:hyperlink w:anchor="_Toc226637584" w:history="1">
        <w:r w:rsidRPr="00AD7558">
          <w:rPr>
            <w:rStyle w:val="affffd"/>
            <w:rFonts w:hint="eastAsi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4.5</w:t>
        </w:r>
        <w:r>
          <w:rPr>
            <w:rStyle w:val="affffd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 xml:space="preserve"> </w:t>
        </w:r>
        <w:r w:rsidRPr="00AD7558">
          <w:rPr>
            <w:rStyle w:val="affffd"/>
            <w:rFonts w:hint="eastAsia"/>
            <w:noProof/>
          </w:rPr>
          <w:t xml:space="preserve"> 信息安全与数据交换</w:t>
        </w:r>
        <w:r w:rsidRPr="00AD7558">
          <w:rPr>
            <w:rFonts w:hint="eastAsia"/>
            <w:noProof/>
          </w:rPr>
          <w:tab/>
        </w:r>
        <w:r w:rsidRPr="00AD7558">
          <w:rPr>
            <w:rFonts w:hint="eastAsia"/>
            <w:noProof/>
          </w:rPr>
          <w:fldChar w:fldCharType="begin"/>
        </w:r>
        <w:r w:rsidRPr="00AD7558">
          <w:rPr>
            <w:rFonts w:hint="eastAsia"/>
            <w:noProof/>
          </w:rPr>
          <w:instrText xml:space="preserve"> </w:instrText>
        </w:r>
        <w:r w:rsidRPr="00AD7558">
          <w:rPr>
            <w:noProof/>
          </w:rPr>
          <w:instrText>PAGEREF _Toc226637584 \h</w:instrText>
        </w:r>
        <w:r w:rsidRPr="00AD7558">
          <w:rPr>
            <w:rFonts w:hint="eastAsia"/>
            <w:noProof/>
          </w:rPr>
          <w:instrText xml:space="preserve"> </w:instrText>
        </w:r>
        <w:r w:rsidRPr="00AD7558">
          <w:rPr>
            <w:rFonts w:hint="eastAsia"/>
            <w:noProof/>
          </w:rPr>
        </w:r>
        <w:r w:rsidRPr="00AD7558">
          <w:rPr>
            <w:rFonts w:hint="eastAsia"/>
            <w:noProof/>
          </w:rPr>
          <w:fldChar w:fldCharType="separate"/>
        </w:r>
        <w:r w:rsidRPr="00AD7558">
          <w:rPr>
            <w:noProof/>
          </w:rPr>
          <w:t>2</w:t>
        </w:r>
        <w:r w:rsidRPr="00AD7558">
          <w:rPr>
            <w:rFonts w:hint="eastAsia"/>
            <w:noProof/>
          </w:rPr>
          <w:fldChar w:fldCharType="end"/>
        </w:r>
      </w:hyperlink>
    </w:p>
    <w:p w14:paraId="16A4E43E" w14:textId="5035688D" w:rsidR="00AD7558" w:rsidRPr="00AD7558" w:rsidRDefault="00AD7558">
      <w:pPr>
        <w:pStyle w:val="TOC2"/>
        <w:rPr>
          <w:rFonts w:asciiTheme="minorHAnsi" w:eastAsiaTheme="minorEastAsia" w:hAnsiTheme="minorHAnsi" w:cstheme="minorBidi" w:hint="eastAsia"/>
          <w:noProof/>
          <w:sz w:val="22"/>
          <w:szCs w:val="24"/>
          <w14:ligatures w14:val="standardContextual"/>
        </w:rPr>
      </w:pPr>
      <w:hyperlink w:anchor="_Toc226637585" w:history="1">
        <w:r w:rsidRPr="00AD7558">
          <w:rPr>
            <w:rStyle w:val="affffd"/>
            <w:rFonts w:hint="eastAsi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4.6</w:t>
        </w:r>
        <w:r>
          <w:rPr>
            <w:rStyle w:val="affffd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 xml:space="preserve"> </w:t>
        </w:r>
        <w:r w:rsidRPr="00AD7558">
          <w:rPr>
            <w:rStyle w:val="affffd"/>
            <w:rFonts w:hint="eastAsia"/>
            <w:noProof/>
          </w:rPr>
          <w:t xml:space="preserve"> BIM人员配置要求</w:t>
        </w:r>
        <w:r w:rsidRPr="00AD7558">
          <w:rPr>
            <w:rFonts w:hint="eastAsia"/>
            <w:noProof/>
          </w:rPr>
          <w:tab/>
        </w:r>
        <w:r w:rsidRPr="00AD7558">
          <w:rPr>
            <w:rFonts w:hint="eastAsia"/>
            <w:noProof/>
          </w:rPr>
          <w:fldChar w:fldCharType="begin"/>
        </w:r>
        <w:r w:rsidRPr="00AD7558">
          <w:rPr>
            <w:rFonts w:hint="eastAsia"/>
            <w:noProof/>
          </w:rPr>
          <w:instrText xml:space="preserve"> </w:instrText>
        </w:r>
        <w:r w:rsidRPr="00AD7558">
          <w:rPr>
            <w:noProof/>
          </w:rPr>
          <w:instrText>PAGEREF _Toc226637585 \h</w:instrText>
        </w:r>
        <w:r w:rsidRPr="00AD7558">
          <w:rPr>
            <w:rFonts w:hint="eastAsia"/>
            <w:noProof/>
          </w:rPr>
          <w:instrText xml:space="preserve"> </w:instrText>
        </w:r>
        <w:r w:rsidRPr="00AD7558">
          <w:rPr>
            <w:rFonts w:hint="eastAsia"/>
            <w:noProof/>
          </w:rPr>
        </w:r>
        <w:r w:rsidRPr="00AD7558">
          <w:rPr>
            <w:rFonts w:hint="eastAsia"/>
            <w:noProof/>
          </w:rPr>
          <w:fldChar w:fldCharType="separate"/>
        </w:r>
        <w:r w:rsidRPr="00AD7558">
          <w:rPr>
            <w:noProof/>
          </w:rPr>
          <w:t>2</w:t>
        </w:r>
        <w:r w:rsidRPr="00AD7558">
          <w:rPr>
            <w:rFonts w:hint="eastAsia"/>
            <w:noProof/>
          </w:rPr>
          <w:fldChar w:fldCharType="end"/>
        </w:r>
      </w:hyperlink>
    </w:p>
    <w:p w14:paraId="4ED4E884" w14:textId="2BF8BC78" w:rsidR="00AD7558" w:rsidRPr="00AD7558" w:rsidRDefault="00AD7558">
      <w:pPr>
        <w:pStyle w:val="TOC1"/>
        <w:tabs>
          <w:tab w:val="right" w:leader="dot" w:pos="9344"/>
        </w:tabs>
        <w:rPr>
          <w:rFonts w:asciiTheme="minorHAnsi" w:eastAsiaTheme="minorEastAsia" w:hAnsiTheme="minorHAnsi" w:cstheme="minorBidi" w:hint="eastAsia"/>
          <w:noProof/>
          <w:sz w:val="22"/>
          <w:szCs w:val="24"/>
          <w14:ligatures w14:val="standardContextual"/>
        </w:rPr>
      </w:pPr>
      <w:hyperlink w:anchor="_Toc226637586" w:history="1">
        <w:r w:rsidRPr="00AD7558">
          <w:rPr>
            <w:rStyle w:val="affffd"/>
            <w:rFonts w:hint="eastAsia"/>
            <w:noProof/>
          </w:rPr>
          <w:t>5</w:t>
        </w:r>
        <w:r>
          <w:rPr>
            <w:rStyle w:val="affffd"/>
            <w:noProof/>
          </w:rPr>
          <w:t xml:space="preserve"> </w:t>
        </w:r>
        <w:r w:rsidRPr="00AD7558">
          <w:rPr>
            <w:rStyle w:val="affffd"/>
            <w:rFonts w:hint="eastAsia"/>
            <w:noProof/>
          </w:rPr>
          <w:t xml:space="preserve"> BIM模型要求</w:t>
        </w:r>
        <w:r w:rsidRPr="00AD7558">
          <w:rPr>
            <w:rFonts w:hint="eastAsia"/>
            <w:noProof/>
          </w:rPr>
          <w:tab/>
        </w:r>
        <w:r w:rsidRPr="00AD7558">
          <w:rPr>
            <w:rFonts w:hint="eastAsia"/>
            <w:noProof/>
          </w:rPr>
          <w:fldChar w:fldCharType="begin"/>
        </w:r>
        <w:r w:rsidRPr="00AD7558">
          <w:rPr>
            <w:rFonts w:hint="eastAsia"/>
            <w:noProof/>
          </w:rPr>
          <w:instrText xml:space="preserve"> </w:instrText>
        </w:r>
        <w:r w:rsidRPr="00AD7558">
          <w:rPr>
            <w:noProof/>
          </w:rPr>
          <w:instrText>PAGEREF _Toc226637586 \h</w:instrText>
        </w:r>
        <w:r w:rsidRPr="00AD7558">
          <w:rPr>
            <w:rFonts w:hint="eastAsia"/>
            <w:noProof/>
          </w:rPr>
          <w:instrText xml:space="preserve"> </w:instrText>
        </w:r>
        <w:r w:rsidRPr="00AD7558">
          <w:rPr>
            <w:rFonts w:hint="eastAsia"/>
            <w:noProof/>
          </w:rPr>
        </w:r>
        <w:r w:rsidRPr="00AD7558">
          <w:rPr>
            <w:rFonts w:hint="eastAsia"/>
            <w:noProof/>
          </w:rPr>
          <w:fldChar w:fldCharType="separate"/>
        </w:r>
        <w:r w:rsidRPr="00AD7558">
          <w:rPr>
            <w:noProof/>
          </w:rPr>
          <w:t>2</w:t>
        </w:r>
        <w:r w:rsidRPr="00AD7558">
          <w:rPr>
            <w:rFonts w:hint="eastAsia"/>
            <w:noProof/>
          </w:rPr>
          <w:fldChar w:fldCharType="end"/>
        </w:r>
      </w:hyperlink>
    </w:p>
    <w:p w14:paraId="58E8E4CF" w14:textId="006319DF" w:rsidR="00AD7558" w:rsidRPr="00AD7558" w:rsidRDefault="00AD7558">
      <w:pPr>
        <w:pStyle w:val="TOC2"/>
        <w:rPr>
          <w:rFonts w:asciiTheme="minorHAnsi" w:eastAsiaTheme="minorEastAsia" w:hAnsiTheme="minorHAnsi" w:cstheme="minorBidi" w:hint="eastAsia"/>
          <w:noProof/>
          <w:sz w:val="22"/>
          <w:szCs w:val="24"/>
          <w14:ligatures w14:val="standardContextual"/>
        </w:rPr>
      </w:pPr>
      <w:hyperlink w:anchor="_Toc226637587" w:history="1">
        <w:r w:rsidRPr="00AD7558">
          <w:rPr>
            <w:rStyle w:val="affffd"/>
            <w:rFonts w:hint="eastAsi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5.1</w:t>
        </w:r>
        <w:r>
          <w:rPr>
            <w:rStyle w:val="affffd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 xml:space="preserve"> </w:t>
        </w:r>
        <w:r w:rsidRPr="00AD7558">
          <w:rPr>
            <w:rStyle w:val="affffd"/>
            <w:rFonts w:hint="eastAsia"/>
            <w:noProof/>
          </w:rPr>
          <w:t xml:space="preserve"> 模型架构与组织</w:t>
        </w:r>
        <w:r w:rsidRPr="00AD7558">
          <w:rPr>
            <w:rFonts w:hint="eastAsia"/>
            <w:noProof/>
          </w:rPr>
          <w:tab/>
        </w:r>
        <w:r w:rsidRPr="00AD7558">
          <w:rPr>
            <w:rFonts w:hint="eastAsia"/>
            <w:noProof/>
          </w:rPr>
          <w:fldChar w:fldCharType="begin"/>
        </w:r>
        <w:r w:rsidRPr="00AD7558">
          <w:rPr>
            <w:rFonts w:hint="eastAsia"/>
            <w:noProof/>
          </w:rPr>
          <w:instrText xml:space="preserve"> </w:instrText>
        </w:r>
        <w:r w:rsidRPr="00AD7558">
          <w:rPr>
            <w:noProof/>
          </w:rPr>
          <w:instrText>PAGEREF _Toc226637587 \h</w:instrText>
        </w:r>
        <w:r w:rsidRPr="00AD7558">
          <w:rPr>
            <w:rFonts w:hint="eastAsia"/>
            <w:noProof/>
          </w:rPr>
          <w:instrText xml:space="preserve"> </w:instrText>
        </w:r>
        <w:r w:rsidRPr="00AD7558">
          <w:rPr>
            <w:rFonts w:hint="eastAsia"/>
            <w:noProof/>
          </w:rPr>
        </w:r>
        <w:r w:rsidRPr="00AD7558">
          <w:rPr>
            <w:rFonts w:hint="eastAsia"/>
            <w:noProof/>
          </w:rPr>
          <w:fldChar w:fldCharType="separate"/>
        </w:r>
        <w:r w:rsidRPr="00AD7558">
          <w:rPr>
            <w:noProof/>
          </w:rPr>
          <w:t>2</w:t>
        </w:r>
        <w:r w:rsidRPr="00AD7558">
          <w:rPr>
            <w:rFonts w:hint="eastAsia"/>
            <w:noProof/>
          </w:rPr>
          <w:fldChar w:fldCharType="end"/>
        </w:r>
      </w:hyperlink>
    </w:p>
    <w:p w14:paraId="799EBB0D" w14:textId="74E41E0E" w:rsidR="00AD7558" w:rsidRPr="00AD7558" w:rsidRDefault="00AD7558">
      <w:pPr>
        <w:pStyle w:val="TOC2"/>
        <w:rPr>
          <w:rFonts w:asciiTheme="minorHAnsi" w:eastAsiaTheme="minorEastAsia" w:hAnsiTheme="minorHAnsi" w:cstheme="minorBidi" w:hint="eastAsia"/>
          <w:noProof/>
          <w:sz w:val="22"/>
          <w:szCs w:val="24"/>
          <w14:ligatures w14:val="standardContextual"/>
        </w:rPr>
      </w:pPr>
      <w:hyperlink w:anchor="_Toc226637588" w:history="1">
        <w:r w:rsidRPr="00AD7558">
          <w:rPr>
            <w:rStyle w:val="affffd"/>
            <w:rFonts w:hint="eastAsi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5.2</w:t>
        </w:r>
        <w:r>
          <w:rPr>
            <w:rStyle w:val="affffd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 xml:space="preserve"> </w:t>
        </w:r>
        <w:r w:rsidRPr="00AD7558">
          <w:rPr>
            <w:rStyle w:val="affffd"/>
            <w:rFonts w:hint="eastAsia"/>
            <w:noProof/>
          </w:rPr>
          <w:t xml:space="preserve"> 模型精细度等级</w:t>
        </w:r>
        <w:r w:rsidRPr="00AD7558">
          <w:rPr>
            <w:rFonts w:hint="eastAsia"/>
            <w:noProof/>
          </w:rPr>
          <w:tab/>
        </w:r>
        <w:r w:rsidRPr="00AD7558">
          <w:rPr>
            <w:rFonts w:hint="eastAsia"/>
            <w:noProof/>
          </w:rPr>
          <w:fldChar w:fldCharType="begin"/>
        </w:r>
        <w:r w:rsidRPr="00AD7558">
          <w:rPr>
            <w:rFonts w:hint="eastAsia"/>
            <w:noProof/>
          </w:rPr>
          <w:instrText xml:space="preserve"> </w:instrText>
        </w:r>
        <w:r w:rsidRPr="00AD7558">
          <w:rPr>
            <w:noProof/>
          </w:rPr>
          <w:instrText>PAGEREF _Toc226637588 \h</w:instrText>
        </w:r>
        <w:r w:rsidRPr="00AD7558">
          <w:rPr>
            <w:rFonts w:hint="eastAsia"/>
            <w:noProof/>
          </w:rPr>
          <w:instrText xml:space="preserve"> </w:instrText>
        </w:r>
        <w:r w:rsidRPr="00AD7558">
          <w:rPr>
            <w:rFonts w:hint="eastAsia"/>
            <w:noProof/>
          </w:rPr>
        </w:r>
        <w:r w:rsidRPr="00AD7558">
          <w:rPr>
            <w:rFonts w:hint="eastAsia"/>
            <w:noProof/>
          </w:rPr>
          <w:fldChar w:fldCharType="separate"/>
        </w:r>
        <w:r w:rsidRPr="00AD7558">
          <w:rPr>
            <w:noProof/>
          </w:rPr>
          <w:t>2</w:t>
        </w:r>
        <w:r w:rsidRPr="00AD7558">
          <w:rPr>
            <w:rFonts w:hint="eastAsia"/>
            <w:noProof/>
          </w:rPr>
          <w:fldChar w:fldCharType="end"/>
        </w:r>
      </w:hyperlink>
    </w:p>
    <w:p w14:paraId="597AEA77" w14:textId="6E61F911" w:rsidR="00AD7558" w:rsidRPr="00AD7558" w:rsidRDefault="00AD7558">
      <w:pPr>
        <w:pStyle w:val="TOC2"/>
        <w:rPr>
          <w:rFonts w:asciiTheme="minorHAnsi" w:eastAsiaTheme="minorEastAsia" w:hAnsiTheme="minorHAnsi" w:cstheme="minorBidi" w:hint="eastAsia"/>
          <w:noProof/>
          <w:sz w:val="22"/>
          <w:szCs w:val="24"/>
          <w14:ligatures w14:val="standardContextual"/>
        </w:rPr>
      </w:pPr>
      <w:hyperlink w:anchor="_Toc226637589" w:history="1">
        <w:r w:rsidRPr="00AD7558">
          <w:rPr>
            <w:rStyle w:val="affffd"/>
            <w:rFonts w:hint="eastAsi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5.3</w:t>
        </w:r>
        <w:r>
          <w:rPr>
            <w:rStyle w:val="affffd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 xml:space="preserve"> </w:t>
        </w:r>
        <w:r w:rsidRPr="00AD7558">
          <w:rPr>
            <w:rStyle w:val="affffd"/>
            <w:rFonts w:hint="eastAsia"/>
            <w:noProof/>
          </w:rPr>
          <w:t xml:space="preserve"> 几何表达精度</w:t>
        </w:r>
        <w:r w:rsidRPr="00AD7558">
          <w:rPr>
            <w:rFonts w:hint="eastAsia"/>
            <w:noProof/>
          </w:rPr>
          <w:tab/>
        </w:r>
        <w:r w:rsidRPr="00AD7558">
          <w:rPr>
            <w:rFonts w:hint="eastAsia"/>
            <w:noProof/>
          </w:rPr>
          <w:fldChar w:fldCharType="begin"/>
        </w:r>
        <w:r w:rsidRPr="00AD7558">
          <w:rPr>
            <w:rFonts w:hint="eastAsia"/>
            <w:noProof/>
          </w:rPr>
          <w:instrText xml:space="preserve"> </w:instrText>
        </w:r>
        <w:r w:rsidRPr="00AD7558">
          <w:rPr>
            <w:noProof/>
          </w:rPr>
          <w:instrText>PAGEREF _Toc226637589 \h</w:instrText>
        </w:r>
        <w:r w:rsidRPr="00AD7558">
          <w:rPr>
            <w:rFonts w:hint="eastAsia"/>
            <w:noProof/>
          </w:rPr>
          <w:instrText xml:space="preserve"> </w:instrText>
        </w:r>
        <w:r w:rsidRPr="00AD7558">
          <w:rPr>
            <w:rFonts w:hint="eastAsia"/>
            <w:noProof/>
          </w:rPr>
        </w:r>
        <w:r w:rsidRPr="00AD7558">
          <w:rPr>
            <w:rFonts w:hint="eastAsia"/>
            <w:noProof/>
          </w:rPr>
          <w:fldChar w:fldCharType="separate"/>
        </w:r>
        <w:r w:rsidRPr="00AD7558">
          <w:rPr>
            <w:noProof/>
          </w:rPr>
          <w:t>2</w:t>
        </w:r>
        <w:r w:rsidRPr="00AD7558">
          <w:rPr>
            <w:rFonts w:hint="eastAsia"/>
            <w:noProof/>
          </w:rPr>
          <w:fldChar w:fldCharType="end"/>
        </w:r>
      </w:hyperlink>
    </w:p>
    <w:p w14:paraId="5B81C41A" w14:textId="3F9D04AD" w:rsidR="00AD7558" w:rsidRPr="00AD7558" w:rsidRDefault="00AD7558">
      <w:pPr>
        <w:pStyle w:val="TOC2"/>
        <w:rPr>
          <w:rFonts w:asciiTheme="minorHAnsi" w:eastAsiaTheme="minorEastAsia" w:hAnsiTheme="minorHAnsi" w:cstheme="minorBidi" w:hint="eastAsia"/>
          <w:noProof/>
          <w:sz w:val="22"/>
          <w:szCs w:val="24"/>
          <w14:ligatures w14:val="standardContextual"/>
        </w:rPr>
      </w:pPr>
      <w:hyperlink w:anchor="_Toc226637590" w:history="1">
        <w:r w:rsidRPr="00AD7558">
          <w:rPr>
            <w:rStyle w:val="affffd"/>
            <w:rFonts w:hint="eastAsi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5.4</w:t>
        </w:r>
        <w:r>
          <w:rPr>
            <w:rStyle w:val="affffd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 xml:space="preserve"> </w:t>
        </w:r>
        <w:r w:rsidRPr="00AD7558">
          <w:rPr>
            <w:rStyle w:val="affffd"/>
            <w:rFonts w:hint="eastAsia"/>
            <w:noProof/>
          </w:rPr>
          <w:t xml:space="preserve"> 信息深度要求</w:t>
        </w:r>
        <w:r w:rsidRPr="00AD7558">
          <w:rPr>
            <w:rFonts w:hint="eastAsia"/>
            <w:noProof/>
          </w:rPr>
          <w:tab/>
        </w:r>
        <w:r w:rsidRPr="00AD7558">
          <w:rPr>
            <w:rFonts w:hint="eastAsia"/>
            <w:noProof/>
          </w:rPr>
          <w:fldChar w:fldCharType="begin"/>
        </w:r>
        <w:r w:rsidRPr="00AD7558">
          <w:rPr>
            <w:rFonts w:hint="eastAsia"/>
            <w:noProof/>
          </w:rPr>
          <w:instrText xml:space="preserve"> </w:instrText>
        </w:r>
        <w:r w:rsidRPr="00AD7558">
          <w:rPr>
            <w:noProof/>
          </w:rPr>
          <w:instrText>PAGEREF _Toc226637590 \h</w:instrText>
        </w:r>
        <w:r w:rsidRPr="00AD7558">
          <w:rPr>
            <w:rFonts w:hint="eastAsia"/>
            <w:noProof/>
          </w:rPr>
          <w:instrText xml:space="preserve"> </w:instrText>
        </w:r>
        <w:r w:rsidRPr="00AD7558">
          <w:rPr>
            <w:rFonts w:hint="eastAsia"/>
            <w:noProof/>
          </w:rPr>
        </w:r>
        <w:r w:rsidRPr="00AD7558">
          <w:rPr>
            <w:rFonts w:hint="eastAsia"/>
            <w:noProof/>
          </w:rPr>
          <w:fldChar w:fldCharType="separate"/>
        </w:r>
        <w:r w:rsidRPr="00AD7558">
          <w:rPr>
            <w:noProof/>
          </w:rPr>
          <w:t>2</w:t>
        </w:r>
        <w:r w:rsidRPr="00AD7558">
          <w:rPr>
            <w:rFonts w:hint="eastAsia"/>
            <w:noProof/>
          </w:rPr>
          <w:fldChar w:fldCharType="end"/>
        </w:r>
      </w:hyperlink>
    </w:p>
    <w:p w14:paraId="1C4CF05D" w14:textId="05C9324C" w:rsidR="00AD7558" w:rsidRPr="00AD7558" w:rsidRDefault="00AD7558">
      <w:pPr>
        <w:pStyle w:val="TOC2"/>
        <w:rPr>
          <w:rFonts w:asciiTheme="minorHAnsi" w:eastAsiaTheme="minorEastAsia" w:hAnsiTheme="minorHAnsi" w:cstheme="minorBidi" w:hint="eastAsia"/>
          <w:noProof/>
          <w:sz w:val="22"/>
          <w:szCs w:val="24"/>
          <w14:ligatures w14:val="standardContextual"/>
        </w:rPr>
      </w:pPr>
      <w:hyperlink w:anchor="_Toc226637591" w:history="1">
        <w:r w:rsidRPr="00AD7558">
          <w:rPr>
            <w:rStyle w:val="affffd"/>
            <w:rFonts w:hint="eastAsi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5.5</w:t>
        </w:r>
        <w:r>
          <w:rPr>
            <w:rStyle w:val="affffd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 xml:space="preserve"> </w:t>
        </w:r>
        <w:r w:rsidRPr="00AD7558">
          <w:rPr>
            <w:rStyle w:val="affffd"/>
            <w:rFonts w:hint="eastAsia"/>
            <w:noProof/>
          </w:rPr>
          <w:t xml:space="preserve"> 坐标与基准</w:t>
        </w:r>
        <w:r w:rsidRPr="00AD7558">
          <w:rPr>
            <w:rFonts w:hint="eastAsia"/>
            <w:noProof/>
          </w:rPr>
          <w:tab/>
        </w:r>
        <w:r w:rsidRPr="00AD7558">
          <w:rPr>
            <w:rFonts w:hint="eastAsia"/>
            <w:noProof/>
          </w:rPr>
          <w:fldChar w:fldCharType="begin"/>
        </w:r>
        <w:r w:rsidRPr="00AD7558">
          <w:rPr>
            <w:rFonts w:hint="eastAsia"/>
            <w:noProof/>
          </w:rPr>
          <w:instrText xml:space="preserve"> </w:instrText>
        </w:r>
        <w:r w:rsidRPr="00AD7558">
          <w:rPr>
            <w:noProof/>
          </w:rPr>
          <w:instrText>PAGEREF _Toc226637591 \h</w:instrText>
        </w:r>
        <w:r w:rsidRPr="00AD7558">
          <w:rPr>
            <w:rFonts w:hint="eastAsia"/>
            <w:noProof/>
          </w:rPr>
          <w:instrText xml:space="preserve"> </w:instrText>
        </w:r>
        <w:r w:rsidRPr="00AD7558">
          <w:rPr>
            <w:rFonts w:hint="eastAsia"/>
            <w:noProof/>
          </w:rPr>
        </w:r>
        <w:r w:rsidRPr="00AD7558">
          <w:rPr>
            <w:rFonts w:hint="eastAsia"/>
            <w:noProof/>
          </w:rPr>
          <w:fldChar w:fldCharType="separate"/>
        </w:r>
        <w:r w:rsidRPr="00AD7558">
          <w:rPr>
            <w:noProof/>
          </w:rPr>
          <w:t>3</w:t>
        </w:r>
        <w:r w:rsidRPr="00AD7558">
          <w:rPr>
            <w:rFonts w:hint="eastAsia"/>
            <w:noProof/>
          </w:rPr>
          <w:fldChar w:fldCharType="end"/>
        </w:r>
      </w:hyperlink>
    </w:p>
    <w:p w14:paraId="4EADEE3C" w14:textId="129B5219" w:rsidR="00AD7558" w:rsidRPr="00AD7558" w:rsidRDefault="00AD7558">
      <w:pPr>
        <w:pStyle w:val="TOC2"/>
        <w:rPr>
          <w:rFonts w:asciiTheme="minorHAnsi" w:eastAsiaTheme="minorEastAsia" w:hAnsiTheme="minorHAnsi" w:cstheme="minorBidi" w:hint="eastAsia"/>
          <w:noProof/>
          <w:sz w:val="22"/>
          <w:szCs w:val="24"/>
          <w14:ligatures w14:val="standardContextual"/>
        </w:rPr>
      </w:pPr>
      <w:hyperlink w:anchor="_Toc226637592" w:history="1">
        <w:r w:rsidRPr="00AD7558">
          <w:rPr>
            <w:rStyle w:val="affffd"/>
            <w:rFonts w:hint="eastAsi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5.6</w:t>
        </w:r>
        <w:r>
          <w:rPr>
            <w:rStyle w:val="affffd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 xml:space="preserve"> </w:t>
        </w:r>
        <w:r w:rsidRPr="00AD7558">
          <w:rPr>
            <w:rStyle w:val="affffd"/>
            <w:rFonts w:hint="eastAsia"/>
            <w:noProof/>
          </w:rPr>
          <w:t xml:space="preserve"> 模型版本管理要求</w:t>
        </w:r>
        <w:r w:rsidRPr="00AD7558">
          <w:rPr>
            <w:rFonts w:hint="eastAsia"/>
            <w:noProof/>
          </w:rPr>
          <w:tab/>
        </w:r>
        <w:r w:rsidRPr="00AD7558">
          <w:rPr>
            <w:rFonts w:hint="eastAsia"/>
            <w:noProof/>
          </w:rPr>
          <w:fldChar w:fldCharType="begin"/>
        </w:r>
        <w:r w:rsidRPr="00AD7558">
          <w:rPr>
            <w:rFonts w:hint="eastAsia"/>
            <w:noProof/>
          </w:rPr>
          <w:instrText xml:space="preserve"> </w:instrText>
        </w:r>
        <w:r w:rsidRPr="00AD7558">
          <w:rPr>
            <w:noProof/>
          </w:rPr>
          <w:instrText>PAGEREF _Toc226637592 \h</w:instrText>
        </w:r>
        <w:r w:rsidRPr="00AD7558">
          <w:rPr>
            <w:rFonts w:hint="eastAsia"/>
            <w:noProof/>
          </w:rPr>
          <w:instrText xml:space="preserve"> </w:instrText>
        </w:r>
        <w:r w:rsidRPr="00AD7558">
          <w:rPr>
            <w:rFonts w:hint="eastAsia"/>
            <w:noProof/>
          </w:rPr>
        </w:r>
        <w:r w:rsidRPr="00AD7558">
          <w:rPr>
            <w:rFonts w:hint="eastAsia"/>
            <w:noProof/>
          </w:rPr>
          <w:fldChar w:fldCharType="separate"/>
        </w:r>
        <w:r w:rsidRPr="00AD7558">
          <w:rPr>
            <w:noProof/>
          </w:rPr>
          <w:t>3</w:t>
        </w:r>
        <w:r w:rsidRPr="00AD7558">
          <w:rPr>
            <w:rFonts w:hint="eastAsia"/>
            <w:noProof/>
          </w:rPr>
          <w:fldChar w:fldCharType="end"/>
        </w:r>
      </w:hyperlink>
    </w:p>
    <w:p w14:paraId="01995475" w14:textId="6BA93D4E" w:rsidR="00AD7558" w:rsidRPr="00AD7558" w:rsidRDefault="00AD7558">
      <w:pPr>
        <w:pStyle w:val="TOC1"/>
        <w:tabs>
          <w:tab w:val="right" w:leader="dot" w:pos="9344"/>
        </w:tabs>
        <w:rPr>
          <w:rFonts w:asciiTheme="minorHAnsi" w:eastAsiaTheme="minorEastAsia" w:hAnsiTheme="minorHAnsi" w:cstheme="minorBidi" w:hint="eastAsia"/>
          <w:noProof/>
          <w:sz w:val="22"/>
          <w:szCs w:val="24"/>
          <w14:ligatures w14:val="standardContextual"/>
        </w:rPr>
      </w:pPr>
      <w:hyperlink w:anchor="_Toc226637593" w:history="1">
        <w:r w:rsidRPr="00AD7558">
          <w:rPr>
            <w:rStyle w:val="affffd"/>
            <w:rFonts w:hint="eastAsia"/>
            <w:noProof/>
          </w:rPr>
          <w:t>6</w:t>
        </w:r>
        <w:r>
          <w:rPr>
            <w:rStyle w:val="affffd"/>
            <w:noProof/>
          </w:rPr>
          <w:t xml:space="preserve"> </w:t>
        </w:r>
        <w:r w:rsidRPr="00AD7558">
          <w:rPr>
            <w:rStyle w:val="affffd"/>
            <w:rFonts w:hint="eastAsia"/>
            <w:noProof/>
          </w:rPr>
          <w:t xml:space="preserve"> 设计阶段BIM应用</w:t>
        </w:r>
        <w:r w:rsidRPr="00AD7558">
          <w:rPr>
            <w:rFonts w:hint="eastAsia"/>
            <w:noProof/>
          </w:rPr>
          <w:tab/>
        </w:r>
        <w:r w:rsidRPr="00AD7558">
          <w:rPr>
            <w:rFonts w:hint="eastAsia"/>
            <w:noProof/>
          </w:rPr>
          <w:fldChar w:fldCharType="begin"/>
        </w:r>
        <w:r w:rsidRPr="00AD7558">
          <w:rPr>
            <w:rFonts w:hint="eastAsia"/>
            <w:noProof/>
          </w:rPr>
          <w:instrText xml:space="preserve"> </w:instrText>
        </w:r>
        <w:r w:rsidRPr="00AD7558">
          <w:rPr>
            <w:noProof/>
          </w:rPr>
          <w:instrText>PAGEREF _Toc226637593 \h</w:instrText>
        </w:r>
        <w:r w:rsidRPr="00AD7558">
          <w:rPr>
            <w:rFonts w:hint="eastAsia"/>
            <w:noProof/>
          </w:rPr>
          <w:instrText xml:space="preserve"> </w:instrText>
        </w:r>
        <w:r w:rsidRPr="00AD7558">
          <w:rPr>
            <w:rFonts w:hint="eastAsia"/>
            <w:noProof/>
          </w:rPr>
        </w:r>
        <w:r w:rsidRPr="00AD7558">
          <w:rPr>
            <w:rFonts w:hint="eastAsia"/>
            <w:noProof/>
          </w:rPr>
          <w:fldChar w:fldCharType="separate"/>
        </w:r>
        <w:r w:rsidRPr="00AD7558">
          <w:rPr>
            <w:noProof/>
          </w:rPr>
          <w:t>3</w:t>
        </w:r>
        <w:r w:rsidRPr="00AD7558">
          <w:rPr>
            <w:rFonts w:hint="eastAsia"/>
            <w:noProof/>
          </w:rPr>
          <w:fldChar w:fldCharType="end"/>
        </w:r>
      </w:hyperlink>
    </w:p>
    <w:p w14:paraId="7249CC1E" w14:textId="56A1CA54" w:rsidR="00AD7558" w:rsidRPr="00AD7558" w:rsidRDefault="00AD7558">
      <w:pPr>
        <w:pStyle w:val="TOC2"/>
        <w:rPr>
          <w:rFonts w:asciiTheme="minorHAnsi" w:eastAsiaTheme="minorEastAsia" w:hAnsiTheme="minorHAnsi" w:cstheme="minorBidi" w:hint="eastAsia"/>
          <w:noProof/>
          <w:sz w:val="22"/>
          <w:szCs w:val="24"/>
          <w14:ligatures w14:val="standardContextual"/>
        </w:rPr>
      </w:pPr>
      <w:hyperlink w:anchor="_Toc226637594" w:history="1">
        <w:r w:rsidRPr="00AD7558">
          <w:rPr>
            <w:rStyle w:val="affffd"/>
            <w:rFonts w:hint="eastAsi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6.1</w:t>
        </w:r>
        <w:r>
          <w:rPr>
            <w:rStyle w:val="affffd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 xml:space="preserve"> </w:t>
        </w:r>
        <w:r w:rsidRPr="00AD7558">
          <w:rPr>
            <w:rStyle w:val="affffd"/>
            <w:rFonts w:hint="eastAsia"/>
            <w:noProof/>
          </w:rPr>
          <w:t xml:space="preserve"> 方案设计</w:t>
        </w:r>
        <w:r w:rsidRPr="00AD7558">
          <w:rPr>
            <w:rFonts w:hint="eastAsia"/>
            <w:noProof/>
          </w:rPr>
          <w:tab/>
        </w:r>
        <w:r w:rsidRPr="00AD7558">
          <w:rPr>
            <w:rFonts w:hint="eastAsia"/>
            <w:noProof/>
          </w:rPr>
          <w:fldChar w:fldCharType="begin"/>
        </w:r>
        <w:r w:rsidRPr="00AD7558">
          <w:rPr>
            <w:rFonts w:hint="eastAsia"/>
            <w:noProof/>
          </w:rPr>
          <w:instrText xml:space="preserve"> </w:instrText>
        </w:r>
        <w:r w:rsidRPr="00AD7558">
          <w:rPr>
            <w:noProof/>
          </w:rPr>
          <w:instrText>PAGEREF _Toc226637594 \h</w:instrText>
        </w:r>
        <w:r w:rsidRPr="00AD7558">
          <w:rPr>
            <w:rFonts w:hint="eastAsia"/>
            <w:noProof/>
          </w:rPr>
          <w:instrText xml:space="preserve"> </w:instrText>
        </w:r>
        <w:r w:rsidRPr="00AD7558">
          <w:rPr>
            <w:rFonts w:hint="eastAsia"/>
            <w:noProof/>
          </w:rPr>
        </w:r>
        <w:r w:rsidRPr="00AD7558">
          <w:rPr>
            <w:rFonts w:hint="eastAsia"/>
            <w:noProof/>
          </w:rPr>
          <w:fldChar w:fldCharType="separate"/>
        </w:r>
        <w:r w:rsidRPr="00AD7558">
          <w:rPr>
            <w:noProof/>
          </w:rPr>
          <w:t>3</w:t>
        </w:r>
        <w:r w:rsidRPr="00AD7558">
          <w:rPr>
            <w:rFonts w:hint="eastAsia"/>
            <w:noProof/>
          </w:rPr>
          <w:fldChar w:fldCharType="end"/>
        </w:r>
      </w:hyperlink>
    </w:p>
    <w:p w14:paraId="14287CE9" w14:textId="17DBCF10" w:rsidR="00AD7558" w:rsidRPr="00AD7558" w:rsidRDefault="00AD7558">
      <w:pPr>
        <w:pStyle w:val="TOC2"/>
        <w:rPr>
          <w:rFonts w:asciiTheme="minorHAnsi" w:eastAsiaTheme="minorEastAsia" w:hAnsiTheme="minorHAnsi" w:cstheme="minorBidi" w:hint="eastAsia"/>
          <w:noProof/>
          <w:sz w:val="22"/>
          <w:szCs w:val="24"/>
          <w14:ligatures w14:val="standardContextual"/>
        </w:rPr>
      </w:pPr>
      <w:hyperlink w:anchor="_Toc226637595" w:history="1">
        <w:r w:rsidRPr="00AD7558">
          <w:rPr>
            <w:rStyle w:val="affffd"/>
            <w:rFonts w:hint="eastAsi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6.2</w:t>
        </w:r>
        <w:r>
          <w:rPr>
            <w:rStyle w:val="affffd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 xml:space="preserve"> </w:t>
        </w:r>
        <w:r w:rsidRPr="00AD7558">
          <w:rPr>
            <w:rStyle w:val="affffd"/>
            <w:rFonts w:hint="eastAsia"/>
            <w:noProof/>
          </w:rPr>
          <w:t xml:space="preserve"> 初步设计</w:t>
        </w:r>
        <w:r w:rsidRPr="00AD7558">
          <w:rPr>
            <w:rFonts w:hint="eastAsia"/>
            <w:noProof/>
          </w:rPr>
          <w:tab/>
        </w:r>
        <w:r w:rsidRPr="00AD7558">
          <w:rPr>
            <w:rFonts w:hint="eastAsia"/>
            <w:noProof/>
          </w:rPr>
          <w:fldChar w:fldCharType="begin"/>
        </w:r>
        <w:r w:rsidRPr="00AD7558">
          <w:rPr>
            <w:rFonts w:hint="eastAsia"/>
            <w:noProof/>
          </w:rPr>
          <w:instrText xml:space="preserve"> </w:instrText>
        </w:r>
        <w:r w:rsidRPr="00AD7558">
          <w:rPr>
            <w:noProof/>
          </w:rPr>
          <w:instrText>PAGEREF _Toc226637595 \h</w:instrText>
        </w:r>
        <w:r w:rsidRPr="00AD7558">
          <w:rPr>
            <w:rFonts w:hint="eastAsia"/>
            <w:noProof/>
          </w:rPr>
          <w:instrText xml:space="preserve"> </w:instrText>
        </w:r>
        <w:r w:rsidRPr="00AD7558">
          <w:rPr>
            <w:rFonts w:hint="eastAsia"/>
            <w:noProof/>
          </w:rPr>
        </w:r>
        <w:r w:rsidRPr="00AD7558">
          <w:rPr>
            <w:rFonts w:hint="eastAsia"/>
            <w:noProof/>
          </w:rPr>
          <w:fldChar w:fldCharType="separate"/>
        </w:r>
        <w:r w:rsidRPr="00AD7558">
          <w:rPr>
            <w:noProof/>
          </w:rPr>
          <w:t>3</w:t>
        </w:r>
        <w:r w:rsidRPr="00AD7558">
          <w:rPr>
            <w:rFonts w:hint="eastAsia"/>
            <w:noProof/>
          </w:rPr>
          <w:fldChar w:fldCharType="end"/>
        </w:r>
      </w:hyperlink>
    </w:p>
    <w:p w14:paraId="704CA5C6" w14:textId="66A3446B" w:rsidR="00AD7558" w:rsidRPr="00AD7558" w:rsidRDefault="00AD7558">
      <w:pPr>
        <w:pStyle w:val="TOC2"/>
        <w:rPr>
          <w:rFonts w:asciiTheme="minorHAnsi" w:eastAsiaTheme="minorEastAsia" w:hAnsiTheme="minorHAnsi" w:cstheme="minorBidi" w:hint="eastAsia"/>
          <w:noProof/>
          <w:sz w:val="22"/>
          <w:szCs w:val="24"/>
          <w14:ligatures w14:val="standardContextual"/>
        </w:rPr>
      </w:pPr>
      <w:hyperlink w:anchor="_Toc226637596" w:history="1">
        <w:r w:rsidRPr="00AD7558">
          <w:rPr>
            <w:rStyle w:val="affffd"/>
            <w:rFonts w:hint="eastAsi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6.3</w:t>
        </w:r>
        <w:r>
          <w:rPr>
            <w:rStyle w:val="affffd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 xml:space="preserve"> </w:t>
        </w:r>
        <w:r w:rsidRPr="00AD7558">
          <w:rPr>
            <w:rStyle w:val="affffd"/>
            <w:rFonts w:hint="eastAsia"/>
            <w:noProof/>
          </w:rPr>
          <w:t xml:space="preserve"> 施工图设计</w:t>
        </w:r>
        <w:r w:rsidRPr="00AD7558">
          <w:rPr>
            <w:rFonts w:hint="eastAsia"/>
            <w:noProof/>
          </w:rPr>
          <w:tab/>
        </w:r>
        <w:r w:rsidRPr="00AD7558">
          <w:rPr>
            <w:rFonts w:hint="eastAsia"/>
            <w:noProof/>
          </w:rPr>
          <w:fldChar w:fldCharType="begin"/>
        </w:r>
        <w:r w:rsidRPr="00AD7558">
          <w:rPr>
            <w:rFonts w:hint="eastAsia"/>
            <w:noProof/>
          </w:rPr>
          <w:instrText xml:space="preserve"> </w:instrText>
        </w:r>
        <w:r w:rsidRPr="00AD7558">
          <w:rPr>
            <w:noProof/>
          </w:rPr>
          <w:instrText>PAGEREF _Toc226637596 \h</w:instrText>
        </w:r>
        <w:r w:rsidRPr="00AD7558">
          <w:rPr>
            <w:rFonts w:hint="eastAsia"/>
            <w:noProof/>
          </w:rPr>
          <w:instrText xml:space="preserve"> </w:instrText>
        </w:r>
        <w:r w:rsidRPr="00AD7558">
          <w:rPr>
            <w:rFonts w:hint="eastAsia"/>
            <w:noProof/>
          </w:rPr>
        </w:r>
        <w:r w:rsidRPr="00AD7558">
          <w:rPr>
            <w:rFonts w:hint="eastAsia"/>
            <w:noProof/>
          </w:rPr>
          <w:fldChar w:fldCharType="separate"/>
        </w:r>
        <w:r w:rsidRPr="00AD7558">
          <w:rPr>
            <w:noProof/>
          </w:rPr>
          <w:t>3</w:t>
        </w:r>
        <w:r w:rsidRPr="00AD7558">
          <w:rPr>
            <w:rFonts w:hint="eastAsia"/>
            <w:noProof/>
          </w:rPr>
          <w:fldChar w:fldCharType="end"/>
        </w:r>
      </w:hyperlink>
    </w:p>
    <w:p w14:paraId="4780806F" w14:textId="2084B223" w:rsidR="00AD7558" w:rsidRPr="00AD7558" w:rsidRDefault="00AD7558">
      <w:pPr>
        <w:pStyle w:val="TOC2"/>
        <w:rPr>
          <w:rFonts w:asciiTheme="minorHAnsi" w:eastAsiaTheme="minorEastAsia" w:hAnsiTheme="minorHAnsi" w:cstheme="minorBidi" w:hint="eastAsia"/>
          <w:noProof/>
          <w:sz w:val="22"/>
          <w:szCs w:val="24"/>
          <w14:ligatures w14:val="standardContextual"/>
        </w:rPr>
      </w:pPr>
      <w:hyperlink w:anchor="_Toc226637597" w:history="1">
        <w:r w:rsidRPr="00AD7558">
          <w:rPr>
            <w:rStyle w:val="affffd"/>
            <w:rFonts w:hint="eastAsi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6.4</w:t>
        </w:r>
        <w:r>
          <w:rPr>
            <w:rStyle w:val="affffd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 xml:space="preserve"> </w:t>
        </w:r>
        <w:r w:rsidRPr="00AD7558">
          <w:rPr>
            <w:rStyle w:val="affffd"/>
            <w:rFonts w:hint="eastAsia"/>
            <w:noProof/>
          </w:rPr>
          <w:t xml:space="preserve"> 设计协同与校审</w:t>
        </w:r>
        <w:r w:rsidRPr="00AD7558">
          <w:rPr>
            <w:rFonts w:hint="eastAsia"/>
            <w:noProof/>
          </w:rPr>
          <w:tab/>
        </w:r>
        <w:r w:rsidRPr="00AD7558">
          <w:rPr>
            <w:rFonts w:hint="eastAsia"/>
            <w:noProof/>
          </w:rPr>
          <w:fldChar w:fldCharType="begin"/>
        </w:r>
        <w:r w:rsidRPr="00AD7558">
          <w:rPr>
            <w:rFonts w:hint="eastAsia"/>
            <w:noProof/>
          </w:rPr>
          <w:instrText xml:space="preserve"> </w:instrText>
        </w:r>
        <w:r w:rsidRPr="00AD7558">
          <w:rPr>
            <w:noProof/>
          </w:rPr>
          <w:instrText>PAGEREF _Toc226637597 \h</w:instrText>
        </w:r>
        <w:r w:rsidRPr="00AD7558">
          <w:rPr>
            <w:rFonts w:hint="eastAsia"/>
            <w:noProof/>
          </w:rPr>
          <w:instrText xml:space="preserve"> </w:instrText>
        </w:r>
        <w:r w:rsidRPr="00AD7558">
          <w:rPr>
            <w:rFonts w:hint="eastAsia"/>
            <w:noProof/>
          </w:rPr>
        </w:r>
        <w:r w:rsidRPr="00AD7558">
          <w:rPr>
            <w:rFonts w:hint="eastAsia"/>
            <w:noProof/>
          </w:rPr>
          <w:fldChar w:fldCharType="separate"/>
        </w:r>
        <w:r w:rsidRPr="00AD7558">
          <w:rPr>
            <w:noProof/>
          </w:rPr>
          <w:t>4</w:t>
        </w:r>
        <w:r w:rsidRPr="00AD7558">
          <w:rPr>
            <w:rFonts w:hint="eastAsia"/>
            <w:noProof/>
          </w:rPr>
          <w:fldChar w:fldCharType="end"/>
        </w:r>
      </w:hyperlink>
    </w:p>
    <w:p w14:paraId="27CC048F" w14:textId="1DB2A675" w:rsidR="00AD7558" w:rsidRPr="00AD7558" w:rsidRDefault="00AD7558">
      <w:pPr>
        <w:pStyle w:val="TOC2"/>
        <w:rPr>
          <w:rFonts w:asciiTheme="minorHAnsi" w:eastAsiaTheme="minorEastAsia" w:hAnsiTheme="minorHAnsi" w:cstheme="minorBidi" w:hint="eastAsia"/>
          <w:noProof/>
          <w:sz w:val="22"/>
          <w:szCs w:val="24"/>
          <w14:ligatures w14:val="standardContextual"/>
        </w:rPr>
      </w:pPr>
      <w:hyperlink w:anchor="_Toc226637598" w:history="1">
        <w:r w:rsidRPr="00AD7558">
          <w:rPr>
            <w:rStyle w:val="affffd"/>
            <w:rFonts w:hint="eastAsi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6.5</w:t>
        </w:r>
        <w:r>
          <w:rPr>
            <w:rStyle w:val="affffd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 xml:space="preserve"> </w:t>
        </w:r>
        <w:r w:rsidRPr="00AD7558">
          <w:rPr>
            <w:rStyle w:val="affffd"/>
            <w:rFonts w:hint="eastAsia"/>
            <w:noProof/>
          </w:rPr>
          <w:t xml:space="preserve"> 设计成果数字化交付</w:t>
        </w:r>
        <w:r w:rsidRPr="00AD7558">
          <w:rPr>
            <w:rFonts w:hint="eastAsia"/>
            <w:noProof/>
          </w:rPr>
          <w:tab/>
        </w:r>
        <w:r w:rsidRPr="00AD7558">
          <w:rPr>
            <w:rFonts w:hint="eastAsia"/>
            <w:noProof/>
          </w:rPr>
          <w:fldChar w:fldCharType="begin"/>
        </w:r>
        <w:r w:rsidRPr="00AD7558">
          <w:rPr>
            <w:rFonts w:hint="eastAsia"/>
            <w:noProof/>
          </w:rPr>
          <w:instrText xml:space="preserve"> </w:instrText>
        </w:r>
        <w:r w:rsidRPr="00AD7558">
          <w:rPr>
            <w:noProof/>
          </w:rPr>
          <w:instrText>PAGEREF _Toc226637598 \h</w:instrText>
        </w:r>
        <w:r w:rsidRPr="00AD7558">
          <w:rPr>
            <w:rFonts w:hint="eastAsia"/>
            <w:noProof/>
          </w:rPr>
          <w:instrText xml:space="preserve"> </w:instrText>
        </w:r>
        <w:r w:rsidRPr="00AD7558">
          <w:rPr>
            <w:rFonts w:hint="eastAsia"/>
            <w:noProof/>
          </w:rPr>
        </w:r>
        <w:r w:rsidRPr="00AD7558">
          <w:rPr>
            <w:rFonts w:hint="eastAsia"/>
            <w:noProof/>
          </w:rPr>
          <w:fldChar w:fldCharType="separate"/>
        </w:r>
        <w:r w:rsidRPr="00AD7558">
          <w:rPr>
            <w:noProof/>
          </w:rPr>
          <w:t>4</w:t>
        </w:r>
        <w:r w:rsidRPr="00AD7558">
          <w:rPr>
            <w:rFonts w:hint="eastAsia"/>
            <w:noProof/>
          </w:rPr>
          <w:fldChar w:fldCharType="end"/>
        </w:r>
      </w:hyperlink>
    </w:p>
    <w:p w14:paraId="58D79A72" w14:textId="69A8A3C1" w:rsidR="00AD7558" w:rsidRPr="00AD7558" w:rsidRDefault="00AD7558">
      <w:pPr>
        <w:pStyle w:val="TOC1"/>
        <w:tabs>
          <w:tab w:val="right" w:leader="dot" w:pos="9344"/>
        </w:tabs>
        <w:rPr>
          <w:rFonts w:asciiTheme="minorHAnsi" w:eastAsiaTheme="minorEastAsia" w:hAnsiTheme="minorHAnsi" w:cstheme="minorBidi" w:hint="eastAsia"/>
          <w:noProof/>
          <w:sz w:val="22"/>
          <w:szCs w:val="24"/>
          <w14:ligatures w14:val="standardContextual"/>
        </w:rPr>
      </w:pPr>
      <w:hyperlink w:anchor="_Toc226637599" w:history="1">
        <w:r w:rsidRPr="00AD7558">
          <w:rPr>
            <w:rStyle w:val="affffd"/>
            <w:rFonts w:hint="eastAsia"/>
            <w:noProof/>
          </w:rPr>
          <w:t>7</w:t>
        </w:r>
        <w:r>
          <w:rPr>
            <w:rStyle w:val="affffd"/>
            <w:noProof/>
          </w:rPr>
          <w:t xml:space="preserve"> </w:t>
        </w:r>
        <w:r w:rsidRPr="00AD7558">
          <w:rPr>
            <w:rStyle w:val="affffd"/>
            <w:rFonts w:hint="eastAsia"/>
            <w:noProof/>
          </w:rPr>
          <w:t xml:space="preserve"> 施工阶段BIM应用</w:t>
        </w:r>
        <w:r w:rsidRPr="00AD7558">
          <w:rPr>
            <w:rFonts w:hint="eastAsia"/>
            <w:noProof/>
          </w:rPr>
          <w:tab/>
        </w:r>
        <w:r w:rsidRPr="00AD7558">
          <w:rPr>
            <w:rFonts w:hint="eastAsia"/>
            <w:noProof/>
          </w:rPr>
          <w:fldChar w:fldCharType="begin"/>
        </w:r>
        <w:r w:rsidRPr="00AD7558">
          <w:rPr>
            <w:rFonts w:hint="eastAsia"/>
            <w:noProof/>
          </w:rPr>
          <w:instrText xml:space="preserve"> </w:instrText>
        </w:r>
        <w:r w:rsidRPr="00AD7558">
          <w:rPr>
            <w:noProof/>
          </w:rPr>
          <w:instrText>PAGEREF _Toc226637599 \h</w:instrText>
        </w:r>
        <w:r w:rsidRPr="00AD7558">
          <w:rPr>
            <w:rFonts w:hint="eastAsia"/>
            <w:noProof/>
          </w:rPr>
          <w:instrText xml:space="preserve"> </w:instrText>
        </w:r>
        <w:r w:rsidRPr="00AD7558">
          <w:rPr>
            <w:rFonts w:hint="eastAsia"/>
            <w:noProof/>
          </w:rPr>
        </w:r>
        <w:r w:rsidRPr="00AD7558">
          <w:rPr>
            <w:rFonts w:hint="eastAsia"/>
            <w:noProof/>
          </w:rPr>
          <w:fldChar w:fldCharType="separate"/>
        </w:r>
        <w:r w:rsidRPr="00AD7558">
          <w:rPr>
            <w:noProof/>
          </w:rPr>
          <w:t>4</w:t>
        </w:r>
        <w:r w:rsidRPr="00AD7558">
          <w:rPr>
            <w:rFonts w:hint="eastAsia"/>
            <w:noProof/>
          </w:rPr>
          <w:fldChar w:fldCharType="end"/>
        </w:r>
      </w:hyperlink>
    </w:p>
    <w:p w14:paraId="624CDF9A" w14:textId="059F075F" w:rsidR="00AD7558" w:rsidRPr="00AD7558" w:rsidRDefault="00AD7558">
      <w:pPr>
        <w:pStyle w:val="TOC2"/>
        <w:rPr>
          <w:rFonts w:asciiTheme="minorHAnsi" w:eastAsiaTheme="minorEastAsia" w:hAnsiTheme="minorHAnsi" w:cstheme="minorBidi" w:hint="eastAsia"/>
          <w:noProof/>
          <w:sz w:val="22"/>
          <w:szCs w:val="24"/>
          <w14:ligatures w14:val="standardContextual"/>
        </w:rPr>
      </w:pPr>
      <w:hyperlink w:anchor="_Toc226637600" w:history="1">
        <w:r w:rsidRPr="00AD7558">
          <w:rPr>
            <w:rStyle w:val="affffd"/>
            <w:rFonts w:hint="eastAsi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7.1</w:t>
        </w:r>
        <w:r>
          <w:rPr>
            <w:rStyle w:val="affffd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 xml:space="preserve"> </w:t>
        </w:r>
        <w:r w:rsidRPr="00AD7558">
          <w:rPr>
            <w:rStyle w:val="affffd"/>
            <w:rFonts w:hint="eastAsia"/>
            <w:noProof/>
          </w:rPr>
          <w:t xml:space="preserve"> 施工准备</w:t>
        </w:r>
        <w:r w:rsidRPr="00AD7558">
          <w:rPr>
            <w:rFonts w:hint="eastAsia"/>
            <w:noProof/>
          </w:rPr>
          <w:tab/>
        </w:r>
        <w:r w:rsidRPr="00AD7558">
          <w:rPr>
            <w:rFonts w:hint="eastAsia"/>
            <w:noProof/>
          </w:rPr>
          <w:fldChar w:fldCharType="begin"/>
        </w:r>
        <w:r w:rsidRPr="00AD7558">
          <w:rPr>
            <w:rFonts w:hint="eastAsia"/>
            <w:noProof/>
          </w:rPr>
          <w:instrText xml:space="preserve"> </w:instrText>
        </w:r>
        <w:r w:rsidRPr="00AD7558">
          <w:rPr>
            <w:noProof/>
          </w:rPr>
          <w:instrText>PAGEREF _Toc226637600 \h</w:instrText>
        </w:r>
        <w:r w:rsidRPr="00AD7558">
          <w:rPr>
            <w:rFonts w:hint="eastAsia"/>
            <w:noProof/>
          </w:rPr>
          <w:instrText xml:space="preserve"> </w:instrText>
        </w:r>
        <w:r w:rsidRPr="00AD7558">
          <w:rPr>
            <w:rFonts w:hint="eastAsia"/>
            <w:noProof/>
          </w:rPr>
        </w:r>
        <w:r w:rsidRPr="00AD7558">
          <w:rPr>
            <w:rFonts w:hint="eastAsia"/>
            <w:noProof/>
          </w:rPr>
          <w:fldChar w:fldCharType="separate"/>
        </w:r>
        <w:r w:rsidRPr="00AD7558">
          <w:rPr>
            <w:noProof/>
          </w:rPr>
          <w:t>4</w:t>
        </w:r>
        <w:r w:rsidRPr="00AD7558">
          <w:rPr>
            <w:rFonts w:hint="eastAsia"/>
            <w:noProof/>
          </w:rPr>
          <w:fldChar w:fldCharType="end"/>
        </w:r>
      </w:hyperlink>
    </w:p>
    <w:p w14:paraId="3A2B0F22" w14:textId="40EA7C56" w:rsidR="00AD7558" w:rsidRPr="00AD7558" w:rsidRDefault="00AD7558">
      <w:pPr>
        <w:pStyle w:val="TOC2"/>
        <w:rPr>
          <w:rFonts w:asciiTheme="minorHAnsi" w:eastAsiaTheme="minorEastAsia" w:hAnsiTheme="minorHAnsi" w:cstheme="minorBidi" w:hint="eastAsia"/>
          <w:noProof/>
          <w:sz w:val="22"/>
          <w:szCs w:val="24"/>
          <w14:ligatures w14:val="standardContextual"/>
        </w:rPr>
      </w:pPr>
      <w:hyperlink w:anchor="_Toc226637601" w:history="1">
        <w:r w:rsidRPr="00AD7558">
          <w:rPr>
            <w:rStyle w:val="affffd"/>
            <w:rFonts w:hint="eastAsi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7.2</w:t>
        </w:r>
        <w:r>
          <w:rPr>
            <w:rStyle w:val="affffd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 xml:space="preserve"> </w:t>
        </w:r>
        <w:r w:rsidRPr="00AD7558">
          <w:rPr>
            <w:rStyle w:val="affffd"/>
            <w:rFonts w:hint="eastAsia"/>
            <w:noProof/>
          </w:rPr>
          <w:t xml:space="preserve"> 进度管理</w:t>
        </w:r>
        <w:r w:rsidRPr="00AD7558">
          <w:rPr>
            <w:rFonts w:hint="eastAsia"/>
            <w:noProof/>
          </w:rPr>
          <w:tab/>
        </w:r>
        <w:r w:rsidRPr="00AD7558">
          <w:rPr>
            <w:rFonts w:hint="eastAsia"/>
            <w:noProof/>
          </w:rPr>
          <w:fldChar w:fldCharType="begin"/>
        </w:r>
        <w:r w:rsidRPr="00AD7558">
          <w:rPr>
            <w:rFonts w:hint="eastAsia"/>
            <w:noProof/>
          </w:rPr>
          <w:instrText xml:space="preserve"> </w:instrText>
        </w:r>
        <w:r w:rsidRPr="00AD7558">
          <w:rPr>
            <w:noProof/>
          </w:rPr>
          <w:instrText>PAGEREF _Toc226637601 \h</w:instrText>
        </w:r>
        <w:r w:rsidRPr="00AD7558">
          <w:rPr>
            <w:rFonts w:hint="eastAsia"/>
            <w:noProof/>
          </w:rPr>
          <w:instrText xml:space="preserve"> </w:instrText>
        </w:r>
        <w:r w:rsidRPr="00AD7558">
          <w:rPr>
            <w:rFonts w:hint="eastAsia"/>
            <w:noProof/>
          </w:rPr>
        </w:r>
        <w:r w:rsidRPr="00AD7558">
          <w:rPr>
            <w:rFonts w:hint="eastAsia"/>
            <w:noProof/>
          </w:rPr>
          <w:fldChar w:fldCharType="separate"/>
        </w:r>
        <w:r w:rsidRPr="00AD7558">
          <w:rPr>
            <w:noProof/>
          </w:rPr>
          <w:t>4</w:t>
        </w:r>
        <w:r w:rsidRPr="00AD7558">
          <w:rPr>
            <w:rFonts w:hint="eastAsia"/>
            <w:noProof/>
          </w:rPr>
          <w:fldChar w:fldCharType="end"/>
        </w:r>
      </w:hyperlink>
    </w:p>
    <w:p w14:paraId="20F04C51" w14:textId="7EB0CB40" w:rsidR="00AD7558" w:rsidRPr="00AD7558" w:rsidRDefault="00AD7558">
      <w:pPr>
        <w:pStyle w:val="TOC2"/>
        <w:rPr>
          <w:rFonts w:asciiTheme="minorHAnsi" w:eastAsiaTheme="minorEastAsia" w:hAnsiTheme="minorHAnsi" w:cstheme="minorBidi" w:hint="eastAsia"/>
          <w:noProof/>
          <w:sz w:val="22"/>
          <w:szCs w:val="24"/>
          <w14:ligatures w14:val="standardContextual"/>
        </w:rPr>
      </w:pPr>
      <w:hyperlink w:anchor="_Toc226637602" w:history="1">
        <w:r w:rsidRPr="00AD7558">
          <w:rPr>
            <w:rStyle w:val="affffd"/>
            <w:rFonts w:hint="eastAsi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7.3</w:t>
        </w:r>
        <w:r>
          <w:rPr>
            <w:rStyle w:val="affffd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 xml:space="preserve"> </w:t>
        </w:r>
        <w:r w:rsidRPr="00AD7558">
          <w:rPr>
            <w:rStyle w:val="affffd"/>
            <w:rFonts w:hint="eastAsia"/>
            <w:noProof/>
          </w:rPr>
          <w:t xml:space="preserve"> 质量管理</w:t>
        </w:r>
        <w:r w:rsidRPr="00AD7558">
          <w:rPr>
            <w:rFonts w:hint="eastAsia"/>
            <w:noProof/>
          </w:rPr>
          <w:tab/>
        </w:r>
        <w:r w:rsidRPr="00AD7558">
          <w:rPr>
            <w:rFonts w:hint="eastAsia"/>
            <w:noProof/>
          </w:rPr>
          <w:fldChar w:fldCharType="begin"/>
        </w:r>
        <w:r w:rsidRPr="00AD7558">
          <w:rPr>
            <w:rFonts w:hint="eastAsia"/>
            <w:noProof/>
          </w:rPr>
          <w:instrText xml:space="preserve"> </w:instrText>
        </w:r>
        <w:r w:rsidRPr="00AD7558">
          <w:rPr>
            <w:noProof/>
          </w:rPr>
          <w:instrText>PAGEREF _Toc226637602 \h</w:instrText>
        </w:r>
        <w:r w:rsidRPr="00AD7558">
          <w:rPr>
            <w:rFonts w:hint="eastAsia"/>
            <w:noProof/>
          </w:rPr>
          <w:instrText xml:space="preserve"> </w:instrText>
        </w:r>
        <w:r w:rsidRPr="00AD7558">
          <w:rPr>
            <w:rFonts w:hint="eastAsia"/>
            <w:noProof/>
          </w:rPr>
        </w:r>
        <w:r w:rsidRPr="00AD7558">
          <w:rPr>
            <w:rFonts w:hint="eastAsia"/>
            <w:noProof/>
          </w:rPr>
          <w:fldChar w:fldCharType="separate"/>
        </w:r>
        <w:r w:rsidRPr="00AD7558">
          <w:rPr>
            <w:noProof/>
          </w:rPr>
          <w:t>4</w:t>
        </w:r>
        <w:r w:rsidRPr="00AD7558">
          <w:rPr>
            <w:rFonts w:hint="eastAsia"/>
            <w:noProof/>
          </w:rPr>
          <w:fldChar w:fldCharType="end"/>
        </w:r>
      </w:hyperlink>
    </w:p>
    <w:p w14:paraId="3DAC8569" w14:textId="5F72588C" w:rsidR="00AD7558" w:rsidRPr="00AD7558" w:rsidRDefault="00AD7558">
      <w:pPr>
        <w:pStyle w:val="TOC2"/>
        <w:rPr>
          <w:rFonts w:asciiTheme="minorHAnsi" w:eastAsiaTheme="minorEastAsia" w:hAnsiTheme="minorHAnsi" w:cstheme="minorBidi" w:hint="eastAsia"/>
          <w:noProof/>
          <w:sz w:val="22"/>
          <w:szCs w:val="24"/>
          <w14:ligatures w14:val="standardContextual"/>
        </w:rPr>
      </w:pPr>
      <w:hyperlink w:anchor="_Toc226637603" w:history="1">
        <w:r w:rsidRPr="00AD7558">
          <w:rPr>
            <w:rStyle w:val="affffd"/>
            <w:rFonts w:hint="eastAsi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7.4</w:t>
        </w:r>
        <w:r>
          <w:rPr>
            <w:rStyle w:val="affffd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 xml:space="preserve"> </w:t>
        </w:r>
        <w:r w:rsidRPr="00AD7558">
          <w:rPr>
            <w:rStyle w:val="affffd"/>
            <w:rFonts w:hint="eastAsia"/>
            <w:noProof/>
          </w:rPr>
          <w:t xml:space="preserve"> 安全管理</w:t>
        </w:r>
        <w:r w:rsidRPr="00AD7558">
          <w:rPr>
            <w:rFonts w:hint="eastAsia"/>
            <w:noProof/>
          </w:rPr>
          <w:tab/>
        </w:r>
        <w:r w:rsidRPr="00AD7558">
          <w:rPr>
            <w:rFonts w:hint="eastAsia"/>
            <w:noProof/>
          </w:rPr>
          <w:fldChar w:fldCharType="begin"/>
        </w:r>
        <w:r w:rsidRPr="00AD7558">
          <w:rPr>
            <w:rFonts w:hint="eastAsia"/>
            <w:noProof/>
          </w:rPr>
          <w:instrText xml:space="preserve"> </w:instrText>
        </w:r>
        <w:r w:rsidRPr="00AD7558">
          <w:rPr>
            <w:noProof/>
          </w:rPr>
          <w:instrText>PAGEREF _Toc226637603 \h</w:instrText>
        </w:r>
        <w:r w:rsidRPr="00AD7558">
          <w:rPr>
            <w:rFonts w:hint="eastAsia"/>
            <w:noProof/>
          </w:rPr>
          <w:instrText xml:space="preserve"> </w:instrText>
        </w:r>
        <w:r w:rsidRPr="00AD7558">
          <w:rPr>
            <w:rFonts w:hint="eastAsia"/>
            <w:noProof/>
          </w:rPr>
        </w:r>
        <w:r w:rsidRPr="00AD7558">
          <w:rPr>
            <w:rFonts w:hint="eastAsia"/>
            <w:noProof/>
          </w:rPr>
          <w:fldChar w:fldCharType="separate"/>
        </w:r>
        <w:r w:rsidRPr="00AD7558">
          <w:rPr>
            <w:noProof/>
          </w:rPr>
          <w:t>5</w:t>
        </w:r>
        <w:r w:rsidRPr="00AD7558">
          <w:rPr>
            <w:rFonts w:hint="eastAsia"/>
            <w:noProof/>
          </w:rPr>
          <w:fldChar w:fldCharType="end"/>
        </w:r>
      </w:hyperlink>
    </w:p>
    <w:p w14:paraId="1E86D9A6" w14:textId="40BBEE44" w:rsidR="00AD7558" w:rsidRPr="00AD7558" w:rsidRDefault="00AD7558">
      <w:pPr>
        <w:pStyle w:val="TOC2"/>
        <w:rPr>
          <w:rFonts w:asciiTheme="minorHAnsi" w:eastAsiaTheme="minorEastAsia" w:hAnsiTheme="minorHAnsi" w:cstheme="minorBidi" w:hint="eastAsia"/>
          <w:noProof/>
          <w:sz w:val="22"/>
          <w:szCs w:val="24"/>
          <w14:ligatures w14:val="standardContextual"/>
        </w:rPr>
      </w:pPr>
      <w:hyperlink w:anchor="_Toc226637604" w:history="1">
        <w:r w:rsidRPr="00AD7558">
          <w:rPr>
            <w:rStyle w:val="affffd"/>
            <w:rFonts w:hint="eastAsi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7.5</w:t>
        </w:r>
        <w:r>
          <w:rPr>
            <w:rStyle w:val="affffd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 xml:space="preserve"> </w:t>
        </w:r>
        <w:r w:rsidRPr="00AD7558">
          <w:rPr>
            <w:rStyle w:val="affffd"/>
            <w:rFonts w:hint="eastAsia"/>
            <w:noProof/>
          </w:rPr>
          <w:t xml:space="preserve"> 成本管理</w:t>
        </w:r>
        <w:r w:rsidRPr="00AD7558">
          <w:rPr>
            <w:rFonts w:hint="eastAsia"/>
            <w:noProof/>
          </w:rPr>
          <w:tab/>
        </w:r>
        <w:r w:rsidRPr="00AD7558">
          <w:rPr>
            <w:rFonts w:hint="eastAsia"/>
            <w:noProof/>
          </w:rPr>
          <w:fldChar w:fldCharType="begin"/>
        </w:r>
        <w:r w:rsidRPr="00AD7558">
          <w:rPr>
            <w:rFonts w:hint="eastAsia"/>
            <w:noProof/>
          </w:rPr>
          <w:instrText xml:space="preserve"> </w:instrText>
        </w:r>
        <w:r w:rsidRPr="00AD7558">
          <w:rPr>
            <w:noProof/>
          </w:rPr>
          <w:instrText>PAGEREF _Toc226637604 \h</w:instrText>
        </w:r>
        <w:r w:rsidRPr="00AD7558">
          <w:rPr>
            <w:rFonts w:hint="eastAsia"/>
            <w:noProof/>
          </w:rPr>
          <w:instrText xml:space="preserve"> </w:instrText>
        </w:r>
        <w:r w:rsidRPr="00AD7558">
          <w:rPr>
            <w:rFonts w:hint="eastAsia"/>
            <w:noProof/>
          </w:rPr>
        </w:r>
        <w:r w:rsidRPr="00AD7558">
          <w:rPr>
            <w:rFonts w:hint="eastAsia"/>
            <w:noProof/>
          </w:rPr>
          <w:fldChar w:fldCharType="separate"/>
        </w:r>
        <w:r w:rsidRPr="00AD7558">
          <w:rPr>
            <w:noProof/>
          </w:rPr>
          <w:t>5</w:t>
        </w:r>
        <w:r w:rsidRPr="00AD7558">
          <w:rPr>
            <w:rFonts w:hint="eastAsia"/>
            <w:noProof/>
          </w:rPr>
          <w:fldChar w:fldCharType="end"/>
        </w:r>
      </w:hyperlink>
    </w:p>
    <w:p w14:paraId="36587A3D" w14:textId="04B086C4" w:rsidR="00AD7558" w:rsidRPr="00AD7558" w:rsidRDefault="00AD7558">
      <w:pPr>
        <w:pStyle w:val="TOC2"/>
        <w:rPr>
          <w:rFonts w:asciiTheme="minorHAnsi" w:eastAsiaTheme="minorEastAsia" w:hAnsiTheme="minorHAnsi" w:cstheme="minorBidi" w:hint="eastAsia"/>
          <w:noProof/>
          <w:sz w:val="22"/>
          <w:szCs w:val="24"/>
          <w14:ligatures w14:val="standardContextual"/>
        </w:rPr>
      </w:pPr>
      <w:hyperlink w:anchor="_Toc226637605" w:history="1">
        <w:r w:rsidRPr="00AD7558">
          <w:rPr>
            <w:rStyle w:val="affffd"/>
            <w:rFonts w:hint="eastAsi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7.6</w:t>
        </w:r>
        <w:r>
          <w:rPr>
            <w:rStyle w:val="affffd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 xml:space="preserve"> </w:t>
        </w:r>
        <w:r w:rsidRPr="00AD7558">
          <w:rPr>
            <w:rStyle w:val="affffd"/>
            <w:rFonts w:hint="eastAsia"/>
            <w:noProof/>
          </w:rPr>
          <w:t xml:space="preserve"> 预制构件管理</w:t>
        </w:r>
        <w:r w:rsidRPr="00AD7558">
          <w:rPr>
            <w:rFonts w:hint="eastAsia"/>
            <w:noProof/>
          </w:rPr>
          <w:tab/>
        </w:r>
        <w:r w:rsidRPr="00AD7558">
          <w:rPr>
            <w:rFonts w:hint="eastAsia"/>
            <w:noProof/>
          </w:rPr>
          <w:fldChar w:fldCharType="begin"/>
        </w:r>
        <w:r w:rsidRPr="00AD7558">
          <w:rPr>
            <w:rFonts w:hint="eastAsia"/>
            <w:noProof/>
          </w:rPr>
          <w:instrText xml:space="preserve"> </w:instrText>
        </w:r>
        <w:r w:rsidRPr="00AD7558">
          <w:rPr>
            <w:noProof/>
          </w:rPr>
          <w:instrText>PAGEREF _Toc226637605 \h</w:instrText>
        </w:r>
        <w:r w:rsidRPr="00AD7558">
          <w:rPr>
            <w:rFonts w:hint="eastAsia"/>
            <w:noProof/>
          </w:rPr>
          <w:instrText xml:space="preserve"> </w:instrText>
        </w:r>
        <w:r w:rsidRPr="00AD7558">
          <w:rPr>
            <w:rFonts w:hint="eastAsia"/>
            <w:noProof/>
          </w:rPr>
        </w:r>
        <w:r w:rsidRPr="00AD7558">
          <w:rPr>
            <w:rFonts w:hint="eastAsia"/>
            <w:noProof/>
          </w:rPr>
          <w:fldChar w:fldCharType="separate"/>
        </w:r>
        <w:r w:rsidRPr="00AD7558">
          <w:rPr>
            <w:noProof/>
          </w:rPr>
          <w:t>5</w:t>
        </w:r>
        <w:r w:rsidRPr="00AD7558">
          <w:rPr>
            <w:rFonts w:hint="eastAsia"/>
            <w:noProof/>
          </w:rPr>
          <w:fldChar w:fldCharType="end"/>
        </w:r>
      </w:hyperlink>
    </w:p>
    <w:p w14:paraId="7B565431" w14:textId="032EBB70" w:rsidR="00AD7558" w:rsidRPr="00AD7558" w:rsidRDefault="00AD7558">
      <w:pPr>
        <w:pStyle w:val="TOC2"/>
        <w:rPr>
          <w:rFonts w:asciiTheme="minorHAnsi" w:eastAsiaTheme="minorEastAsia" w:hAnsiTheme="minorHAnsi" w:cstheme="minorBidi" w:hint="eastAsia"/>
          <w:noProof/>
          <w:sz w:val="22"/>
          <w:szCs w:val="24"/>
          <w14:ligatures w14:val="standardContextual"/>
        </w:rPr>
      </w:pPr>
      <w:hyperlink w:anchor="_Toc226637606" w:history="1">
        <w:r w:rsidRPr="00AD7558">
          <w:rPr>
            <w:rStyle w:val="affffd"/>
            <w:rFonts w:hint="eastAsi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7.7</w:t>
        </w:r>
        <w:r>
          <w:rPr>
            <w:rStyle w:val="affffd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 xml:space="preserve"> </w:t>
        </w:r>
        <w:r w:rsidRPr="00AD7558">
          <w:rPr>
            <w:rStyle w:val="affffd"/>
            <w:rFonts w:hint="eastAsia"/>
            <w:noProof/>
          </w:rPr>
          <w:t xml:space="preserve"> 施工变更BIM管理</w:t>
        </w:r>
        <w:r w:rsidRPr="00AD7558">
          <w:rPr>
            <w:rFonts w:hint="eastAsia"/>
            <w:noProof/>
          </w:rPr>
          <w:tab/>
        </w:r>
        <w:r w:rsidRPr="00AD7558">
          <w:rPr>
            <w:rFonts w:hint="eastAsia"/>
            <w:noProof/>
          </w:rPr>
          <w:fldChar w:fldCharType="begin"/>
        </w:r>
        <w:r w:rsidRPr="00AD7558">
          <w:rPr>
            <w:rFonts w:hint="eastAsia"/>
            <w:noProof/>
          </w:rPr>
          <w:instrText xml:space="preserve"> </w:instrText>
        </w:r>
        <w:r w:rsidRPr="00AD7558">
          <w:rPr>
            <w:noProof/>
          </w:rPr>
          <w:instrText>PAGEREF _Toc226637606 \h</w:instrText>
        </w:r>
        <w:r w:rsidRPr="00AD7558">
          <w:rPr>
            <w:rFonts w:hint="eastAsia"/>
            <w:noProof/>
          </w:rPr>
          <w:instrText xml:space="preserve"> </w:instrText>
        </w:r>
        <w:r w:rsidRPr="00AD7558">
          <w:rPr>
            <w:rFonts w:hint="eastAsia"/>
            <w:noProof/>
          </w:rPr>
        </w:r>
        <w:r w:rsidRPr="00AD7558">
          <w:rPr>
            <w:rFonts w:hint="eastAsia"/>
            <w:noProof/>
          </w:rPr>
          <w:fldChar w:fldCharType="separate"/>
        </w:r>
        <w:r w:rsidRPr="00AD7558">
          <w:rPr>
            <w:noProof/>
          </w:rPr>
          <w:t>5</w:t>
        </w:r>
        <w:r w:rsidRPr="00AD7558">
          <w:rPr>
            <w:rFonts w:hint="eastAsia"/>
            <w:noProof/>
          </w:rPr>
          <w:fldChar w:fldCharType="end"/>
        </w:r>
      </w:hyperlink>
    </w:p>
    <w:p w14:paraId="39E8DA6E" w14:textId="32D96DF0" w:rsidR="00AD7558" w:rsidRPr="00AD7558" w:rsidRDefault="00AD7558">
      <w:pPr>
        <w:pStyle w:val="TOC1"/>
        <w:tabs>
          <w:tab w:val="right" w:leader="dot" w:pos="9344"/>
        </w:tabs>
        <w:rPr>
          <w:rFonts w:asciiTheme="minorHAnsi" w:eastAsiaTheme="minorEastAsia" w:hAnsiTheme="minorHAnsi" w:cstheme="minorBidi" w:hint="eastAsia"/>
          <w:noProof/>
          <w:sz w:val="22"/>
          <w:szCs w:val="24"/>
          <w14:ligatures w14:val="standardContextual"/>
        </w:rPr>
      </w:pPr>
      <w:hyperlink w:anchor="_Toc226637607" w:history="1">
        <w:r w:rsidRPr="00AD7558">
          <w:rPr>
            <w:rStyle w:val="affffd"/>
            <w:rFonts w:hint="eastAsia"/>
            <w:noProof/>
          </w:rPr>
          <w:t>8</w:t>
        </w:r>
        <w:r>
          <w:rPr>
            <w:rStyle w:val="affffd"/>
            <w:noProof/>
          </w:rPr>
          <w:t xml:space="preserve"> </w:t>
        </w:r>
        <w:r w:rsidRPr="00AD7558">
          <w:rPr>
            <w:rStyle w:val="affffd"/>
            <w:rFonts w:hint="eastAsia"/>
            <w:noProof/>
          </w:rPr>
          <w:t xml:space="preserve"> 道路工程BIM应用专项</w:t>
        </w:r>
        <w:r w:rsidRPr="00AD7558">
          <w:rPr>
            <w:rFonts w:hint="eastAsia"/>
            <w:noProof/>
          </w:rPr>
          <w:tab/>
        </w:r>
        <w:r w:rsidRPr="00AD7558">
          <w:rPr>
            <w:rFonts w:hint="eastAsia"/>
            <w:noProof/>
          </w:rPr>
          <w:fldChar w:fldCharType="begin"/>
        </w:r>
        <w:r w:rsidRPr="00AD7558">
          <w:rPr>
            <w:rFonts w:hint="eastAsia"/>
            <w:noProof/>
          </w:rPr>
          <w:instrText xml:space="preserve"> </w:instrText>
        </w:r>
        <w:r w:rsidRPr="00AD7558">
          <w:rPr>
            <w:noProof/>
          </w:rPr>
          <w:instrText>PAGEREF _Toc226637607 \h</w:instrText>
        </w:r>
        <w:r w:rsidRPr="00AD7558">
          <w:rPr>
            <w:rFonts w:hint="eastAsia"/>
            <w:noProof/>
          </w:rPr>
          <w:instrText xml:space="preserve"> </w:instrText>
        </w:r>
        <w:r w:rsidRPr="00AD7558">
          <w:rPr>
            <w:rFonts w:hint="eastAsia"/>
            <w:noProof/>
          </w:rPr>
        </w:r>
        <w:r w:rsidRPr="00AD7558">
          <w:rPr>
            <w:rFonts w:hint="eastAsia"/>
            <w:noProof/>
          </w:rPr>
          <w:fldChar w:fldCharType="separate"/>
        </w:r>
        <w:r w:rsidRPr="00AD7558">
          <w:rPr>
            <w:noProof/>
          </w:rPr>
          <w:t>5</w:t>
        </w:r>
        <w:r w:rsidRPr="00AD7558">
          <w:rPr>
            <w:rFonts w:hint="eastAsia"/>
            <w:noProof/>
          </w:rPr>
          <w:fldChar w:fldCharType="end"/>
        </w:r>
      </w:hyperlink>
    </w:p>
    <w:p w14:paraId="351086E7" w14:textId="5A5B5725" w:rsidR="00AD7558" w:rsidRPr="00AD7558" w:rsidRDefault="00AD7558">
      <w:pPr>
        <w:pStyle w:val="TOC2"/>
        <w:rPr>
          <w:rFonts w:asciiTheme="minorHAnsi" w:eastAsiaTheme="minorEastAsia" w:hAnsiTheme="minorHAnsi" w:cstheme="minorBidi" w:hint="eastAsia"/>
          <w:noProof/>
          <w:sz w:val="22"/>
          <w:szCs w:val="24"/>
          <w14:ligatures w14:val="standardContextual"/>
        </w:rPr>
      </w:pPr>
      <w:hyperlink w:anchor="_Toc226637608" w:history="1">
        <w:r w:rsidRPr="00AD7558">
          <w:rPr>
            <w:rStyle w:val="affffd"/>
            <w:rFonts w:hint="eastAsi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8.1</w:t>
        </w:r>
        <w:r>
          <w:rPr>
            <w:rStyle w:val="affffd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 xml:space="preserve"> </w:t>
        </w:r>
        <w:r w:rsidRPr="00AD7558">
          <w:rPr>
            <w:rStyle w:val="affffd"/>
            <w:rFonts w:hint="eastAsia"/>
            <w:noProof/>
          </w:rPr>
          <w:t xml:space="preserve"> 道路路线</w:t>
        </w:r>
        <w:r w:rsidRPr="00AD7558">
          <w:rPr>
            <w:rFonts w:hint="eastAsia"/>
            <w:noProof/>
          </w:rPr>
          <w:tab/>
        </w:r>
        <w:r w:rsidRPr="00AD7558">
          <w:rPr>
            <w:rFonts w:hint="eastAsia"/>
            <w:noProof/>
          </w:rPr>
          <w:fldChar w:fldCharType="begin"/>
        </w:r>
        <w:r w:rsidRPr="00AD7558">
          <w:rPr>
            <w:rFonts w:hint="eastAsia"/>
            <w:noProof/>
          </w:rPr>
          <w:instrText xml:space="preserve"> </w:instrText>
        </w:r>
        <w:r w:rsidRPr="00AD7558">
          <w:rPr>
            <w:noProof/>
          </w:rPr>
          <w:instrText>PAGEREF _Toc226637608 \h</w:instrText>
        </w:r>
        <w:r w:rsidRPr="00AD7558">
          <w:rPr>
            <w:rFonts w:hint="eastAsia"/>
            <w:noProof/>
          </w:rPr>
          <w:instrText xml:space="preserve"> </w:instrText>
        </w:r>
        <w:r w:rsidRPr="00AD7558">
          <w:rPr>
            <w:rFonts w:hint="eastAsia"/>
            <w:noProof/>
          </w:rPr>
        </w:r>
        <w:r w:rsidRPr="00AD7558">
          <w:rPr>
            <w:rFonts w:hint="eastAsia"/>
            <w:noProof/>
          </w:rPr>
          <w:fldChar w:fldCharType="separate"/>
        </w:r>
        <w:r w:rsidRPr="00AD7558">
          <w:rPr>
            <w:noProof/>
          </w:rPr>
          <w:t>5</w:t>
        </w:r>
        <w:r w:rsidRPr="00AD7558">
          <w:rPr>
            <w:rFonts w:hint="eastAsia"/>
            <w:noProof/>
          </w:rPr>
          <w:fldChar w:fldCharType="end"/>
        </w:r>
      </w:hyperlink>
    </w:p>
    <w:p w14:paraId="561416B2" w14:textId="7D2B17CE" w:rsidR="00AD7558" w:rsidRPr="00AD7558" w:rsidRDefault="00AD7558">
      <w:pPr>
        <w:pStyle w:val="TOC2"/>
        <w:rPr>
          <w:rFonts w:asciiTheme="minorHAnsi" w:eastAsiaTheme="minorEastAsia" w:hAnsiTheme="minorHAnsi" w:cstheme="minorBidi" w:hint="eastAsia"/>
          <w:noProof/>
          <w:sz w:val="22"/>
          <w:szCs w:val="24"/>
          <w14:ligatures w14:val="standardContextual"/>
        </w:rPr>
      </w:pPr>
      <w:hyperlink w:anchor="_Toc226637609" w:history="1">
        <w:r w:rsidRPr="00AD7558">
          <w:rPr>
            <w:rStyle w:val="affffd"/>
            <w:rFonts w:hint="eastAsi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8.2</w:t>
        </w:r>
        <w:r>
          <w:rPr>
            <w:rStyle w:val="affffd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 xml:space="preserve"> </w:t>
        </w:r>
        <w:r w:rsidRPr="00AD7558">
          <w:rPr>
            <w:rStyle w:val="affffd"/>
            <w:rFonts w:hint="eastAsia"/>
            <w:noProof/>
          </w:rPr>
          <w:t xml:space="preserve"> 路基路面</w:t>
        </w:r>
        <w:r w:rsidRPr="00AD7558">
          <w:rPr>
            <w:rFonts w:hint="eastAsia"/>
            <w:noProof/>
          </w:rPr>
          <w:tab/>
        </w:r>
        <w:r w:rsidRPr="00AD7558">
          <w:rPr>
            <w:rFonts w:hint="eastAsia"/>
            <w:noProof/>
          </w:rPr>
          <w:fldChar w:fldCharType="begin"/>
        </w:r>
        <w:r w:rsidRPr="00AD7558">
          <w:rPr>
            <w:rFonts w:hint="eastAsia"/>
            <w:noProof/>
          </w:rPr>
          <w:instrText xml:space="preserve"> </w:instrText>
        </w:r>
        <w:r w:rsidRPr="00AD7558">
          <w:rPr>
            <w:noProof/>
          </w:rPr>
          <w:instrText>PAGEREF _Toc226637609 \h</w:instrText>
        </w:r>
        <w:r w:rsidRPr="00AD7558">
          <w:rPr>
            <w:rFonts w:hint="eastAsia"/>
            <w:noProof/>
          </w:rPr>
          <w:instrText xml:space="preserve"> </w:instrText>
        </w:r>
        <w:r w:rsidRPr="00AD7558">
          <w:rPr>
            <w:rFonts w:hint="eastAsia"/>
            <w:noProof/>
          </w:rPr>
        </w:r>
        <w:r w:rsidRPr="00AD7558">
          <w:rPr>
            <w:rFonts w:hint="eastAsia"/>
            <w:noProof/>
          </w:rPr>
          <w:fldChar w:fldCharType="separate"/>
        </w:r>
        <w:r w:rsidRPr="00AD7558">
          <w:rPr>
            <w:noProof/>
          </w:rPr>
          <w:t>5</w:t>
        </w:r>
        <w:r w:rsidRPr="00AD7558">
          <w:rPr>
            <w:rFonts w:hint="eastAsia"/>
            <w:noProof/>
          </w:rPr>
          <w:fldChar w:fldCharType="end"/>
        </w:r>
      </w:hyperlink>
    </w:p>
    <w:p w14:paraId="5BB78F24" w14:textId="793D3337" w:rsidR="00AD7558" w:rsidRPr="00AD7558" w:rsidRDefault="00AD7558">
      <w:pPr>
        <w:pStyle w:val="TOC2"/>
        <w:rPr>
          <w:rFonts w:asciiTheme="minorHAnsi" w:eastAsiaTheme="minorEastAsia" w:hAnsiTheme="minorHAnsi" w:cstheme="minorBidi" w:hint="eastAsia"/>
          <w:noProof/>
          <w:sz w:val="22"/>
          <w:szCs w:val="24"/>
          <w14:ligatures w14:val="standardContextual"/>
        </w:rPr>
      </w:pPr>
      <w:hyperlink w:anchor="_Toc226637610" w:history="1">
        <w:r w:rsidRPr="00AD7558">
          <w:rPr>
            <w:rStyle w:val="affffd"/>
            <w:rFonts w:hint="eastAsi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8.3</w:t>
        </w:r>
        <w:r>
          <w:rPr>
            <w:rStyle w:val="affffd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 xml:space="preserve"> </w:t>
        </w:r>
        <w:r w:rsidRPr="00AD7558">
          <w:rPr>
            <w:rStyle w:val="affffd"/>
            <w:rFonts w:hint="eastAsia"/>
            <w:noProof/>
          </w:rPr>
          <w:t xml:space="preserve"> 交通工程</w:t>
        </w:r>
        <w:r w:rsidRPr="00AD7558">
          <w:rPr>
            <w:rFonts w:hint="eastAsia"/>
            <w:noProof/>
          </w:rPr>
          <w:tab/>
        </w:r>
        <w:r w:rsidRPr="00AD7558">
          <w:rPr>
            <w:rFonts w:hint="eastAsia"/>
            <w:noProof/>
          </w:rPr>
          <w:fldChar w:fldCharType="begin"/>
        </w:r>
        <w:r w:rsidRPr="00AD7558">
          <w:rPr>
            <w:rFonts w:hint="eastAsia"/>
            <w:noProof/>
          </w:rPr>
          <w:instrText xml:space="preserve"> </w:instrText>
        </w:r>
        <w:r w:rsidRPr="00AD7558">
          <w:rPr>
            <w:noProof/>
          </w:rPr>
          <w:instrText>PAGEREF _Toc226637610 \h</w:instrText>
        </w:r>
        <w:r w:rsidRPr="00AD7558">
          <w:rPr>
            <w:rFonts w:hint="eastAsia"/>
            <w:noProof/>
          </w:rPr>
          <w:instrText xml:space="preserve"> </w:instrText>
        </w:r>
        <w:r w:rsidRPr="00AD7558">
          <w:rPr>
            <w:rFonts w:hint="eastAsia"/>
            <w:noProof/>
          </w:rPr>
        </w:r>
        <w:r w:rsidRPr="00AD7558">
          <w:rPr>
            <w:rFonts w:hint="eastAsia"/>
            <w:noProof/>
          </w:rPr>
          <w:fldChar w:fldCharType="separate"/>
        </w:r>
        <w:r w:rsidRPr="00AD7558">
          <w:rPr>
            <w:noProof/>
          </w:rPr>
          <w:t>6</w:t>
        </w:r>
        <w:r w:rsidRPr="00AD7558">
          <w:rPr>
            <w:rFonts w:hint="eastAsia"/>
            <w:noProof/>
          </w:rPr>
          <w:fldChar w:fldCharType="end"/>
        </w:r>
      </w:hyperlink>
    </w:p>
    <w:p w14:paraId="2BFB482C" w14:textId="3BE2CF13" w:rsidR="00AD7558" w:rsidRPr="00AD7558" w:rsidRDefault="00AD7558">
      <w:pPr>
        <w:pStyle w:val="TOC2"/>
        <w:rPr>
          <w:rFonts w:asciiTheme="minorHAnsi" w:eastAsiaTheme="minorEastAsia" w:hAnsiTheme="minorHAnsi" w:cstheme="minorBidi" w:hint="eastAsia"/>
          <w:noProof/>
          <w:sz w:val="22"/>
          <w:szCs w:val="24"/>
          <w14:ligatures w14:val="standardContextual"/>
        </w:rPr>
      </w:pPr>
      <w:hyperlink w:anchor="_Toc226637611" w:history="1">
        <w:r w:rsidRPr="00AD7558">
          <w:rPr>
            <w:rStyle w:val="affffd"/>
            <w:rFonts w:hint="eastAsi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8.4</w:t>
        </w:r>
        <w:r>
          <w:rPr>
            <w:rStyle w:val="affffd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 xml:space="preserve"> </w:t>
        </w:r>
        <w:r w:rsidRPr="00AD7558">
          <w:rPr>
            <w:rStyle w:val="affffd"/>
            <w:rFonts w:hint="eastAsia"/>
            <w:noProof/>
          </w:rPr>
          <w:t xml:space="preserve"> 管线综合</w:t>
        </w:r>
        <w:r w:rsidRPr="00AD7558">
          <w:rPr>
            <w:rFonts w:hint="eastAsia"/>
            <w:noProof/>
          </w:rPr>
          <w:tab/>
        </w:r>
        <w:r w:rsidRPr="00AD7558">
          <w:rPr>
            <w:rFonts w:hint="eastAsia"/>
            <w:noProof/>
          </w:rPr>
          <w:fldChar w:fldCharType="begin"/>
        </w:r>
        <w:r w:rsidRPr="00AD7558">
          <w:rPr>
            <w:rFonts w:hint="eastAsia"/>
            <w:noProof/>
          </w:rPr>
          <w:instrText xml:space="preserve"> </w:instrText>
        </w:r>
        <w:r w:rsidRPr="00AD7558">
          <w:rPr>
            <w:noProof/>
          </w:rPr>
          <w:instrText>PAGEREF _Toc226637611 \h</w:instrText>
        </w:r>
        <w:r w:rsidRPr="00AD7558">
          <w:rPr>
            <w:rFonts w:hint="eastAsia"/>
            <w:noProof/>
          </w:rPr>
          <w:instrText xml:space="preserve"> </w:instrText>
        </w:r>
        <w:r w:rsidRPr="00AD7558">
          <w:rPr>
            <w:rFonts w:hint="eastAsia"/>
            <w:noProof/>
          </w:rPr>
        </w:r>
        <w:r w:rsidRPr="00AD7558">
          <w:rPr>
            <w:rFonts w:hint="eastAsia"/>
            <w:noProof/>
          </w:rPr>
          <w:fldChar w:fldCharType="separate"/>
        </w:r>
        <w:r w:rsidRPr="00AD7558">
          <w:rPr>
            <w:noProof/>
          </w:rPr>
          <w:t>6</w:t>
        </w:r>
        <w:r w:rsidRPr="00AD7558">
          <w:rPr>
            <w:rFonts w:hint="eastAsia"/>
            <w:noProof/>
          </w:rPr>
          <w:fldChar w:fldCharType="end"/>
        </w:r>
      </w:hyperlink>
    </w:p>
    <w:p w14:paraId="620C8FA2" w14:textId="072EDCC1" w:rsidR="00AD7558" w:rsidRPr="00AD7558" w:rsidRDefault="00AD7558">
      <w:pPr>
        <w:pStyle w:val="TOC2"/>
        <w:rPr>
          <w:rFonts w:asciiTheme="minorHAnsi" w:eastAsiaTheme="minorEastAsia" w:hAnsiTheme="minorHAnsi" w:cstheme="minorBidi" w:hint="eastAsia"/>
          <w:noProof/>
          <w:sz w:val="22"/>
          <w:szCs w:val="24"/>
          <w14:ligatures w14:val="standardContextual"/>
        </w:rPr>
      </w:pPr>
      <w:hyperlink w:anchor="_Toc226637612" w:history="1">
        <w:r w:rsidRPr="00AD7558">
          <w:rPr>
            <w:rStyle w:val="affffd"/>
            <w:rFonts w:hint="eastAsi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8.5</w:t>
        </w:r>
        <w:r>
          <w:rPr>
            <w:rStyle w:val="affffd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 xml:space="preserve"> </w:t>
        </w:r>
        <w:r w:rsidRPr="00AD7558">
          <w:rPr>
            <w:rStyle w:val="affffd"/>
            <w:rFonts w:hint="eastAsia"/>
            <w:noProof/>
          </w:rPr>
          <w:t xml:space="preserve"> 道路附属构筑物专项建模</w:t>
        </w:r>
        <w:r w:rsidRPr="00AD7558">
          <w:rPr>
            <w:rFonts w:hint="eastAsia"/>
            <w:noProof/>
          </w:rPr>
          <w:tab/>
        </w:r>
        <w:r w:rsidRPr="00AD7558">
          <w:rPr>
            <w:rFonts w:hint="eastAsia"/>
            <w:noProof/>
          </w:rPr>
          <w:fldChar w:fldCharType="begin"/>
        </w:r>
        <w:r w:rsidRPr="00AD7558">
          <w:rPr>
            <w:rFonts w:hint="eastAsia"/>
            <w:noProof/>
          </w:rPr>
          <w:instrText xml:space="preserve"> </w:instrText>
        </w:r>
        <w:r w:rsidRPr="00AD7558">
          <w:rPr>
            <w:noProof/>
          </w:rPr>
          <w:instrText>PAGEREF _Toc226637612 \h</w:instrText>
        </w:r>
        <w:r w:rsidRPr="00AD7558">
          <w:rPr>
            <w:rFonts w:hint="eastAsia"/>
            <w:noProof/>
          </w:rPr>
          <w:instrText xml:space="preserve"> </w:instrText>
        </w:r>
        <w:r w:rsidRPr="00AD7558">
          <w:rPr>
            <w:rFonts w:hint="eastAsia"/>
            <w:noProof/>
          </w:rPr>
        </w:r>
        <w:r w:rsidRPr="00AD7558">
          <w:rPr>
            <w:rFonts w:hint="eastAsia"/>
            <w:noProof/>
          </w:rPr>
          <w:fldChar w:fldCharType="separate"/>
        </w:r>
        <w:r w:rsidRPr="00AD7558">
          <w:rPr>
            <w:noProof/>
          </w:rPr>
          <w:t>6</w:t>
        </w:r>
        <w:r w:rsidRPr="00AD7558">
          <w:rPr>
            <w:rFonts w:hint="eastAsia"/>
            <w:noProof/>
          </w:rPr>
          <w:fldChar w:fldCharType="end"/>
        </w:r>
      </w:hyperlink>
    </w:p>
    <w:p w14:paraId="16EF16EA" w14:textId="2BD78B37" w:rsidR="00AD7558" w:rsidRPr="00AD7558" w:rsidRDefault="00AD7558">
      <w:pPr>
        <w:pStyle w:val="TOC1"/>
        <w:tabs>
          <w:tab w:val="right" w:leader="dot" w:pos="9344"/>
        </w:tabs>
        <w:rPr>
          <w:rFonts w:asciiTheme="minorHAnsi" w:eastAsiaTheme="minorEastAsia" w:hAnsiTheme="minorHAnsi" w:cstheme="minorBidi" w:hint="eastAsia"/>
          <w:noProof/>
          <w:sz w:val="22"/>
          <w:szCs w:val="24"/>
          <w14:ligatures w14:val="standardContextual"/>
        </w:rPr>
      </w:pPr>
      <w:hyperlink w:anchor="_Toc226637613" w:history="1">
        <w:r w:rsidRPr="00AD7558">
          <w:rPr>
            <w:rStyle w:val="affffd"/>
            <w:rFonts w:hint="eastAsia"/>
            <w:noProof/>
          </w:rPr>
          <w:t>9</w:t>
        </w:r>
        <w:r>
          <w:rPr>
            <w:rStyle w:val="affffd"/>
            <w:noProof/>
          </w:rPr>
          <w:t xml:space="preserve"> </w:t>
        </w:r>
        <w:r w:rsidRPr="00AD7558">
          <w:rPr>
            <w:rStyle w:val="affffd"/>
            <w:rFonts w:hint="eastAsia"/>
            <w:noProof/>
          </w:rPr>
          <w:t xml:space="preserve"> 桥梁工程BIM应用专项</w:t>
        </w:r>
        <w:r w:rsidRPr="00AD7558">
          <w:rPr>
            <w:rFonts w:hint="eastAsia"/>
            <w:noProof/>
          </w:rPr>
          <w:tab/>
        </w:r>
        <w:r w:rsidRPr="00AD7558">
          <w:rPr>
            <w:rFonts w:hint="eastAsia"/>
            <w:noProof/>
          </w:rPr>
          <w:fldChar w:fldCharType="begin"/>
        </w:r>
        <w:r w:rsidRPr="00AD7558">
          <w:rPr>
            <w:rFonts w:hint="eastAsia"/>
            <w:noProof/>
          </w:rPr>
          <w:instrText xml:space="preserve"> </w:instrText>
        </w:r>
        <w:r w:rsidRPr="00AD7558">
          <w:rPr>
            <w:noProof/>
          </w:rPr>
          <w:instrText>PAGEREF _Toc226637613 \h</w:instrText>
        </w:r>
        <w:r w:rsidRPr="00AD7558">
          <w:rPr>
            <w:rFonts w:hint="eastAsia"/>
            <w:noProof/>
          </w:rPr>
          <w:instrText xml:space="preserve"> </w:instrText>
        </w:r>
        <w:r w:rsidRPr="00AD7558">
          <w:rPr>
            <w:rFonts w:hint="eastAsia"/>
            <w:noProof/>
          </w:rPr>
        </w:r>
        <w:r w:rsidRPr="00AD7558">
          <w:rPr>
            <w:rFonts w:hint="eastAsia"/>
            <w:noProof/>
          </w:rPr>
          <w:fldChar w:fldCharType="separate"/>
        </w:r>
        <w:r w:rsidRPr="00AD7558">
          <w:rPr>
            <w:noProof/>
          </w:rPr>
          <w:t>6</w:t>
        </w:r>
        <w:r w:rsidRPr="00AD7558">
          <w:rPr>
            <w:rFonts w:hint="eastAsia"/>
            <w:noProof/>
          </w:rPr>
          <w:fldChar w:fldCharType="end"/>
        </w:r>
      </w:hyperlink>
    </w:p>
    <w:p w14:paraId="6D4ED969" w14:textId="0704922E" w:rsidR="00AD7558" w:rsidRPr="00AD7558" w:rsidRDefault="00AD7558">
      <w:pPr>
        <w:pStyle w:val="TOC2"/>
        <w:rPr>
          <w:rFonts w:asciiTheme="minorHAnsi" w:eastAsiaTheme="minorEastAsia" w:hAnsiTheme="minorHAnsi" w:cstheme="minorBidi" w:hint="eastAsia"/>
          <w:noProof/>
          <w:sz w:val="22"/>
          <w:szCs w:val="24"/>
          <w14:ligatures w14:val="standardContextual"/>
        </w:rPr>
      </w:pPr>
      <w:hyperlink w:anchor="_Toc226637614" w:history="1">
        <w:r w:rsidRPr="00AD7558">
          <w:rPr>
            <w:rStyle w:val="affffd"/>
            <w:rFonts w:hint="eastAsi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9.1</w:t>
        </w:r>
        <w:r>
          <w:rPr>
            <w:rStyle w:val="affffd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 xml:space="preserve"> </w:t>
        </w:r>
        <w:r w:rsidRPr="00AD7558">
          <w:rPr>
            <w:rStyle w:val="affffd"/>
            <w:rFonts w:hint="eastAsia"/>
            <w:noProof/>
          </w:rPr>
          <w:t xml:space="preserve"> 上部结构</w:t>
        </w:r>
        <w:r w:rsidRPr="00AD7558">
          <w:rPr>
            <w:rFonts w:hint="eastAsia"/>
            <w:noProof/>
          </w:rPr>
          <w:tab/>
        </w:r>
        <w:r w:rsidRPr="00AD7558">
          <w:rPr>
            <w:rFonts w:hint="eastAsia"/>
            <w:noProof/>
          </w:rPr>
          <w:fldChar w:fldCharType="begin"/>
        </w:r>
        <w:r w:rsidRPr="00AD7558">
          <w:rPr>
            <w:rFonts w:hint="eastAsia"/>
            <w:noProof/>
          </w:rPr>
          <w:instrText xml:space="preserve"> </w:instrText>
        </w:r>
        <w:r w:rsidRPr="00AD7558">
          <w:rPr>
            <w:noProof/>
          </w:rPr>
          <w:instrText>PAGEREF _Toc226637614 \h</w:instrText>
        </w:r>
        <w:r w:rsidRPr="00AD7558">
          <w:rPr>
            <w:rFonts w:hint="eastAsia"/>
            <w:noProof/>
          </w:rPr>
          <w:instrText xml:space="preserve"> </w:instrText>
        </w:r>
        <w:r w:rsidRPr="00AD7558">
          <w:rPr>
            <w:rFonts w:hint="eastAsia"/>
            <w:noProof/>
          </w:rPr>
        </w:r>
        <w:r w:rsidRPr="00AD7558">
          <w:rPr>
            <w:rFonts w:hint="eastAsia"/>
            <w:noProof/>
          </w:rPr>
          <w:fldChar w:fldCharType="separate"/>
        </w:r>
        <w:r w:rsidRPr="00AD7558">
          <w:rPr>
            <w:noProof/>
          </w:rPr>
          <w:t>6</w:t>
        </w:r>
        <w:r w:rsidRPr="00AD7558">
          <w:rPr>
            <w:rFonts w:hint="eastAsia"/>
            <w:noProof/>
          </w:rPr>
          <w:fldChar w:fldCharType="end"/>
        </w:r>
      </w:hyperlink>
    </w:p>
    <w:p w14:paraId="04F77926" w14:textId="55688FFA" w:rsidR="00AD7558" w:rsidRPr="00AD7558" w:rsidRDefault="00AD7558">
      <w:pPr>
        <w:pStyle w:val="TOC2"/>
        <w:rPr>
          <w:rFonts w:asciiTheme="minorHAnsi" w:eastAsiaTheme="minorEastAsia" w:hAnsiTheme="minorHAnsi" w:cstheme="minorBidi" w:hint="eastAsia"/>
          <w:noProof/>
          <w:sz w:val="22"/>
          <w:szCs w:val="24"/>
          <w14:ligatures w14:val="standardContextual"/>
        </w:rPr>
      </w:pPr>
      <w:hyperlink w:anchor="_Toc226637615" w:history="1">
        <w:r w:rsidRPr="00AD7558">
          <w:rPr>
            <w:rStyle w:val="affffd"/>
            <w:rFonts w:hint="eastAsi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9.2</w:t>
        </w:r>
        <w:r>
          <w:rPr>
            <w:rStyle w:val="affffd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 xml:space="preserve"> </w:t>
        </w:r>
        <w:r w:rsidRPr="00AD7558">
          <w:rPr>
            <w:rStyle w:val="affffd"/>
            <w:rFonts w:hint="eastAsia"/>
            <w:noProof/>
          </w:rPr>
          <w:t xml:space="preserve"> 下部结构</w:t>
        </w:r>
        <w:r w:rsidRPr="00AD7558">
          <w:rPr>
            <w:rFonts w:hint="eastAsia"/>
            <w:noProof/>
          </w:rPr>
          <w:tab/>
        </w:r>
        <w:r w:rsidRPr="00AD7558">
          <w:rPr>
            <w:rFonts w:hint="eastAsia"/>
            <w:noProof/>
          </w:rPr>
          <w:fldChar w:fldCharType="begin"/>
        </w:r>
        <w:r w:rsidRPr="00AD7558">
          <w:rPr>
            <w:rFonts w:hint="eastAsia"/>
            <w:noProof/>
          </w:rPr>
          <w:instrText xml:space="preserve"> </w:instrText>
        </w:r>
        <w:r w:rsidRPr="00AD7558">
          <w:rPr>
            <w:noProof/>
          </w:rPr>
          <w:instrText>PAGEREF _Toc226637615 \h</w:instrText>
        </w:r>
        <w:r w:rsidRPr="00AD7558">
          <w:rPr>
            <w:rFonts w:hint="eastAsia"/>
            <w:noProof/>
          </w:rPr>
          <w:instrText xml:space="preserve"> </w:instrText>
        </w:r>
        <w:r w:rsidRPr="00AD7558">
          <w:rPr>
            <w:rFonts w:hint="eastAsia"/>
            <w:noProof/>
          </w:rPr>
        </w:r>
        <w:r w:rsidRPr="00AD7558">
          <w:rPr>
            <w:rFonts w:hint="eastAsia"/>
            <w:noProof/>
          </w:rPr>
          <w:fldChar w:fldCharType="separate"/>
        </w:r>
        <w:r w:rsidRPr="00AD7558">
          <w:rPr>
            <w:noProof/>
          </w:rPr>
          <w:t>6</w:t>
        </w:r>
        <w:r w:rsidRPr="00AD7558">
          <w:rPr>
            <w:rFonts w:hint="eastAsia"/>
            <w:noProof/>
          </w:rPr>
          <w:fldChar w:fldCharType="end"/>
        </w:r>
      </w:hyperlink>
    </w:p>
    <w:p w14:paraId="24EF5EC7" w14:textId="27685C8A" w:rsidR="00AD7558" w:rsidRPr="00AD7558" w:rsidRDefault="00AD7558">
      <w:pPr>
        <w:pStyle w:val="TOC2"/>
        <w:rPr>
          <w:rFonts w:asciiTheme="minorHAnsi" w:eastAsiaTheme="minorEastAsia" w:hAnsiTheme="minorHAnsi" w:cstheme="minorBidi" w:hint="eastAsia"/>
          <w:noProof/>
          <w:sz w:val="22"/>
          <w:szCs w:val="24"/>
          <w14:ligatures w14:val="standardContextual"/>
        </w:rPr>
      </w:pPr>
      <w:hyperlink w:anchor="_Toc226637616" w:history="1">
        <w:r w:rsidRPr="00AD7558">
          <w:rPr>
            <w:rStyle w:val="affffd"/>
            <w:rFonts w:hint="eastAsi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9.3</w:t>
        </w:r>
        <w:r>
          <w:rPr>
            <w:rStyle w:val="affffd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 xml:space="preserve"> </w:t>
        </w:r>
        <w:r w:rsidRPr="00AD7558">
          <w:rPr>
            <w:rStyle w:val="affffd"/>
            <w:rFonts w:hint="eastAsia"/>
            <w:noProof/>
          </w:rPr>
          <w:t xml:space="preserve"> 预应力体系</w:t>
        </w:r>
        <w:r w:rsidRPr="00AD7558">
          <w:rPr>
            <w:rFonts w:hint="eastAsia"/>
            <w:noProof/>
          </w:rPr>
          <w:tab/>
        </w:r>
        <w:r w:rsidRPr="00AD7558">
          <w:rPr>
            <w:rFonts w:hint="eastAsia"/>
            <w:noProof/>
          </w:rPr>
          <w:fldChar w:fldCharType="begin"/>
        </w:r>
        <w:r w:rsidRPr="00AD7558">
          <w:rPr>
            <w:rFonts w:hint="eastAsia"/>
            <w:noProof/>
          </w:rPr>
          <w:instrText xml:space="preserve"> </w:instrText>
        </w:r>
        <w:r w:rsidRPr="00AD7558">
          <w:rPr>
            <w:noProof/>
          </w:rPr>
          <w:instrText>PAGEREF _Toc226637616 \h</w:instrText>
        </w:r>
        <w:r w:rsidRPr="00AD7558">
          <w:rPr>
            <w:rFonts w:hint="eastAsia"/>
            <w:noProof/>
          </w:rPr>
          <w:instrText xml:space="preserve"> </w:instrText>
        </w:r>
        <w:r w:rsidRPr="00AD7558">
          <w:rPr>
            <w:rFonts w:hint="eastAsia"/>
            <w:noProof/>
          </w:rPr>
        </w:r>
        <w:r w:rsidRPr="00AD7558">
          <w:rPr>
            <w:rFonts w:hint="eastAsia"/>
            <w:noProof/>
          </w:rPr>
          <w:fldChar w:fldCharType="separate"/>
        </w:r>
        <w:r w:rsidRPr="00AD7558">
          <w:rPr>
            <w:noProof/>
          </w:rPr>
          <w:t>7</w:t>
        </w:r>
        <w:r w:rsidRPr="00AD7558">
          <w:rPr>
            <w:rFonts w:hint="eastAsia"/>
            <w:noProof/>
          </w:rPr>
          <w:fldChar w:fldCharType="end"/>
        </w:r>
      </w:hyperlink>
    </w:p>
    <w:p w14:paraId="0E13C612" w14:textId="69B2D121" w:rsidR="00AD7558" w:rsidRPr="00AD7558" w:rsidRDefault="00AD7558">
      <w:pPr>
        <w:pStyle w:val="TOC2"/>
        <w:rPr>
          <w:rFonts w:asciiTheme="minorHAnsi" w:eastAsiaTheme="minorEastAsia" w:hAnsiTheme="minorHAnsi" w:cstheme="minorBidi" w:hint="eastAsia"/>
          <w:noProof/>
          <w:sz w:val="22"/>
          <w:szCs w:val="24"/>
          <w14:ligatures w14:val="standardContextual"/>
        </w:rPr>
      </w:pPr>
      <w:hyperlink w:anchor="_Toc226637617" w:history="1">
        <w:r w:rsidRPr="00AD7558">
          <w:rPr>
            <w:rStyle w:val="affffd"/>
            <w:rFonts w:hint="eastAsi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9.4</w:t>
        </w:r>
        <w:r>
          <w:rPr>
            <w:rStyle w:val="affffd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 xml:space="preserve"> </w:t>
        </w:r>
        <w:r w:rsidRPr="00AD7558">
          <w:rPr>
            <w:rStyle w:val="affffd"/>
            <w:rFonts w:hint="eastAsia"/>
            <w:noProof/>
          </w:rPr>
          <w:t xml:space="preserve"> 桥面系与附属</w:t>
        </w:r>
        <w:r w:rsidRPr="00AD7558">
          <w:rPr>
            <w:rFonts w:hint="eastAsia"/>
            <w:noProof/>
          </w:rPr>
          <w:tab/>
        </w:r>
        <w:r w:rsidRPr="00AD7558">
          <w:rPr>
            <w:rFonts w:hint="eastAsia"/>
            <w:noProof/>
          </w:rPr>
          <w:fldChar w:fldCharType="begin"/>
        </w:r>
        <w:r w:rsidRPr="00AD7558">
          <w:rPr>
            <w:rFonts w:hint="eastAsia"/>
            <w:noProof/>
          </w:rPr>
          <w:instrText xml:space="preserve"> </w:instrText>
        </w:r>
        <w:r w:rsidRPr="00AD7558">
          <w:rPr>
            <w:noProof/>
          </w:rPr>
          <w:instrText>PAGEREF _Toc226637617 \h</w:instrText>
        </w:r>
        <w:r w:rsidRPr="00AD7558">
          <w:rPr>
            <w:rFonts w:hint="eastAsia"/>
            <w:noProof/>
          </w:rPr>
          <w:instrText xml:space="preserve"> </w:instrText>
        </w:r>
        <w:r w:rsidRPr="00AD7558">
          <w:rPr>
            <w:rFonts w:hint="eastAsia"/>
            <w:noProof/>
          </w:rPr>
        </w:r>
        <w:r w:rsidRPr="00AD7558">
          <w:rPr>
            <w:rFonts w:hint="eastAsia"/>
            <w:noProof/>
          </w:rPr>
          <w:fldChar w:fldCharType="separate"/>
        </w:r>
        <w:r w:rsidRPr="00AD7558">
          <w:rPr>
            <w:noProof/>
          </w:rPr>
          <w:t>7</w:t>
        </w:r>
        <w:r w:rsidRPr="00AD7558">
          <w:rPr>
            <w:rFonts w:hint="eastAsia"/>
            <w:noProof/>
          </w:rPr>
          <w:fldChar w:fldCharType="end"/>
        </w:r>
      </w:hyperlink>
    </w:p>
    <w:p w14:paraId="27A268D9" w14:textId="0C0DC545" w:rsidR="00AD7558" w:rsidRPr="00AD7558" w:rsidRDefault="00AD7558">
      <w:pPr>
        <w:pStyle w:val="TOC2"/>
        <w:rPr>
          <w:rFonts w:asciiTheme="minorHAnsi" w:eastAsiaTheme="minorEastAsia" w:hAnsiTheme="minorHAnsi" w:cstheme="minorBidi" w:hint="eastAsia"/>
          <w:noProof/>
          <w:sz w:val="22"/>
          <w:szCs w:val="24"/>
          <w14:ligatures w14:val="standardContextual"/>
        </w:rPr>
      </w:pPr>
      <w:hyperlink w:anchor="_Toc226637618" w:history="1">
        <w:r w:rsidRPr="00AD7558">
          <w:rPr>
            <w:rStyle w:val="affffd"/>
            <w:rFonts w:hint="eastAsi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9.5</w:t>
        </w:r>
        <w:r>
          <w:rPr>
            <w:rStyle w:val="affffd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 xml:space="preserve"> </w:t>
        </w:r>
        <w:r w:rsidRPr="00AD7558">
          <w:rPr>
            <w:rStyle w:val="affffd"/>
            <w:rFonts w:hint="eastAsia"/>
            <w:noProof/>
          </w:rPr>
          <w:t xml:space="preserve"> 桥梁附属设施专项建模</w:t>
        </w:r>
        <w:r w:rsidRPr="00AD7558">
          <w:rPr>
            <w:rFonts w:hint="eastAsia"/>
            <w:noProof/>
          </w:rPr>
          <w:tab/>
        </w:r>
        <w:r w:rsidRPr="00AD7558">
          <w:rPr>
            <w:rFonts w:hint="eastAsia"/>
            <w:noProof/>
          </w:rPr>
          <w:fldChar w:fldCharType="begin"/>
        </w:r>
        <w:r w:rsidRPr="00AD7558">
          <w:rPr>
            <w:rFonts w:hint="eastAsia"/>
            <w:noProof/>
          </w:rPr>
          <w:instrText xml:space="preserve"> </w:instrText>
        </w:r>
        <w:r w:rsidRPr="00AD7558">
          <w:rPr>
            <w:noProof/>
          </w:rPr>
          <w:instrText>PAGEREF _Toc226637618 \h</w:instrText>
        </w:r>
        <w:r w:rsidRPr="00AD7558">
          <w:rPr>
            <w:rFonts w:hint="eastAsia"/>
            <w:noProof/>
          </w:rPr>
          <w:instrText xml:space="preserve"> </w:instrText>
        </w:r>
        <w:r w:rsidRPr="00AD7558">
          <w:rPr>
            <w:rFonts w:hint="eastAsia"/>
            <w:noProof/>
          </w:rPr>
        </w:r>
        <w:r w:rsidRPr="00AD7558">
          <w:rPr>
            <w:rFonts w:hint="eastAsia"/>
            <w:noProof/>
          </w:rPr>
          <w:fldChar w:fldCharType="separate"/>
        </w:r>
        <w:r w:rsidRPr="00AD7558">
          <w:rPr>
            <w:noProof/>
          </w:rPr>
          <w:t>7</w:t>
        </w:r>
        <w:r w:rsidRPr="00AD7558">
          <w:rPr>
            <w:rFonts w:hint="eastAsia"/>
            <w:noProof/>
          </w:rPr>
          <w:fldChar w:fldCharType="end"/>
        </w:r>
      </w:hyperlink>
    </w:p>
    <w:p w14:paraId="1C9D0B2D" w14:textId="07559939" w:rsidR="00AD7558" w:rsidRPr="00AD7558" w:rsidRDefault="00AD7558">
      <w:pPr>
        <w:pStyle w:val="TOC1"/>
        <w:tabs>
          <w:tab w:val="right" w:leader="dot" w:pos="9344"/>
        </w:tabs>
        <w:rPr>
          <w:rFonts w:asciiTheme="minorHAnsi" w:eastAsiaTheme="minorEastAsia" w:hAnsiTheme="minorHAnsi" w:cstheme="minorBidi" w:hint="eastAsia"/>
          <w:noProof/>
          <w:sz w:val="22"/>
          <w:szCs w:val="24"/>
          <w14:ligatures w14:val="standardContextual"/>
        </w:rPr>
      </w:pPr>
      <w:hyperlink w:anchor="_Toc226637619" w:history="1">
        <w:r w:rsidRPr="00AD7558">
          <w:rPr>
            <w:rStyle w:val="affffd"/>
            <w:rFonts w:hint="eastAsia"/>
            <w:noProof/>
          </w:rPr>
          <w:t>10</w:t>
        </w:r>
        <w:r>
          <w:rPr>
            <w:rStyle w:val="affffd"/>
            <w:noProof/>
          </w:rPr>
          <w:t xml:space="preserve"> </w:t>
        </w:r>
        <w:r w:rsidRPr="00AD7558">
          <w:rPr>
            <w:rStyle w:val="affffd"/>
            <w:rFonts w:hint="eastAsia"/>
            <w:noProof/>
          </w:rPr>
          <w:t xml:space="preserve"> 模型交付与验收</w:t>
        </w:r>
        <w:r w:rsidRPr="00AD7558">
          <w:rPr>
            <w:rFonts w:hint="eastAsia"/>
            <w:noProof/>
          </w:rPr>
          <w:tab/>
        </w:r>
        <w:r w:rsidRPr="00AD7558">
          <w:rPr>
            <w:rFonts w:hint="eastAsia"/>
            <w:noProof/>
          </w:rPr>
          <w:fldChar w:fldCharType="begin"/>
        </w:r>
        <w:r w:rsidRPr="00AD7558">
          <w:rPr>
            <w:rFonts w:hint="eastAsia"/>
            <w:noProof/>
          </w:rPr>
          <w:instrText xml:space="preserve"> </w:instrText>
        </w:r>
        <w:r w:rsidRPr="00AD7558">
          <w:rPr>
            <w:noProof/>
          </w:rPr>
          <w:instrText>PAGEREF _Toc226637619 \h</w:instrText>
        </w:r>
        <w:r w:rsidRPr="00AD7558">
          <w:rPr>
            <w:rFonts w:hint="eastAsia"/>
            <w:noProof/>
          </w:rPr>
          <w:instrText xml:space="preserve"> </w:instrText>
        </w:r>
        <w:r w:rsidRPr="00AD7558">
          <w:rPr>
            <w:rFonts w:hint="eastAsia"/>
            <w:noProof/>
          </w:rPr>
        </w:r>
        <w:r w:rsidRPr="00AD7558">
          <w:rPr>
            <w:rFonts w:hint="eastAsia"/>
            <w:noProof/>
          </w:rPr>
          <w:fldChar w:fldCharType="separate"/>
        </w:r>
        <w:r w:rsidRPr="00AD7558">
          <w:rPr>
            <w:noProof/>
          </w:rPr>
          <w:t>7</w:t>
        </w:r>
        <w:r w:rsidRPr="00AD7558">
          <w:rPr>
            <w:rFonts w:hint="eastAsia"/>
            <w:noProof/>
          </w:rPr>
          <w:fldChar w:fldCharType="end"/>
        </w:r>
      </w:hyperlink>
    </w:p>
    <w:p w14:paraId="4FC2759E" w14:textId="79E3D92C" w:rsidR="00AD7558" w:rsidRPr="00AD7558" w:rsidRDefault="00AD7558">
      <w:pPr>
        <w:pStyle w:val="TOC2"/>
        <w:rPr>
          <w:rFonts w:asciiTheme="minorHAnsi" w:eastAsiaTheme="minorEastAsia" w:hAnsiTheme="minorHAnsi" w:cstheme="minorBidi" w:hint="eastAsia"/>
          <w:noProof/>
          <w:sz w:val="22"/>
          <w:szCs w:val="24"/>
          <w14:ligatures w14:val="standardContextual"/>
        </w:rPr>
      </w:pPr>
      <w:hyperlink w:anchor="_Toc226637620" w:history="1">
        <w:r w:rsidRPr="00AD7558">
          <w:rPr>
            <w:rStyle w:val="affffd"/>
            <w:rFonts w:hint="eastAsi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10.1</w:t>
        </w:r>
        <w:r>
          <w:rPr>
            <w:rStyle w:val="affffd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 xml:space="preserve"> </w:t>
        </w:r>
        <w:r w:rsidRPr="00AD7558">
          <w:rPr>
            <w:rStyle w:val="affffd"/>
            <w:rFonts w:hint="eastAsia"/>
            <w:noProof/>
          </w:rPr>
          <w:t xml:space="preserve"> 交付准备</w:t>
        </w:r>
        <w:r w:rsidRPr="00AD7558">
          <w:rPr>
            <w:rFonts w:hint="eastAsia"/>
            <w:noProof/>
          </w:rPr>
          <w:tab/>
        </w:r>
        <w:r w:rsidRPr="00AD7558">
          <w:rPr>
            <w:rFonts w:hint="eastAsia"/>
            <w:noProof/>
          </w:rPr>
          <w:fldChar w:fldCharType="begin"/>
        </w:r>
        <w:r w:rsidRPr="00AD7558">
          <w:rPr>
            <w:rFonts w:hint="eastAsia"/>
            <w:noProof/>
          </w:rPr>
          <w:instrText xml:space="preserve"> </w:instrText>
        </w:r>
        <w:r w:rsidRPr="00AD7558">
          <w:rPr>
            <w:noProof/>
          </w:rPr>
          <w:instrText>PAGEREF _Toc226637620 \h</w:instrText>
        </w:r>
        <w:r w:rsidRPr="00AD7558">
          <w:rPr>
            <w:rFonts w:hint="eastAsia"/>
            <w:noProof/>
          </w:rPr>
          <w:instrText xml:space="preserve"> </w:instrText>
        </w:r>
        <w:r w:rsidRPr="00AD7558">
          <w:rPr>
            <w:rFonts w:hint="eastAsia"/>
            <w:noProof/>
          </w:rPr>
        </w:r>
        <w:r w:rsidRPr="00AD7558">
          <w:rPr>
            <w:rFonts w:hint="eastAsia"/>
            <w:noProof/>
          </w:rPr>
          <w:fldChar w:fldCharType="separate"/>
        </w:r>
        <w:r w:rsidRPr="00AD7558">
          <w:rPr>
            <w:noProof/>
          </w:rPr>
          <w:t>7</w:t>
        </w:r>
        <w:r w:rsidRPr="00AD7558">
          <w:rPr>
            <w:rFonts w:hint="eastAsia"/>
            <w:noProof/>
          </w:rPr>
          <w:fldChar w:fldCharType="end"/>
        </w:r>
      </w:hyperlink>
    </w:p>
    <w:p w14:paraId="7227180B" w14:textId="350F7967" w:rsidR="00AD7558" w:rsidRPr="00AD7558" w:rsidRDefault="00AD7558">
      <w:pPr>
        <w:pStyle w:val="TOC2"/>
        <w:rPr>
          <w:rFonts w:asciiTheme="minorHAnsi" w:eastAsiaTheme="minorEastAsia" w:hAnsiTheme="minorHAnsi" w:cstheme="minorBidi" w:hint="eastAsia"/>
          <w:noProof/>
          <w:sz w:val="22"/>
          <w:szCs w:val="24"/>
          <w14:ligatures w14:val="standardContextual"/>
        </w:rPr>
      </w:pPr>
      <w:hyperlink w:anchor="_Toc226637621" w:history="1">
        <w:r w:rsidRPr="00AD7558">
          <w:rPr>
            <w:rStyle w:val="affffd"/>
            <w:rFonts w:hint="eastAsi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10.2</w:t>
        </w:r>
        <w:r>
          <w:rPr>
            <w:rStyle w:val="affffd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 xml:space="preserve"> </w:t>
        </w:r>
        <w:r w:rsidRPr="00AD7558">
          <w:rPr>
            <w:rStyle w:val="affffd"/>
            <w:rFonts w:hint="eastAsia"/>
            <w:noProof/>
          </w:rPr>
          <w:t xml:space="preserve"> 设计阶段交付</w:t>
        </w:r>
        <w:r w:rsidRPr="00AD7558">
          <w:rPr>
            <w:rFonts w:hint="eastAsia"/>
            <w:noProof/>
          </w:rPr>
          <w:tab/>
        </w:r>
        <w:r w:rsidRPr="00AD7558">
          <w:rPr>
            <w:rFonts w:hint="eastAsia"/>
            <w:noProof/>
          </w:rPr>
          <w:fldChar w:fldCharType="begin"/>
        </w:r>
        <w:r w:rsidRPr="00AD7558">
          <w:rPr>
            <w:rFonts w:hint="eastAsia"/>
            <w:noProof/>
          </w:rPr>
          <w:instrText xml:space="preserve"> </w:instrText>
        </w:r>
        <w:r w:rsidRPr="00AD7558">
          <w:rPr>
            <w:noProof/>
          </w:rPr>
          <w:instrText>PAGEREF _Toc226637621 \h</w:instrText>
        </w:r>
        <w:r w:rsidRPr="00AD7558">
          <w:rPr>
            <w:rFonts w:hint="eastAsia"/>
            <w:noProof/>
          </w:rPr>
          <w:instrText xml:space="preserve"> </w:instrText>
        </w:r>
        <w:r w:rsidRPr="00AD7558">
          <w:rPr>
            <w:rFonts w:hint="eastAsia"/>
            <w:noProof/>
          </w:rPr>
        </w:r>
        <w:r w:rsidRPr="00AD7558">
          <w:rPr>
            <w:rFonts w:hint="eastAsia"/>
            <w:noProof/>
          </w:rPr>
          <w:fldChar w:fldCharType="separate"/>
        </w:r>
        <w:r w:rsidRPr="00AD7558">
          <w:rPr>
            <w:noProof/>
          </w:rPr>
          <w:t>7</w:t>
        </w:r>
        <w:r w:rsidRPr="00AD7558">
          <w:rPr>
            <w:rFonts w:hint="eastAsia"/>
            <w:noProof/>
          </w:rPr>
          <w:fldChar w:fldCharType="end"/>
        </w:r>
      </w:hyperlink>
    </w:p>
    <w:p w14:paraId="60D2628B" w14:textId="2DB1272E" w:rsidR="00AD7558" w:rsidRPr="00AD7558" w:rsidRDefault="00AD7558">
      <w:pPr>
        <w:pStyle w:val="TOC2"/>
        <w:rPr>
          <w:rFonts w:asciiTheme="minorHAnsi" w:eastAsiaTheme="minorEastAsia" w:hAnsiTheme="minorHAnsi" w:cstheme="minorBidi" w:hint="eastAsia"/>
          <w:noProof/>
          <w:sz w:val="22"/>
          <w:szCs w:val="24"/>
          <w14:ligatures w14:val="standardContextual"/>
        </w:rPr>
      </w:pPr>
      <w:hyperlink w:anchor="_Toc226637622" w:history="1">
        <w:r w:rsidRPr="00AD7558">
          <w:rPr>
            <w:rStyle w:val="affffd"/>
            <w:rFonts w:hint="eastAsi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10.3</w:t>
        </w:r>
        <w:r>
          <w:rPr>
            <w:rStyle w:val="affffd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 xml:space="preserve"> </w:t>
        </w:r>
        <w:r w:rsidRPr="00AD7558">
          <w:rPr>
            <w:rStyle w:val="affffd"/>
            <w:rFonts w:hint="eastAsia"/>
            <w:noProof/>
          </w:rPr>
          <w:t xml:space="preserve"> 施工阶段交付</w:t>
        </w:r>
        <w:r w:rsidRPr="00AD7558">
          <w:rPr>
            <w:rFonts w:hint="eastAsia"/>
            <w:noProof/>
          </w:rPr>
          <w:tab/>
        </w:r>
        <w:r w:rsidRPr="00AD7558">
          <w:rPr>
            <w:rFonts w:hint="eastAsia"/>
            <w:noProof/>
          </w:rPr>
          <w:fldChar w:fldCharType="begin"/>
        </w:r>
        <w:r w:rsidRPr="00AD7558">
          <w:rPr>
            <w:rFonts w:hint="eastAsia"/>
            <w:noProof/>
          </w:rPr>
          <w:instrText xml:space="preserve"> </w:instrText>
        </w:r>
        <w:r w:rsidRPr="00AD7558">
          <w:rPr>
            <w:noProof/>
          </w:rPr>
          <w:instrText>PAGEREF _Toc226637622 \h</w:instrText>
        </w:r>
        <w:r w:rsidRPr="00AD7558">
          <w:rPr>
            <w:rFonts w:hint="eastAsia"/>
            <w:noProof/>
          </w:rPr>
          <w:instrText xml:space="preserve"> </w:instrText>
        </w:r>
        <w:r w:rsidRPr="00AD7558">
          <w:rPr>
            <w:rFonts w:hint="eastAsia"/>
            <w:noProof/>
          </w:rPr>
        </w:r>
        <w:r w:rsidRPr="00AD7558">
          <w:rPr>
            <w:rFonts w:hint="eastAsia"/>
            <w:noProof/>
          </w:rPr>
          <w:fldChar w:fldCharType="separate"/>
        </w:r>
        <w:r w:rsidRPr="00AD7558">
          <w:rPr>
            <w:noProof/>
          </w:rPr>
          <w:t>7</w:t>
        </w:r>
        <w:r w:rsidRPr="00AD7558">
          <w:rPr>
            <w:rFonts w:hint="eastAsia"/>
            <w:noProof/>
          </w:rPr>
          <w:fldChar w:fldCharType="end"/>
        </w:r>
      </w:hyperlink>
    </w:p>
    <w:p w14:paraId="021B54C7" w14:textId="0038E37C" w:rsidR="00AD7558" w:rsidRPr="00AD7558" w:rsidRDefault="00AD7558">
      <w:pPr>
        <w:pStyle w:val="TOC2"/>
        <w:rPr>
          <w:rFonts w:asciiTheme="minorHAnsi" w:eastAsiaTheme="minorEastAsia" w:hAnsiTheme="minorHAnsi" w:cstheme="minorBidi" w:hint="eastAsia"/>
          <w:noProof/>
          <w:sz w:val="22"/>
          <w:szCs w:val="24"/>
          <w14:ligatures w14:val="standardContextual"/>
        </w:rPr>
      </w:pPr>
      <w:hyperlink w:anchor="_Toc226637623" w:history="1">
        <w:r w:rsidRPr="00AD7558">
          <w:rPr>
            <w:rStyle w:val="affffd"/>
            <w:rFonts w:hint="eastAsi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10.4</w:t>
        </w:r>
        <w:r>
          <w:rPr>
            <w:rStyle w:val="affffd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 xml:space="preserve"> </w:t>
        </w:r>
        <w:r w:rsidRPr="00AD7558">
          <w:rPr>
            <w:rStyle w:val="affffd"/>
            <w:rFonts w:hint="eastAsia"/>
            <w:noProof/>
          </w:rPr>
          <w:t xml:space="preserve"> 模型验收</w:t>
        </w:r>
        <w:r w:rsidRPr="00AD7558">
          <w:rPr>
            <w:rFonts w:hint="eastAsia"/>
            <w:noProof/>
          </w:rPr>
          <w:tab/>
        </w:r>
        <w:r w:rsidRPr="00AD7558">
          <w:rPr>
            <w:rFonts w:hint="eastAsia"/>
            <w:noProof/>
          </w:rPr>
          <w:fldChar w:fldCharType="begin"/>
        </w:r>
        <w:r w:rsidRPr="00AD7558">
          <w:rPr>
            <w:rFonts w:hint="eastAsia"/>
            <w:noProof/>
          </w:rPr>
          <w:instrText xml:space="preserve"> </w:instrText>
        </w:r>
        <w:r w:rsidRPr="00AD7558">
          <w:rPr>
            <w:noProof/>
          </w:rPr>
          <w:instrText>PAGEREF _Toc226637623 \h</w:instrText>
        </w:r>
        <w:r w:rsidRPr="00AD7558">
          <w:rPr>
            <w:rFonts w:hint="eastAsia"/>
            <w:noProof/>
          </w:rPr>
          <w:instrText xml:space="preserve"> </w:instrText>
        </w:r>
        <w:r w:rsidRPr="00AD7558">
          <w:rPr>
            <w:rFonts w:hint="eastAsia"/>
            <w:noProof/>
          </w:rPr>
        </w:r>
        <w:r w:rsidRPr="00AD7558">
          <w:rPr>
            <w:rFonts w:hint="eastAsia"/>
            <w:noProof/>
          </w:rPr>
          <w:fldChar w:fldCharType="separate"/>
        </w:r>
        <w:r w:rsidRPr="00AD7558">
          <w:rPr>
            <w:noProof/>
          </w:rPr>
          <w:t>8</w:t>
        </w:r>
        <w:r w:rsidRPr="00AD7558">
          <w:rPr>
            <w:rFonts w:hint="eastAsia"/>
            <w:noProof/>
          </w:rPr>
          <w:fldChar w:fldCharType="end"/>
        </w:r>
      </w:hyperlink>
    </w:p>
    <w:p w14:paraId="6D900772" w14:textId="217BC25F" w:rsidR="00AD7558" w:rsidRPr="00AD7558" w:rsidRDefault="00AD7558">
      <w:pPr>
        <w:pStyle w:val="TOC2"/>
        <w:rPr>
          <w:rFonts w:asciiTheme="minorHAnsi" w:eastAsiaTheme="minorEastAsia" w:hAnsiTheme="minorHAnsi" w:cstheme="minorBidi" w:hint="eastAsia"/>
          <w:noProof/>
          <w:sz w:val="22"/>
          <w:szCs w:val="24"/>
          <w14:ligatures w14:val="standardContextual"/>
        </w:rPr>
      </w:pPr>
      <w:hyperlink w:anchor="_Toc226637624" w:history="1">
        <w:r w:rsidRPr="00AD7558">
          <w:rPr>
            <w:rStyle w:val="affffd"/>
            <w:rFonts w:hint="eastAsi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10.5</w:t>
        </w:r>
        <w:r>
          <w:rPr>
            <w:rStyle w:val="affffd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 xml:space="preserve"> </w:t>
        </w:r>
        <w:r w:rsidRPr="00AD7558">
          <w:rPr>
            <w:rStyle w:val="affffd"/>
            <w:rFonts w:hint="eastAsia"/>
            <w:noProof/>
          </w:rPr>
          <w:t xml:space="preserve"> 交付资料数字化归档</w:t>
        </w:r>
        <w:r w:rsidRPr="00AD7558">
          <w:rPr>
            <w:rFonts w:hint="eastAsia"/>
            <w:noProof/>
          </w:rPr>
          <w:tab/>
        </w:r>
        <w:r w:rsidRPr="00AD7558">
          <w:rPr>
            <w:rFonts w:hint="eastAsia"/>
            <w:noProof/>
          </w:rPr>
          <w:fldChar w:fldCharType="begin"/>
        </w:r>
        <w:r w:rsidRPr="00AD7558">
          <w:rPr>
            <w:rFonts w:hint="eastAsia"/>
            <w:noProof/>
          </w:rPr>
          <w:instrText xml:space="preserve"> </w:instrText>
        </w:r>
        <w:r w:rsidRPr="00AD7558">
          <w:rPr>
            <w:noProof/>
          </w:rPr>
          <w:instrText>PAGEREF _Toc226637624 \h</w:instrText>
        </w:r>
        <w:r w:rsidRPr="00AD7558">
          <w:rPr>
            <w:rFonts w:hint="eastAsia"/>
            <w:noProof/>
          </w:rPr>
          <w:instrText xml:space="preserve"> </w:instrText>
        </w:r>
        <w:r w:rsidRPr="00AD7558">
          <w:rPr>
            <w:rFonts w:hint="eastAsia"/>
            <w:noProof/>
          </w:rPr>
        </w:r>
        <w:r w:rsidRPr="00AD7558">
          <w:rPr>
            <w:rFonts w:hint="eastAsia"/>
            <w:noProof/>
          </w:rPr>
          <w:fldChar w:fldCharType="separate"/>
        </w:r>
        <w:r w:rsidRPr="00AD7558">
          <w:rPr>
            <w:noProof/>
          </w:rPr>
          <w:t>8</w:t>
        </w:r>
        <w:r w:rsidRPr="00AD7558">
          <w:rPr>
            <w:rFonts w:hint="eastAsia"/>
            <w:noProof/>
          </w:rPr>
          <w:fldChar w:fldCharType="end"/>
        </w:r>
      </w:hyperlink>
    </w:p>
    <w:p w14:paraId="497A8040" w14:textId="23DC8471" w:rsidR="00AD7558" w:rsidRPr="00AD7558" w:rsidRDefault="00AD7558">
      <w:pPr>
        <w:pStyle w:val="TOC1"/>
        <w:tabs>
          <w:tab w:val="right" w:leader="dot" w:pos="9344"/>
        </w:tabs>
        <w:rPr>
          <w:rFonts w:asciiTheme="minorHAnsi" w:eastAsiaTheme="minorEastAsia" w:hAnsiTheme="minorHAnsi" w:cstheme="minorBidi" w:hint="eastAsia"/>
          <w:noProof/>
          <w:sz w:val="22"/>
          <w:szCs w:val="24"/>
          <w14:ligatures w14:val="standardContextual"/>
        </w:rPr>
      </w:pPr>
      <w:hyperlink w:anchor="_Toc226637625" w:history="1">
        <w:r w:rsidRPr="00AD7558">
          <w:rPr>
            <w:rStyle w:val="affffd"/>
            <w:rFonts w:hint="eastAsia"/>
            <w:noProof/>
          </w:rPr>
          <w:t>11</w:t>
        </w:r>
        <w:r>
          <w:rPr>
            <w:rStyle w:val="affffd"/>
            <w:noProof/>
          </w:rPr>
          <w:t xml:space="preserve"> </w:t>
        </w:r>
        <w:r w:rsidRPr="00AD7558">
          <w:rPr>
            <w:rStyle w:val="affffd"/>
            <w:rFonts w:hint="eastAsia"/>
            <w:noProof/>
          </w:rPr>
          <w:t xml:space="preserve"> 数字化协同平台</w:t>
        </w:r>
        <w:r w:rsidRPr="00AD7558">
          <w:rPr>
            <w:rFonts w:hint="eastAsia"/>
            <w:noProof/>
          </w:rPr>
          <w:tab/>
        </w:r>
        <w:r w:rsidRPr="00AD7558">
          <w:rPr>
            <w:rFonts w:hint="eastAsia"/>
            <w:noProof/>
          </w:rPr>
          <w:fldChar w:fldCharType="begin"/>
        </w:r>
        <w:r w:rsidRPr="00AD7558">
          <w:rPr>
            <w:rFonts w:hint="eastAsia"/>
            <w:noProof/>
          </w:rPr>
          <w:instrText xml:space="preserve"> </w:instrText>
        </w:r>
        <w:r w:rsidRPr="00AD7558">
          <w:rPr>
            <w:noProof/>
          </w:rPr>
          <w:instrText>PAGEREF _Toc226637625 \h</w:instrText>
        </w:r>
        <w:r w:rsidRPr="00AD7558">
          <w:rPr>
            <w:rFonts w:hint="eastAsia"/>
            <w:noProof/>
          </w:rPr>
          <w:instrText xml:space="preserve"> </w:instrText>
        </w:r>
        <w:r w:rsidRPr="00AD7558">
          <w:rPr>
            <w:rFonts w:hint="eastAsia"/>
            <w:noProof/>
          </w:rPr>
        </w:r>
        <w:r w:rsidRPr="00AD7558">
          <w:rPr>
            <w:rFonts w:hint="eastAsia"/>
            <w:noProof/>
          </w:rPr>
          <w:fldChar w:fldCharType="separate"/>
        </w:r>
        <w:r w:rsidRPr="00AD7558">
          <w:rPr>
            <w:noProof/>
          </w:rPr>
          <w:t>8</w:t>
        </w:r>
        <w:r w:rsidRPr="00AD7558">
          <w:rPr>
            <w:rFonts w:hint="eastAsia"/>
            <w:noProof/>
          </w:rPr>
          <w:fldChar w:fldCharType="end"/>
        </w:r>
      </w:hyperlink>
    </w:p>
    <w:p w14:paraId="7B96EDF0" w14:textId="5DD1A151" w:rsidR="00AD7558" w:rsidRPr="00AD7558" w:rsidRDefault="00AD7558">
      <w:pPr>
        <w:pStyle w:val="TOC2"/>
        <w:rPr>
          <w:rFonts w:asciiTheme="minorHAnsi" w:eastAsiaTheme="minorEastAsia" w:hAnsiTheme="minorHAnsi" w:cstheme="minorBidi" w:hint="eastAsia"/>
          <w:noProof/>
          <w:sz w:val="22"/>
          <w:szCs w:val="24"/>
          <w14:ligatures w14:val="standardContextual"/>
        </w:rPr>
      </w:pPr>
      <w:hyperlink w:anchor="_Toc226637626" w:history="1">
        <w:r w:rsidRPr="00AD7558">
          <w:rPr>
            <w:rStyle w:val="affffd"/>
            <w:rFonts w:hint="eastAsi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11.1</w:t>
        </w:r>
        <w:r>
          <w:rPr>
            <w:rStyle w:val="affffd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 xml:space="preserve"> </w:t>
        </w:r>
        <w:r w:rsidRPr="00AD7558">
          <w:rPr>
            <w:rStyle w:val="affffd"/>
            <w:rFonts w:hint="eastAsia"/>
            <w:noProof/>
          </w:rPr>
          <w:t xml:space="preserve"> 平台功能要求</w:t>
        </w:r>
        <w:r w:rsidRPr="00AD7558">
          <w:rPr>
            <w:rFonts w:hint="eastAsia"/>
            <w:noProof/>
          </w:rPr>
          <w:tab/>
        </w:r>
        <w:r w:rsidRPr="00AD7558">
          <w:rPr>
            <w:rFonts w:hint="eastAsia"/>
            <w:noProof/>
          </w:rPr>
          <w:fldChar w:fldCharType="begin"/>
        </w:r>
        <w:r w:rsidRPr="00AD7558">
          <w:rPr>
            <w:rFonts w:hint="eastAsia"/>
            <w:noProof/>
          </w:rPr>
          <w:instrText xml:space="preserve"> </w:instrText>
        </w:r>
        <w:r w:rsidRPr="00AD7558">
          <w:rPr>
            <w:noProof/>
          </w:rPr>
          <w:instrText>PAGEREF _Toc226637626 \h</w:instrText>
        </w:r>
        <w:r w:rsidRPr="00AD7558">
          <w:rPr>
            <w:rFonts w:hint="eastAsia"/>
            <w:noProof/>
          </w:rPr>
          <w:instrText xml:space="preserve"> </w:instrText>
        </w:r>
        <w:r w:rsidRPr="00AD7558">
          <w:rPr>
            <w:rFonts w:hint="eastAsia"/>
            <w:noProof/>
          </w:rPr>
        </w:r>
        <w:r w:rsidRPr="00AD7558">
          <w:rPr>
            <w:rFonts w:hint="eastAsia"/>
            <w:noProof/>
          </w:rPr>
          <w:fldChar w:fldCharType="separate"/>
        </w:r>
        <w:r w:rsidRPr="00AD7558">
          <w:rPr>
            <w:noProof/>
          </w:rPr>
          <w:t>8</w:t>
        </w:r>
        <w:r w:rsidRPr="00AD7558">
          <w:rPr>
            <w:rFonts w:hint="eastAsia"/>
            <w:noProof/>
          </w:rPr>
          <w:fldChar w:fldCharType="end"/>
        </w:r>
      </w:hyperlink>
    </w:p>
    <w:p w14:paraId="68331675" w14:textId="4E267817" w:rsidR="00AD7558" w:rsidRPr="00AD7558" w:rsidRDefault="00AD7558">
      <w:pPr>
        <w:pStyle w:val="TOC2"/>
        <w:rPr>
          <w:rFonts w:asciiTheme="minorHAnsi" w:eastAsiaTheme="minorEastAsia" w:hAnsiTheme="minorHAnsi" w:cstheme="minorBidi" w:hint="eastAsia"/>
          <w:noProof/>
          <w:sz w:val="22"/>
          <w:szCs w:val="24"/>
          <w14:ligatures w14:val="standardContextual"/>
        </w:rPr>
      </w:pPr>
      <w:hyperlink w:anchor="_Toc226637627" w:history="1">
        <w:r w:rsidRPr="00AD7558">
          <w:rPr>
            <w:rStyle w:val="affffd"/>
            <w:rFonts w:hint="eastAsi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11.2</w:t>
        </w:r>
        <w:r>
          <w:rPr>
            <w:rStyle w:val="affffd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 xml:space="preserve"> </w:t>
        </w:r>
        <w:r w:rsidRPr="00AD7558">
          <w:rPr>
            <w:rStyle w:val="affffd"/>
            <w:rFonts w:hint="eastAsia"/>
            <w:noProof/>
          </w:rPr>
          <w:t xml:space="preserve"> 数据交换与接口</w:t>
        </w:r>
        <w:r w:rsidRPr="00AD7558">
          <w:rPr>
            <w:rFonts w:hint="eastAsia"/>
            <w:noProof/>
          </w:rPr>
          <w:tab/>
        </w:r>
        <w:r w:rsidRPr="00AD7558">
          <w:rPr>
            <w:rFonts w:hint="eastAsia"/>
            <w:noProof/>
          </w:rPr>
          <w:fldChar w:fldCharType="begin"/>
        </w:r>
        <w:r w:rsidRPr="00AD7558">
          <w:rPr>
            <w:rFonts w:hint="eastAsia"/>
            <w:noProof/>
          </w:rPr>
          <w:instrText xml:space="preserve"> </w:instrText>
        </w:r>
        <w:r w:rsidRPr="00AD7558">
          <w:rPr>
            <w:noProof/>
          </w:rPr>
          <w:instrText>PAGEREF _Toc226637627 \h</w:instrText>
        </w:r>
        <w:r w:rsidRPr="00AD7558">
          <w:rPr>
            <w:rFonts w:hint="eastAsia"/>
            <w:noProof/>
          </w:rPr>
          <w:instrText xml:space="preserve"> </w:instrText>
        </w:r>
        <w:r w:rsidRPr="00AD7558">
          <w:rPr>
            <w:rFonts w:hint="eastAsia"/>
            <w:noProof/>
          </w:rPr>
        </w:r>
        <w:r w:rsidRPr="00AD7558">
          <w:rPr>
            <w:rFonts w:hint="eastAsia"/>
            <w:noProof/>
          </w:rPr>
          <w:fldChar w:fldCharType="separate"/>
        </w:r>
        <w:r w:rsidRPr="00AD7558">
          <w:rPr>
            <w:noProof/>
          </w:rPr>
          <w:t>8</w:t>
        </w:r>
        <w:r w:rsidRPr="00AD7558">
          <w:rPr>
            <w:rFonts w:hint="eastAsia"/>
            <w:noProof/>
          </w:rPr>
          <w:fldChar w:fldCharType="end"/>
        </w:r>
      </w:hyperlink>
    </w:p>
    <w:p w14:paraId="0AF17387" w14:textId="34D9F820" w:rsidR="00AD7558" w:rsidRPr="00AD7558" w:rsidRDefault="00AD7558">
      <w:pPr>
        <w:pStyle w:val="TOC2"/>
        <w:rPr>
          <w:rFonts w:asciiTheme="minorHAnsi" w:eastAsiaTheme="minorEastAsia" w:hAnsiTheme="minorHAnsi" w:cstheme="minorBidi" w:hint="eastAsia"/>
          <w:noProof/>
          <w:sz w:val="22"/>
          <w:szCs w:val="24"/>
          <w14:ligatures w14:val="standardContextual"/>
        </w:rPr>
      </w:pPr>
      <w:hyperlink w:anchor="_Toc226637628" w:history="1">
        <w:r w:rsidRPr="00AD7558">
          <w:rPr>
            <w:rStyle w:val="affffd"/>
            <w:rFonts w:hint="eastAsi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11.3</w:t>
        </w:r>
        <w:r>
          <w:rPr>
            <w:rStyle w:val="affffd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 xml:space="preserve"> </w:t>
        </w:r>
        <w:r w:rsidRPr="00AD7558">
          <w:rPr>
            <w:rStyle w:val="affffd"/>
            <w:rFonts w:hint="eastAsia"/>
            <w:noProof/>
          </w:rPr>
          <w:t xml:space="preserve"> 移动端应用</w:t>
        </w:r>
        <w:r w:rsidRPr="00AD7558">
          <w:rPr>
            <w:rFonts w:hint="eastAsia"/>
            <w:noProof/>
          </w:rPr>
          <w:tab/>
        </w:r>
        <w:r w:rsidRPr="00AD7558">
          <w:rPr>
            <w:rFonts w:hint="eastAsia"/>
            <w:noProof/>
          </w:rPr>
          <w:fldChar w:fldCharType="begin"/>
        </w:r>
        <w:r w:rsidRPr="00AD7558">
          <w:rPr>
            <w:rFonts w:hint="eastAsia"/>
            <w:noProof/>
          </w:rPr>
          <w:instrText xml:space="preserve"> </w:instrText>
        </w:r>
        <w:r w:rsidRPr="00AD7558">
          <w:rPr>
            <w:noProof/>
          </w:rPr>
          <w:instrText>PAGEREF _Toc226637628 \h</w:instrText>
        </w:r>
        <w:r w:rsidRPr="00AD7558">
          <w:rPr>
            <w:rFonts w:hint="eastAsia"/>
            <w:noProof/>
          </w:rPr>
          <w:instrText xml:space="preserve"> </w:instrText>
        </w:r>
        <w:r w:rsidRPr="00AD7558">
          <w:rPr>
            <w:rFonts w:hint="eastAsia"/>
            <w:noProof/>
          </w:rPr>
        </w:r>
        <w:r w:rsidRPr="00AD7558">
          <w:rPr>
            <w:rFonts w:hint="eastAsia"/>
            <w:noProof/>
          </w:rPr>
          <w:fldChar w:fldCharType="separate"/>
        </w:r>
        <w:r w:rsidRPr="00AD7558">
          <w:rPr>
            <w:noProof/>
          </w:rPr>
          <w:t>8</w:t>
        </w:r>
        <w:r w:rsidRPr="00AD7558">
          <w:rPr>
            <w:rFonts w:hint="eastAsia"/>
            <w:noProof/>
          </w:rPr>
          <w:fldChar w:fldCharType="end"/>
        </w:r>
      </w:hyperlink>
    </w:p>
    <w:p w14:paraId="6BE9C088" w14:textId="2910C170" w:rsidR="00AD7558" w:rsidRPr="00AD7558" w:rsidRDefault="00AD7558">
      <w:pPr>
        <w:pStyle w:val="TOC2"/>
        <w:rPr>
          <w:rFonts w:asciiTheme="minorHAnsi" w:eastAsiaTheme="minorEastAsia" w:hAnsiTheme="minorHAnsi" w:cstheme="minorBidi" w:hint="eastAsia"/>
          <w:noProof/>
          <w:sz w:val="22"/>
          <w:szCs w:val="24"/>
          <w14:ligatures w14:val="standardContextual"/>
        </w:rPr>
      </w:pPr>
      <w:hyperlink w:anchor="_Toc226637629" w:history="1">
        <w:r w:rsidRPr="00AD7558">
          <w:rPr>
            <w:rStyle w:val="affffd"/>
            <w:rFonts w:hint="eastAsia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11.4</w:t>
        </w:r>
        <w:r>
          <w:rPr>
            <w:rStyle w:val="affffd"/>
            <w:noProof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 xml:space="preserve"> </w:t>
        </w:r>
        <w:r w:rsidRPr="00AD7558">
          <w:rPr>
            <w:rStyle w:val="affffd"/>
            <w:rFonts w:hint="eastAsia"/>
            <w:noProof/>
          </w:rPr>
          <w:t xml:space="preserve"> 平台安全管理要求</w:t>
        </w:r>
        <w:r w:rsidRPr="00AD7558">
          <w:rPr>
            <w:rFonts w:hint="eastAsia"/>
            <w:noProof/>
          </w:rPr>
          <w:tab/>
        </w:r>
        <w:r w:rsidRPr="00AD7558">
          <w:rPr>
            <w:rFonts w:hint="eastAsia"/>
            <w:noProof/>
          </w:rPr>
          <w:fldChar w:fldCharType="begin"/>
        </w:r>
        <w:r w:rsidRPr="00AD7558">
          <w:rPr>
            <w:rFonts w:hint="eastAsia"/>
            <w:noProof/>
          </w:rPr>
          <w:instrText xml:space="preserve"> </w:instrText>
        </w:r>
        <w:r w:rsidRPr="00AD7558">
          <w:rPr>
            <w:noProof/>
          </w:rPr>
          <w:instrText>PAGEREF _Toc226637629 \h</w:instrText>
        </w:r>
        <w:r w:rsidRPr="00AD7558">
          <w:rPr>
            <w:rFonts w:hint="eastAsia"/>
            <w:noProof/>
          </w:rPr>
          <w:instrText xml:space="preserve"> </w:instrText>
        </w:r>
        <w:r w:rsidRPr="00AD7558">
          <w:rPr>
            <w:rFonts w:hint="eastAsia"/>
            <w:noProof/>
          </w:rPr>
        </w:r>
        <w:r w:rsidRPr="00AD7558">
          <w:rPr>
            <w:rFonts w:hint="eastAsia"/>
            <w:noProof/>
          </w:rPr>
          <w:fldChar w:fldCharType="separate"/>
        </w:r>
        <w:r w:rsidRPr="00AD7558">
          <w:rPr>
            <w:noProof/>
          </w:rPr>
          <w:t>9</w:t>
        </w:r>
        <w:r w:rsidRPr="00AD7558">
          <w:rPr>
            <w:rFonts w:hint="eastAsia"/>
            <w:noProof/>
          </w:rPr>
          <w:fldChar w:fldCharType="end"/>
        </w:r>
      </w:hyperlink>
    </w:p>
    <w:p w14:paraId="700045AD" w14:textId="018C0DFB" w:rsidR="00AD7558" w:rsidRPr="00AD7558" w:rsidRDefault="00AD7558" w:rsidP="00AD7558">
      <w:pPr>
        <w:pStyle w:val="affffffc"/>
        <w:spacing w:after="360"/>
        <w:sectPr w:rsidR="00AD7558" w:rsidRPr="00AD7558" w:rsidSect="00AD7558">
          <w:headerReference w:type="even" r:id="rId15"/>
          <w:headerReference w:type="default" r:id="rId16"/>
          <w:footerReference w:type="default" r:id="rId17"/>
          <w:pgSz w:w="11906" w:h="16838"/>
          <w:pgMar w:top="1928" w:right="1134" w:bottom="1134" w:left="1134" w:header="1418" w:footer="1134" w:gutter="284"/>
          <w:pgNumType w:fmt="upperRoman" w:start="1"/>
          <w:cols w:space="425"/>
          <w:formProt w:val="0"/>
          <w:docGrid w:linePitch="312"/>
        </w:sectPr>
      </w:pPr>
      <w:r w:rsidRPr="00AD7558">
        <w:fldChar w:fldCharType="end"/>
      </w:r>
    </w:p>
    <w:p w14:paraId="3649E1FC" w14:textId="77777777" w:rsidR="002E7C44" w:rsidRDefault="00000000">
      <w:pPr>
        <w:pStyle w:val="a6"/>
        <w:spacing w:before="850" w:afterLines="0" w:after="680"/>
      </w:pPr>
      <w:bookmarkStart w:id="21" w:name="BookMark2"/>
      <w:bookmarkStart w:id="22" w:name="_Toc226637574"/>
      <w:bookmarkEnd w:id="20"/>
      <w:r>
        <w:rPr>
          <w:rFonts w:hint="eastAsia"/>
        </w:rPr>
        <w:lastRenderedPageBreak/>
        <w:t>前</w:t>
      </w:r>
      <w:r>
        <w:t>言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2"/>
    </w:p>
    <w:p w14:paraId="4B6F6134" w14:textId="77777777" w:rsidR="002E7C44" w:rsidRDefault="00000000">
      <w:pPr>
        <w:pStyle w:val="afffff7"/>
      </w:pPr>
      <w:r>
        <w:rPr>
          <w:rFonts w:hint="eastAsia"/>
        </w:rPr>
        <w:t>本文件按照GB/T 1.1—2020《标准化工作导则  第1部分：标准化文件的结构和起草规则》的规定起草。</w:t>
      </w:r>
    </w:p>
    <w:p w14:paraId="0AF0EDDF" w14:textId="77777777" w:rsidR="002E7C44" w:rsidRDefault="00000000">
      <w:pPr>
        <w:pStyle w:val="afffff7"/>
      </w:pPr>
      <w:r>
        <w:rPr>
          <w:rFonts w:hint="eastAsia"/>
        </w:rPr>
        <w:t>请注意本文件的某些内容可能涉及专利。本文件的发布机构不承担识别专利的责任。</w:t>
      </w:r>
    </w:p>
    <w:p w14:paraId="57E23FA7" w14:textId="39B59430" w:rsidR="002E7C44" w:rsidRDefault="00000000">
      <w:pPr>
        <w:pStyle w:val="afffff7"/>
      </w:pPr>
      <w:r>
        <w:rPr>
          <w:rFonts w:hint="eastAsia"/>
        </w:rPr>
        <w:t>本文件由</w:t>
      </w:r>
      <w:r w:rsidR="0042486A">
        <w:rPr>
          <w:rFonts w:hint="eastAsia"/>
        </w:rPr>
        <w:t>XXX</w:t>
      </w:r>
      <w:r>
        <w:rPr>
          <w:rFonts w:hint="eastAsia"/>
        </w:rPr>
        <w:t>提出。</w:t>
      </w:r>
    </w:p>
    <w:p w14:paraId="1DB0D9FD" w14:textId="77777777" w:rsidR="002E7C44" w:rsidRDefault="00000000">
      <w:pPr>
        <w:pStyle w:val="afffff7"/>
      </w:pPr>
      <w:r>
        <w:rPr>
          <w:rFonts w:hint="eastAsia"/>
        </w:rPr>
        <w:t>本文件由中国西部开发促进会归口。</w:t>
      </w:r>
    </w:p>
    <w:p w14:paraId="24A77D1A" w14:textId="301F28AB" w:rsidR="002E7C44" w:rsidRDefault="00000000">
      <w:pPr>
        <w:pStyle w:val="afffff7"/>
      </w:pPr>
      <w:r>
        <w:rPr>
          <w:rFonts w:hint="eastAsia"/>
        </w:rPr>
        <w:t>本文件起草单位：。</w:t>
      </w:r>
    </w:p>
    <w:p w14:paraId="48771F25" w14:textId="1D71152B" w:rsidR="002E7C44" w:rsidRDefault="00000000">
      <w:pPr>
        <w:pStyle w:val="afffff7"/>
      </w:pPr>
      <w:r>
        <w:rPr>
          <w:rFonts w:hint="eastAsia"/>
        </w:rPr>
        <w:t>本文件主要起草人：。</w:t>
      </w:r>
    </w:p>
    <w:p w14:paraId="1CF299F9" w14:textId="77777777" w:rsidR="002E7C44" w:rsidRDefault="00000000">
      <w:pPr>
        <w:pStyle w:val="afffff7"/>
      </w:pPr>
      <w:r>
        <w:rPr>
          <w:rFonts w:hint="eastAsia"/>
        </w:rPr>
        <w:t>本文件为首次发布。</w:t>
      </w:r>
    </w:p>
    <w:p w14:paraId="22099C88" w14:textId="77777777" w:rsidR="002E7C44" w:rsidRDefault="002E7C44">
      <w:pPr>
        <w:pStyle w:val="afffff7"/>
      </w:pPr>
    </w:p>
    <w:p w14:paraId="65C6D449" w14:textId="77777777" w:rsidR="002E7C44" w:rsidRDefault="002E7C44">
      <w:pPr>
        <w:pStyle w:val="afffff7"/>
        <w:sectPr w:rsidR="002E7C44">
          <w:pgSz w:w="11906" w:h="16838"/>
          <w:pgMar w:top="1928" w:right="1134" w:bottom="1134" w:left="1134" w:header="1418" w:footer="1134" w:gutter="284"/>
          <w:pgNumType w:fmt="upperRoman"/>
          <w:cols w:space="425"/>
          <w:formProt w:val="0"/>
          <w:docGrid w:linePitch="312"/>
        </w:sectPr>
      </w:pPr>
    </w:p>
    <w:p w14:paraId="17CAEE48" w14:textId="77777777" w:rsidR="002E7C44" w:rsidRDefault="002E7C44">
      <w:pPr>
        <w:spacing w:line="20" w:lineRule="exact"/>
        <w:jc w:val="center"/>
        <w:rPr>
          <w:rFonts w:ascii="黑体" w:eastAsia="黑体" w:hAnsi="黑体" w:hint="eastAsia"/>
          <w:sz w:val="32"/>
          <w:szCs w:val="32"/>
        </w:rPr>
      </w:pPr>
      <w:bookmarkStart w:id="23" w:name="BookMark4"/>
      <w:bookmarkEnd w:id="21"/>
    </w:p>
    <w:p w14:paraId="5F23FA00" w14:textId="77777777" w:rsidR="002E7C44" w:rsidRDefault="002E7C44">
      <w:pPr>
        <w:spacing w:line="20" w:lineRule="exact"/>
        <w:jc w:val="center"/>
        <w:rPr>
          <w:rFonts w:ascii="黑体" w:eastAsia="黑体" w:hAnsi="黑体" w:hint="eastAsia"/>
          <w:sz w:val="32"/>
          <w:szCs w:val="32"/>
        </w:rPr>
      </w:pPr>
    </w:p>
    <w:p w14:paraId="023AB489" w14:textId="2C013E03" w:rsidR="002E7C44" w:rsidRDefault="003D049E">
      <w:pPr>
        <w:pStyle w:val="a6"/>
        <w:spacing w:before="850" w:afterLines="0" w:after="680"/>
        <w:ind w:left="0" w:firstLine="0"/>
        <w:outlineLvl w:val="9"/>
      </w:pPr>
      <w:bookmarkStart w:id="24" w:name="_Toc225324504"/>
      <w:bookmarkStart w:id="25" w:name="_Toc225326324"/>
      <w:bookmarkStart w:id="26" w:name="_Toc225954066"/>
      <w:bookmarkStart w:id="27" w:name="_Toc225954123"/>
      <w:bookmarkStart w:id="28" w:name="_Toc226017199"/>
      <w:bookmarkStart w:id="29" w:name="_Toc226538222"/>
      <w:bookmarkStart w:id="30" w:name="_Toc226550592"/>
      <w:bookmarkStart w:id="31" w:name="_Toc226620156"/>
      <w:bookmarkStart w:id="32" w:name="_Toc24884211"/>
      <w:bookmarkStart w:id="33" w:name="_Toc17233325"/>
      <w:bookmarkStart w:id="34" w:name="_Toc113284169"/>
      <w:bookmarkStart w:id="35" w:name="_Toc24884218"/>
      <w:bookmarkStart w:id="36" w:name="_Toc26986771"/>
      <w:bookmarkStart w:id="37" w:name="_Toc97192964"/>
      <w:bookmarkStart w:id="38" w:name="_Toc26648465"/>
      <w:bookmarkStart w:id="39" w:name="_Toc26718930"/>
      <w:bookmarkStart w:id="40" w:name="_Toc26986530"/>
      <w:bookmarkStart w:id="41" w:name="NEW_STAND_NAME"/>
      <w:bookmarkStart w:id="42" w:name="_Toc17233333"/>
      <w:bookmarkStart w:id="43" w:name="_Toc226634648"/>
      <w:bookmarkStart w:id="44" w:name="_Toc226634696"/>
      <w:bookmarkStart w:id="45" w:name="_Toc226637575"/>
      <w:r w:rsidRPr="003D049E">
        <w:rPr>
          <w:rFonts w:hint="eastAsia"/>
        </w:rPr>
        <w:t>道路及桥梁工程BIM设计与施工应用规</w:t>
      </w:r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43"/>
      <w:r>
        <w:rPr>
          <w:rFonts w:hint="eastAsia"/>
        </w:rPr>
        <w:t>范</w:t>
      </w:r>
      <w:bookmarkEnd w:id="44"/>
      <w:bookmarkEnd w:id="45"/>
    </w:p>
    <w:p w14:paraId="212C99C7" w14:textId="77777777" w:rsidR="002E7C44" w:rsidRDefault="00000000">
      <w:pPr>
        <w:pStyle w:val="affc"/>
        <w:spacing w:before="240" w:after="240"/>
      </w:pPr>
      <w:bookmarkStart w:id="46" w:name="_Toc7073"/>
      <w:bookmarkStart w:id="47" w:name="_Toc219386768"/>
      <w:bookmarkStart w:id="48" w:name="_Toc23108"/>
      <w:bookmarkStart w:id="49" w:name="_Toc212487671"/>
      <w:bookmarkStart w:id="50" w:name="_Toc213077073"/>
      <w:bookmarkStart w:id="51" w:name="_Toc18263"/>
      <w:bookmarkStart w:id="52" w:name="_Toc113282590"/>
      <w:bookmarkStart w:id="53" w:name="_Toc212823335"/>
      <w:bookmarkStart w:id="54" w:name="_Toc24419"/>
      <w:bookmarkStart w:id="55" w:name="_Toc212315098"/>
      <w:bookmarkStart w:id="56" w:name="_Toc225323503"/>
      <w:bookmarkStart w:id="57" w:name="_Toc225323738"/>
      <w:bookmarkStart w:id="58" w:name="_Toc225324505"/>
      <w:bookmarkStart w:id="59" w:name="_Toc225326325"/>
      <w:bookmarkStart w:id="60" w:name="_Toc225954067"/>
      <w:bookmarkStart w:id="61" w:name="_Toc225954124"/>
      <w:bookmarkStart w:id="62" w:name="_Toc226017200"/>
      <w:bookmarkStart w:id="63" w:name="_Toc226538223"/>
      <w:bookmarkStart w:id="64" w:name="_Toc226550593"/>
      <w:bookmarkStart w:id="65" w:name="_Toc226620157"/>
      <w:bookmarkStart w:id="66" w:name="_Toc226634649"/>
      <w:bookmarkStart w:id="67" w:name="_Toc226634697"/>
      <w:bookmarkStart w:id="68" w:name="_Toc226637576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r>
        <w:rPr>
          <w:rFonts w:hint="eastAsia"/>
        </w:rPr>
        <w:t>范围</w:t>
      </w:r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</w:p>
    <w:p w14:paraId="47142F00" w14:textId="2AA60BC2" w:rsidR="002E7C44" w:rsidRDefault="00000000">
      <w:pPr>
        <w:pStyle w:val="afffff7"/>
      </w:pPr>
      <w:bookmarkStart w:id="69" w:name="_Toc17233326"/>
      <w:bookmarkStart w:id="70" w:name="_Toc24884219"/>
      <w:bookmarkStart w:id="71" w:name="_Toc17233334"/>
      <w:bookmarkStart w:id="72" w:name="_Toc26648466"/>
      <w:bookmarkStart w:id="73" w:name="_Toc24884212"/>
      <w:r>
        <w:rPr>
          <w:rFonts w:hint="eastAsia"/>
        </w:rPr>
        <w:t>本文件规定了</w:t>
      </w:r>
      <w:r w:rsidR="00AD7558" w:rsidRPr="00AD7558">
        <w:t>道路及桥梁工程BIM应用的基本规定、模型要求、设计阶段应用、施工阶段应用、道路与桥梁专项应用、模型交付与验收、数字化协同平台等技术要求</w:t>
      </w:r>
      <w:r>
        <w:rPr>
          <w:rFonts w:hint="eastAsia"/>
        </w:rPr>
        <w:t>。</w:t>
      </w:r>
    </w:p>
    <w:p w14:paraId="6C5BFD52" w14:textId="0AF3AB34" w:rsidR="002E7C44" w:rsidRDefault="00000000">
      <w:pPr>
        <w:pStyle w:val="afffff7"/>
      </w:pPr>
      <w:r>
        <w:rPr>
          <w:rFonts w:hint="eastAsia"/>
        </w:rPr>
        <w:t>本文件适用于</w:t>
      </w:r>
      <w:r w:rsidR="00AD7558" w:rsidRPr="00AD7558">
        <w:t>新建、改扩建、大中修市政道路、公路及桥梁工程的BIM建模、设计应用、施工管理、模型交付与协同管理</w:t>
      </w:r>
      <w:r>
        <w:rPr>
          <w:rFonts w:hint="eastAsia"/>
        </w:rPr>
        <w:t>。</w:t>
      </w:r>
      <w:bookmarkStart w:id="74" w:name="_Toc26986531"/>
      <w:bookmarkStart w:id="75" w:name="_Toc1048"/>
      <w:bookmarkStart w:id="76" w:name="_Toc212823336"/>
      <w:bookmarkStart w:id="77" w:name="_Toc29984"/>
      <w:bookmarkStart w:id="78" w:name="_Toc97192965"/>
      <w:bookmarkStart w:id="79" w:name="_Toc13917"/>
      <w:bookmarkStart w:id="80" w:name="_Toc113282591"/>
      <w:bookmarkStart w:id="81" w:name="_Toc26986772"/>
      <w:bookmarkStart w:id="82" w:name="_Toc26718931"/>
      <w:bookmarkStart w:id="83" w:name="_Toc19575"/>
      <w:bookmarkStart w:id="84" w:name="_Toc212487672"/>
      <w:bookmarkStart w:id="85" w:name="_Toc212315099"/>
    </w:p>
    <w:p w14:paraId="20122954" w14:textId="77777777" w:rsidR="002E7C44" w:rsidRDefault="00000000">
      <w:pPr>
        <w:pStyle w:val="affc"/>
        <w:spacing w:before="240" w:after="240"/>
      </w:pPr>
      <w:bookmarkStart w:id="86" w:name="_Toc219386769"/>
      <w:bookmarkStart w:id="87" w:name="_Toc213077074"/>
      <w:bookmarkStart w:id="88" w:name="_Toc225323504"/>
      <w:bookmarkStart w:id="89" w:name="_Toc225323739"/>
      <w:bookmarkStart w:id="90" w:name="_Toc225324506"/>
      <w:bookmarkStart w:id="91" w:name="_Toc225326326"/>
      <w:bookmarkStart w:id="92" w:name="_Toc225954068"/>
      <w:bookmarkStart w:id="93" w:name="_Toc225954125"/>
      <w:bookmarkStart w:id="94" w:name="_Toc226017201"/>
      <w:bookmarkStart w:id="95" w:name="_Toc226538224"/>
      <w:bookmarkStart w:id="96" w:name="_Toc226550594"/>
      <w:bookmarkStart w:id="97" w:name="_Toc226620158"/>
      <w:bookmarkStart w:id="98" w:name="_Toc226634650"/>
      <w:bookmarkStart w:id="99" w:name="_Toc226634698"/>
      <w:bookmarkStart w:id="100" w:name="_Toc226637577"/>
      <w:r>
        <w:rPr>
          <w:rFonts w:hint="eastAsia"/>
        </w:rPr>
        <w:t>规范性引用文件</w:t>
      </w:r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</w:p>
    <w:p w14:paraId="389791E3" w14:textId="3E1F8525" w:rsidR="002E7C44" w:rsidRPr="00AD7558" w:rsidRDefault="00AD7558" w:rsidP="00AD7558">
      <w:pPr>
        <w:autoSpaceDE w:val="0"/>
        <w:autoSpaceDN w:val="0"/>
        <w:spacing w:line="240" w:lineRule="auto"/>
        <w:ind w:firstLineChars="200" w:firstLine="420"/>
        <w:rPr>
          <w:rFonts w:hint="eastAsia"/>
        </w:rPr>
      </w:pPr>
      <w:r w:rsidRPr="00AD7558">
        <w:rPr>
          <w:rFonts w:hint="eastAsia"/>
        </w:rPr>
        <w:t>本文件没有规范性引用文件。</w:t>
      </w:r>
      <w:bookmarkStart w:id="101" w:name="_Toc97192966"/>
      <w:bookmarkStart w:id="102" w:name="_Toc113282592"/>
    </w:p>
    <w:p w14:paraId="29C491AD" w14:textId="2D513C61" w:rsidR="002E7C44" w:rsidRDefault="00000000">
      <w:pPr>
        <w:pStyle w:val="affc"/>
        <w:spacing w:before="240" w:after="240"/>
      </w:pPr>
      <w:bookmarkStart w:id="103" w:name="_Toc4140"/>
      <w:bookmarkStart w:id="104" w:name="_Toc212315100"/>
      <w:bookmarkStart w:id="105" w:name="_Toc11391"/>
      <w:bookmarkStart w:id="106" w:name="_Toc219386770"/>
      <w:bookmarkStart w:id="107" w:name="_Toc212487673"/>
      <w:bookmarkStart w:id="108" w:name="_Toc6287"/>
      <w:bookmarkStart w:id="109" w:name="_Toc213077075"/>
      <w:bookmarkStart w:id="110" w:name="_Toc2656"/>
      <w:bookmarkStart w:id="111" w:name="_Toc212823337"/>
      <w:bookmarkStart w:id="112" w:name="_Toc225323505"/>
      <w:bookmarkStart w:id="113" w:name="_Toc225323740"/>
      <w:bookmarkStart w:id="114" w:name="_Toc225324507"/>
      <w:bookmarkStart w:id="115" w:name="_Toc225326327"/>
      <w:bookmarkStart w:id="116" w:name="_Toc225954069"/>
      <w:bookmarkStart w:id="117" w:name="_Toc225954126"/>
      <w:bookmarkStart w:id="118" w:name="_Toc226017202"/>
      <w:bookmarkStart w:id="119" w:name="_Toc226538225"/>
      <w:bookmarkStart w:id="120" w:name="_Toc226550595"/>
      <w:bookmarkStart w:id="121" w:name="_Toc226620159"/>
      <w:bookmarkStart w:id="122" w:name="_Toc226634651"/>
      <w:bookmarkStart w:id="123" w:name="_Toc226634699"/>
      <w:bookmarkStart w:id="124" w:name="_Toc226637578"/>
      <w:r>
        <w:rPr>
          <w:rFonts w:hint="eastAsia"/>
          <w:szCs w:val="21"/>
        </w:rPr>
        <w:t>术语和定义</w:t>
      </w:r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</w:p>
    <w:p w14:paraId="5FB6E005" w14:textId="24CE52DF" w:rsidR="00027A4F" w:rsidRDefault="00000000" w:rsidP="001E412F">
      <w:pPr>
        <w:pStyle w:val="afffff7"/>
      </w:pPr>
      <w:r>
        <w:rPr>
          <w:rFonts w:hint="eastAsia"/>
        </w:rPr>
        <w:t>下列术语和定义适用于本文件。</w:t>
      </w:r>
    </w:p>
    <w:p w14:paraId="52DD06CB" w14:textId="3775F33A" w:rsidR="001E412F" w:rsidRPr="001E412F" w:rsidRDefault="001E412F" w:rsidP="001E412F">
      <w:pPr>
        <w:pStyle w:val="afffffffffff6"/>
        <w:ind w:left="420" w:hangingChars="200" w:hanging="420"/>
        <w:rPr>
          <w:rFonts w:ascii="黑体" w:eastAsia="黑体" w:hAnsi="黑体"/>
        </w:rPr>
      </w:pPr>
      <w:r w:rsidRPr="001E412F">
        <w:rPr>
          <w:rFonts w:ascii="黑体" w:eastAsia="黑体" w:hAnsi="黑体"/>
        </w:rPr>
        <w:br/>
      </w:r>
      <w:r w:rsidRPr="001E412F">
        <w:rPr>
          <w:rFonts w:ascii="黑体" w:eastAsia="黑体" w:hAnsi="黑体" w:hint="eastAsia"/>
        </w:rPr>
        <w:t>BIM</w:t>
      </w:r>
      <w:r w:rsidR="002F4C1E">
        <w:rPr>
          <w:rFonts w:ascii="黑体" w:eastAsia="黑体" w:hAnsi="黑体" w:hint="eastAsia"/>
        </w:rPr>
        <w:t xml:space="preserve"> building </w:t>
      </w:r>
      <w:r w:rsidR="002F4C1E">
        <w:rPr>
          <w:rFonts w:ascii="黑体" w:eastAsia="黑体" w:hAnsi="黑体"/>
        </w:rPr>
        <w:t>information</w:t>
      </w:r>
      <w:r w:rsidR="002F4C1E">
        <w:rPr>
          <w:rFonts w:ascii="黑体" w:eastAsia="黑体" w:hAnsi="黑体" w:hint="eastAsia"/>
        </w:rPr>
        <w:t xml:space="preserve"> modeling</w:t>
      </w:r>
    </w:p>
    <w:p w14:paraId="76719EAD" w14:textId="138E3D94" w:rsidR="001E412F" w:rsidRDefault="001E412F" w:rsidP="001E412F">
      <w:pPr>
        <w:pStyle w:val="afffff7"/>
      </w:pPr>
      <w:r w:rsidRPr="001E412F">
        <w:rPr>
          <w:rFonts w:hint="eastAsia"/>
        </w:rPr>
        <w:t>建筑信息模型，在建设工程全生命周期内对物理和功能特性进行数字化表达，并支持设计、施工、运营协同管理的模型载体。</w:t>
      </w:r>
    </w:p>
    <w:p w14:paraId="1F8C5696" w14:textId="596D6177" w:rsidR="001E412F" w:rsidRPr="001E412F" w:rsidRDefault="001E412F" w:rsidP="001E412F">
      <w:pPr>
        <w:pStyle w:val="afffffffffff6"/>
        <w:ind w:left="420" w:hangingChars="200" w:hanging="420"/>
        <w:rPr>
          <w:rFonts w:ascii="黑体" w:eastAsia="黑体" w:hAnsi="黑体"/>
        </w:rPr>
      </w:pPr>
      <w:r w:rsidRPr="001E412F">
        <w:rPr>
          <w:rFonts w:ascii="黑体" w:eastAsia="黑体" w:hAnsi="黑体"/>
        </w:rPr>
        <w:br/>
      </w:r>
      <w:r w:rsidRPr="001E412F">
        <w:rPr>
          <w:rFonts w:ascii="黑体" w:eastAsia="黑体" w:hAnsi="黑体" w:hint="eastAsia"/>
        </w:rPr>
        <w:t>模型精细度（LOD）</w:t>
      </w:r>
      <w:r w:rsidR="002F4C1E">
        <w:rPr>
          <w:rFonts w:ascii="黑体" w:eastAsia="黑体" w:hAnsi="黑体" w:hint="eastAsia"/>
        </w:rPr>
        <w:t xml:space="preserve"> level of development</w:t>
      </w:r>
    </w:p>
    <w:p w14:paraId="0089DEED" w14:textId="045A8426" w:rsidR="001E412F" w:rsidRDefault="001E412F" w:rsidP="001E412F">
      <w:pPr>
        <w:pStyle w:val="afffff7"/>
      </w:pPr>
      <w:r w:rsidRPr="001E412F">
        <w:rPr>
          <w:rFonts w:hint="eastAsia"/>
        </w:rPr>
        <w:t>模型几何细节、信息完整度与专业深度的分级指标。</w:t>
      </w:r>
    </w:p>
    <w:p w14:paraId="3BC1EA57" w14:textId="40AED120" w:rsidR="001E412F" w:rsidRPr="001E412F" w:rsidRDefault="001E412F" w:rsidP="001E412F">
      <w:pPr>
        <w:pStyle w:val="afffffffffff6"/>
        <w:ind w:left="420" w:hangingChars="200" w:hanging="420"/>
        <w:rPr>
          <w:rFonts w:ascii="黑体" w:eastAsia="黑体" w:hAnsi="黑体"/>
        </w:rPr>
      </w:pPr>
      <w:r w:rsidRPr="001E412F">
        <w:rPr>
          <w:rFonts w:ascii="黑体" w:eastAsia="黑体" w:hAnsi="黑体"/>
        </w:rPr>
        <w:br/>
      </w:r>
      <w:r w:rsidRPr="001E412F">
        <w:rPr>
          <w:rFonts w:ascii="黑体" w:eastAsia="黑体" w:hAnsi="黑体" w:hint="eastAsia"/>
        </w:rPr>
        <w:t>协同工作</w:t>
      </w:r>
      <w:r w:rsidR="002F4C1E">
        <w:rPr>
          <w:rFonts w:ascii="黑体" w:eastAsia="黑体" w:hAnsi="黑体" w:hint="eastAsia"/>
        </w:rPr>
        <w:t xml:space="preserve"> collaborative work</w:t>
      </w:r>
    </w:p>
    <w:p w14:paraId="7C2C941B" w14:textId="474E1E03" w:rsidR="001E412F" w:rsidRDefault="001E412F" w:rsidP="001E412F">
      <w:pPr>
        <w:pStyle w:val="afffff7"/>
      </w:pPr>
      <w:r w:rsidRPr="001E412F">
        <w:rPr>
          <w:rFonts w:hint="eastAsia"/>
        </w:rPr>
        <w:t>多专业、多岗位基于统一平台与数据基准开展BIM设计、修改、校审与管理的工作模式。</w:t>
      </w:r>
    </w:p>
    <w:p w14:paraId="7836E131" w14:textId="482F4D03" w:rsidR="001E412F" w:rsidRPr="001E412F" w:rsidRDefault="001E412F" w:rsidP="001E412F">
      <w:pPr>
        <w:pStyle w:val="afffffffffff6"/>
        <w:ind w:left="420" w:hangingChars="200" w:hanging="420"/>
        <w:rPr>
          <w:rFonts w:ascii="黑体" w:eastAsia="黑体" w:hAnsi="黑体"/>
        </w:rPr>
      </w:pPr>
      <w:r w:rsidRPr="001E412F">
        <w:rPr>
          <w:rFonts w:ascii="黑体" w:eastAsia="黑体" w:hAnsi="黑体"/>
        </w:rPr>
        <w:br/>
      </w:r>
      <w:r w:rsidRPr="001E412F">
        <w:rPr>
          <w:rFonts w:ascii="黑体" w:eastAsia="黑体" w:hAnsi="黑体" w:hint="eastAsia"/>
        </w:rPr>
        <w:t>竣工模型</w:t>
      </w:r>
      <w:r w:rsidR="002F4C1E">
        <w:rPr>
          <w:rFonts w:ascii="黑体" w:eastAsia="黑体" w:hAnsi="黑体" w:hint="eastAsia"/>
        </w:rPr>
        <w:t xml:space="preserve"> as-built model</w:t>
      </w:r>
    </w:p>
    <w:p w14:paraId="4A7C09BC" w14:textId="72503C07" w:rsidR="001E412F" w:rsidRDefault="001E412F" w:rsidP="001E412F">
      <w:pPr>
        <w:pStyle w:val="afffff7"/>
      </w:pPr>
      <w:r w:rsidRPr="001E412F">
        <w:rPr>
          <w:rFonts w:hint="eastAsia"/>
        </w:rPr>
        <w:t>融合设计、施工、变更、验收信息，形成的可用于竣工验收与运维管理的最终BIM模型。</w:t>
      </w:r>
    </w:p>
    <w:p w14:paraId="3C8F3ADE" w14:textId="7CB74194" w:rsidR="001E412F" w:rsidRPr="001E412F" w:rsidRDefault="001E412F" w:rsidP="001E412F">
      <w:pPr>
        <w:pStyle w:val="afffffffffff6"/>
        <w:ind w:left="420" w:hangingChars="200" w:hanging="420"/>
        <w:rPr>
          <w:rFonts w:ascii="黑体" w:eastAsia="黑体" w:hAnsi="黑体"/>
        </w:rPr>
      </w:pPr>
      <w:r w:rsidRPr="001E412F">
        <w:rPr>
          <w:rFonts w:ascii="黑体" w:eastAsia="黑体" w:hAnsi="黑体"/>
        </w:rPr>
        <w:br/>
      </w:r>
      <w:r w:rsidRPr="001E412F">
        <w:rPr>
          <w:rFonts w:ascii="黑体" w:eastAsia="黑体" w:hAnsi="黑体" w:hint="eastAsia"/>
        </w:rPr>
        <w:t>数字化协同平台</w:t>
      </w:r>
      <w:r w:rsidR="002F4C1E">
        <w:rPr>
          <w:rFonts w:ascii="黑体" w:eastAsia="黑体" w:hAnsi="黑体" w:hint="eastAsia"/>
        </w:rPr>
        <w:t xml:space="preserve"> digital collaboration platform</w:t>
      </w:r>
    </w:p>
    <w:p w14:paraId="0DEEA393" w14:textId="6C6A1407" w:rsidR="001E412F" w:rsidRPr="001E412F" w:rsidRDefault="001E412F" w:rsidP="001E412F">
      <w:pPr>
        <w:pStyle w:val="afffff7"/>
        <w:rPr>
          <w:rFonts w:hint="eastAsia"/>
        </w:rPr>
      </w:pPr>
      <w:r w:rsidRPr="001E412F">
        <w:rPr>
          <w:rFonts w:hint="eastAsia"/>
        </w:rPr>
        <w:t>集成模型、数据、流程、权限，支持多方在线协同作业的信息化管理平台。</w:t>
      </w:r>
    </w:p>
    <w:p w14:paraId="179C1C6F" w14:textId="641C3F83" w:rsidR="00522ADD" w:rsidRDefault="00522ADD" w:rsidP="00522ADD">
      <w:pPr>
        <w:pStyle w:val="affc"/>
        <w:spacing w:before="240" w:after="240"/>
        <w:rPr>
          <w:rFonts w:hint="eastAsia"/>
        </w:rPr>
      </w:pPr>
      <w:bookmarkStart w:id="125" w:name="_Toc226634652"/>
      <w:bookmarkStart w:id="126" w:name="_Toc226634700"/>
      <w:bookmarkStart w:id="127" w:name="_Toc226637579"/>
      <w:r>
        <w:rPr>
          <w:rFonts w:hint="eastAsia"/>
        </w:rPr>
        <w:t>基本规定</w:t>
      </w:r>
      <w:bookmarkEnd w:id="125"/>
      <w:bookmarkEnd w:id="126"/>
      <w:bookmarkEnd w:id="127"/>
    </w:p>
    <w:p w14:paraId="5AFB92F5" w14:textId="6A836A25" w:rsidR="00522ADD" w:rsidRDefault="00522ADD" w:rsidP="00522ADD">
      <w:pPr>
        <w:pStyle w:val="affd"/>
        <w:spacing w:before="120" w:after="120"/>
      </w:pPr>
      <w:bookmarkStart w:id="128" w:name="_Toc226634653"/>
      <w:bookmarkStart w:id="129" w:name="_Toc226634701"/>
      <w:bookmarkStart w:id="130" w:name="_Toc226637580"/>
      <w:r>
        <w:rPr>
          <w:rFonts w:hint="eastAsia"/>
        </w:rPr>
        <w:t>一般规定</w:t>
      </w:r>
      <w:bookmarkEnd w:id="128"/>
      <w:bookmarkEnd w:id="129"/>
      <w:bookmarkEnd w:id="130"/>
    </w:p>
    <w:p w14:paraId="431D334D" w14:textId="68A0E53D" w:rsidR="00234011" w:rsidRDefault="000F2EFA" w:rsidP="00234011">
      <w:pPr>
        <w:pStyle w:val="afffffffff3"/>
      </w:pPr>
      <w:r w:rsidRPr="000F2EFA">
        <w:rPr>
          <w:rFonts w:hint="eastAsia"/>
        </w:rPr>
        <w:t>道路及桥梁工程BIM应用应遵循统一基准、统一标准、协同共享、全过程可追溯原则。</w:t>
      </w:r>
    </w:p>
    <w:p w14:paraId="692634C8" w14:textId="7F8754E9" w:rsidR="00234011" w:rsidRDefault="000F2EFA" w:rsidP="00234011">
      <w:pPr>
        <w:pStyle w:val="afffffffff3"/>
      </w:pPr>
      <w:r w:rsidRPr="000F2EFA">
        <w:rPr>
          <w:rFonts w:hint="eastAsia"/>
        </w:rPr>
        <w:t>BIM应用应覆盖方案、初步设计、施工图设计、施工、验收全过程。</w:t>
      </w:r>
    </w:p>
    <w:p w14:paraId="1152E79D" w14:textId="6081A866" w:rsidR="000F2EFA" w:rsidRPr="000F2EFA" w:rsidRDefault="000F2EFA" w:rsidP="00234011">
      <w:pPr>
        <w:pStyle w:val="afffffffff3"/>
        <w:rPr>
          <w:rFonts w:hint="eastAsia"/>
        </w:rPr>
      </w:pPr>
      <w:r w:rsidRPr="000F2EFA">
        <w:rPr>
          <w:rFonts w:hint="eastAsia"/>
        </w:rPr>
        <w:t>模型与信息应真实、准确、完整，与工程实体及设计文件保持一致。</w:t>
      </w:r>
    </w:p>
    <w:p w14:paraId="0041A988" w14:textId="4E8BF511" w:rsidR="00522ADD" w:rsidRDefault="00522ADD" w:rsidP="00522ADD">
      <w:pPr>
        <w:pStyle w:val="affd"/>
        <w:spacing w:before="120" w:after="120"/>
      </w:pPr>
      <w:bookmarkStart w:id="131" w:name="_Toc226634654"/>
      <w:bookmarkStart w:id="132" w:name="_Toc226634702"/>
      <w:bookmarkStart w:id="133" w:name="_Toc226637581"/>
      <w:r>
        <w:rPr>
          <w:rFonts w:hint="eastAsia"/>
        </w:rPr>
        <w:t>BIM应用总体要求</w:t>
      </w:r>
      <w:bookmarkEnd w:id="131"/>
      <w:bookmarkEnd w:id="132"/>
      <w:bookmarkEnd w:id="133"/>
    </w:p>
    <w:p w14:paraId="4026B6AA" w14:textId="60307EF1" w:rsidR="00234011" w:rsidRDefault="000F2EFA" w:rsidP="00234011">
      <w:pPr>
        <w:pStyle w:val="afffffffff3"/>
      </w:pPr>
      <w:r w:rsidRPr="000F2EFA">
        <w:rPr>
          <w:rFonts w:hint="eastAsia"/>
        </w:rPr>
        <w:t>建设单位应统筹BIM总体策划，明确目标、范围、深度与交付要求。</w:t>
      </w:r>
    </w:p>
    <w:p w14:paraId="30558920" w14:textId="77777777" w:rsidR="00234011" w:rsidRDefault="000F2EFA" w:rsidP="00234011">
      <w:pPr>
        <w:pStyle w:val="afffffffff3"/>
      </w:pPr>
      <w:r w:rsidRPr="000F2EFA">
        <w:rPr>
          <w:rFonts w:hint="eastAsia"/>
        </w:rPr>
        <w:t>设计单位应负责设计阶段模型创建、协同、校审与版本管理。</w:t>
      </w:r>
    </w:p>
    <w:p w14:paraId="54AF6848" w14:textId="6483D37F" w:rsidR="000F2EFA" w:rsidRPr="000F2EFA" w:rsidRDefault="000F2EFA" w:rsidP="00234011">
      <w:pPr>
        <w:pStyle w:val="afffffffff3"/>
        <w:rPr>
          <w:rFonts w:hint="eastAsia"/>
        </w:rPr>
      </w:pPr>
      <w:r w:rsidRPr="000F2EFA">
        <w:rPr>
          <w:rFonts w:hint="eastAsia"/>
        </w:rPr>
        <w:t>施工单位应负责施工阶段模型应用、进度、质量、安全、成本管理及竣工模型整合。</w:t>
      </w:r>
    </w:p>
    <w:p w14:paraId="721188CA" w14:textId="6A456F08" w:rsidR="00522ADD" w:rsidRDefault="00522ADD" w:rsidP="00522ADD">
      <w:pPr>
        <w:pStyle w:val="affd"/>
        <w:spacing w:before="120" w:after="120"/>
      </w:pPr>
      <w:bookmarkStart w:id="134" w:name="_Toc226634655"/>
      <w:bookmarkStart w:id="135" w:name="_Toc226634703"/>
      <w:bookmarkStart w:id="136" w:name="_Toc226637582"/>
      <w:r>
        <w:rPr>
          <w:rFonts w:hint="eastAsia"/>
        </w:rPr>
        <w:lastRenderedPageBreak/>
        <w:t>协同工作机制</w:t>
      </w:r>
      <w:bookmarkEnd w:id="134"/>
      <w:bookmarkEnd w:id="135"/>
      <w:bookmarkEnd w:id="136"/>
    </w:p>
    <w:p w14:paraId="3B8408F8" w14:textId="77777777" w:rsidR="00234011" w:rsidRDefault="000F2EFA" w:rsidP="00234011">
      <w:pPr>
        <w:pStyle w:val="afffffffff3"/>
      </w:pPr>
      <w:r w:rsidRPr="000F2EFA">
        <w:rPr>
          <w:rFonts w:hint="eastAsia"/>
        </w:rPr>
        <w:t>项目应建立建设、设计、施工、监理、预制厂多方协同机制。</w:t>
      </w:r>
    </w:p>
    <w:p w14:paraId="212C3FB3" w14:textId="77777777" w:rsidR="00234011" w:rsidRDefault="000F2EFA" w:rsidP="00234011">
      <w:pPr>
        <w:pStyle w:val="afffffffff3"/>
      </w:pPr>
      <w:r w:rsidRPr="000F2EFA">
        <w:rPr>
          <w:rFonts w:hint="eastAsia"/>
        </w:rPr>
        <w:t>协同工作应统一坐标系、统一图层、统一命名、统一格式。</w:t>
      </w:r>
    </w:p>
    <w:p w14:paraId="18AC2AC0" w14:textId="150CA540" w:rsidR="000F2EFA" w:rsidRPr="000F2EFA" w:rsidRDefault="000F2EFA" w:rsidP="00234011">
      <w:pPr>
        <w:pStyle w:val="afffffffff3"/>
        <w:rPr>
          <w:rFonts w:hint="eastAsia"/>
        </w:rPr>
      </w:pPr>
      <w:r w:rsidRPr="000F2EFA">
        <w:rPr>
          <w:rFonts w:hint="eastAsia"/>
        </w:rPr>
        <w:t>模型修改应留痕、可追溯，重大变更应履行审批流程。</w:t>
      </w:r>
    </w:p>
    <w:p w14:paraId="25B9AB0A" w14:textId="04C1684B" w:rsidR="00522ADD" w:rsidRDefault="00522ADD" w:rsidP="00522ADD">
      <w:pPr>
        <w:pStyle w:val="affd"/>
        <w:spacing w:before="120" w:after="120"/>
      </w:pPr>
      <w:bookmarkStart w:id="137" w:name="_Toc226634656"/>
      <w:bookmarkStart w:id="138" w:name="_Toc226634704"/>
      <w:bookmarkStart w:id="139" w:name="_Toc226637583"/>
      <w:r>
        <w:rPr>
          <w:rFonts w:hint="eastAsia"/>
        </w:rPr>
        <w:t>模型创建与管理</w:t>
      </w:r>
      <w:bookmarkEnd w:id="137"/>
      <w:bookmarkEnd w:id="138"/>
      <w:bookmarkEnd w:id="139"/>
    </w:p>
    <w:p w14:paraId="25057E1C" w14:textId="77777777" w:rsidR="00234011" w:rsidRDefault="000F2EFA" w:rsidP="00234011">
      <w:pPr>
        <w:pStyle w:val="afffffffff3"/>
      </w:pPr>
      <w:r w:rsidRPr="000F2EFA">
        <w:rPr>
          <w:rFonts w:hint="eastAsia"/>
        </w:rPr>
        <w:t>模型应按专业、分项、部位结构化分解。</w:t>
      </w:r>
    </w:p>
    <w:p w14:paraId="6A3E4696" w14:textId="77777777" w:rsidR="00234011" w:rsidRDefault="000F2EFA" w:rsidP="00234011">
      <w:pPr>
        <w:pStyle w:val="afffffffff3"/>
      </w:pPr>
      <w:r w:rsidRPr="000F2EFA">
        <w:rPr>
          <w:rFonts w:hint="eastAsia"/>
        </w:rPr>
        <w:t>模型应包含几何信息、属性信息、文档信息、关联信息。</w:t>
      </w:r>
    </w:p>
    <w:p w14:paraId="73E9339B" w14:textId="1499C599" w:rsidR="000F2EFA" w:rsidRPr="000F2EFA" w:rsidRDefault="000F2EFA" w:rsidP="00234011">
      <w:pPr>
        <w:pStyle w:val="afffffffff3"/>
        <w:rPr>
          <w:rFonts w:hint="eastAsia"/>
        </w:rPr>
      </w:pPr>
      <w:r w:rsidRPr="000F2EFA">
        <w:rPr>
          <w:rFonts w:hint="eastAsia"/>
        </w:rPr>
        <w:t>模型应定期备份，防止丢失与损坏。</w:t>
      </w:r>
    </w:p>
    <w:p w14:paraId="5EE37805" w14:textId="0ACAA552" w:rsidR="00522ADD" w:rsidRDefault="00522ADD" w:rsidP="00522ADD">
      <w:pPr>
        <w:pStyle w:val="affd"/>
        <w:spacing w:before="120" w:after="120"/>
      </w:pPr>
      <w:bookmarkStart w:id="140" w:name="_Toc226634657"/>
      <w:bookmarkStart w:id="141" w:name="_Toc226634705"/>
      <w:bookmarkStart w:id="142" w:name="_Toc226637584"/>
      <w:r>
        <w:rPr>
          <w:rFonts w:hint="eastAsia"/>
        </w:rPr>
        <w:t>信息安全与数据交换</w:t>
      </w:r>
      <w:bookmarkEnd w:id="140"/>
      <w:bookmarkEnd w:id="141"/>
      <w:bookmarkEnd w:id="142"/>
    </w:p>
    <w:p w14:paraId="2CC898EC" w14:textId="77777777" w:rsidR="00234011" w:rsidRDefault="000F2EFA" w:rsidP="00234011">
      <w:pPr>
        <w:pStyle w:val="afffffffff3"/>
      </w:pPr>
      <w:r w:rsidRPr="000F2EFA">
        <w:rPr>
          <w:rFonts w:hint="eastAsia"/>
        </w:rPr>
        <w:t>数据传输与存储应加密，权限分级管控。</w:t>
      </w:r>
    </w:p>
    <w:p w14:paraId="6AF1A9B7" w14:textId="77777777" w:rsidR="00234011" w:rsidRDefault="000F2EFA" w:rsidP="00234011">
      <w:pPr>
        <w:pStyle w:val="afffffffff3"/>
      </w:pPr>
      <w:r w:rsidRPr="000F2EFA">
        <w:rPr>
          <w:rFonts w:hint="eastAsia"/>
        </w:rPr>
        <w:t>数据交换应采用开放格式，保证兼容互通。</w:t>
      </w:r>
    </w:p>
    <w:p w14:paraId="11693321" w14:textId="49E4D5FA" w:rsidR="000F2EFA" w:rsidRDefault="000F2EFA" w:rsidP="00234011">
      <w:pPr>
        <w:pStyle w:val="afffffffff3"/>
      </w:pPr>
      <w:r w:rsidRPr="000F2EFA">
        <w:rPr>
          <w:rFonts w:hint="eastAsia"/>
        </w:rPr>
        <w:t>项目成果应归档留存，保存期限不低于工程保修期。</w:t>
      </w:r>
    </w:p>
    <w:p w14:paraId="60F83A7A" w14:textId="628440C7" w:rsidR="003D2833" w:rsidRDefault="003D2833" w:rsidP="003D2833">
      <w:pPr>
        <w:pStyle w:val="affd"/>
        <w:spacing w:before="120" w:after="120"/>
      </w:pPr>
      <w:bookmarkStart w:id="143" w:name="_Toc226637585"/>
      <w:r w:rsidRPr="003D2833">
        <w:rPr>
          <w:rFonts w:hint="eastAsia"/>
        </w:rPr>
        <w:t>BIM人员配置要求</w:t>
      </w:r>
      <w:bookmarkEnd w:id="143"/>
    </w:p>
    <w:p w14:paraId="124B220E" w14:textId="08C06930" w:rsidR="003D2833" w:rsidRDefault="003D2833" w:rsidP="003D2833">
      <w:pPr>
        <w:pStyle w:val="afffffffff3"/>
        <w:rPr>
          <w:rFonts w:hint="eastAsia"/>
        </w:rPr>
      </w:pPr>
      <w:r>
        <w:rPr>
          <w:rFonts w:hint="eastAsia"/>
        </w:rPr>
        <w:t>项目负责人应统筹BIM实施计划，审批重大模型变更，保障BIM应用资源投入与落地执行。</w:t>
      </w:r>
    </w:p>
    <w:p w14:paraId="5372448A" w14:textId="55369E9F" w:rsidR="003D2833" w:rsidRPr="003D2833" w:rsidRDefault="003D2833" w:rsidP="003D2833">
      <w:pPr>
        <w:pStyle w:val="afffffffff3"/>
        <w:rPr>
          <w:rFonts w:hint="eastAsia"/>
        </w:rPr>
      </w:pPr>
      <w:r>
        <w:rPr>
          <w:rFonts w:hint="eastAsia"/>
        </w:rPr>
        <w:t>BIM工程师应负责模型创建、软件操作、协同管理、数据处理及技术问题处置。</w:t>
      </w:r>
    </w:p>
    <w:p w14:paraId="0C9B013E" w14:textId="61BC31EE" w:rsidR="003D2833" w:rsidRPr="003D2833" w:rsidRDefault="003D2833" w:rsidP="003D2833">
      <w:pPr>
        <w:pStyle w:val="afffffffff3"/>
        <w:rPr>
          <w:rFonts w:hint="eastAsia"/>
        </w:rPr>
      </w:pPr>
      <w:r>
        <w:rPr>
          <w:rFonts w:hint="eastAsia"/>
        </w:rPr>
        <w:t>各专业技术人员应配合模型信息录入、现场数据核对、成果确认与流程签批。</w:t>
      </w:r>
    </w:p>
    <w:p w14:paraId="57804C67" w14:textId="2ABD6087" w:rsidR="00522ADD" w:rsidRDefault="00522ADD" w:rsidP="00522ADD">
      <w:pPr>
        <w:pStyle w:val="affc"/>
        <w:spacing w:before="240" w:after="240"/>
        <w:rPr>
          <w:rFonts w:hint="eastAsia"/>
        </w:rPr>
      </w:pPr>
      <w:bookmarkStart w:id="144" w:name="_Toc226634658"/>
      <w:bookmarkStart w:id="145" w:name="_Toc226634706"/>
      <w:bookmarkStart w:id="146" w:name="_Toc226637586"/>
      <w:r>
        <w:rPr>
          <w:rFonts w:hint="eastAsia"/>
        </w:rPr>
        <w:t>BIM模型要求</w:t>
      </w:r>
      <w:bookmarkEnd w:id="144"/>
      <w:bookmarkEnd w:id="145"/>
      <w:bookmarkEnd w:id="146"/>
    </w:p>
    <w:p w14:paraId="6FFFFD88" w14:textId="1B34E460" w:rsidR="00522ADD" w:rsidRDefault="00522ADD" w:rsidP="00522ADD">
      <w:pPr>
        <w:pStyle w:val="affd"/>
        <w:spacing w:before="120" w:after="120"/>
        <w:rPr>
          <w:rFonts w:hint="eastAsia"/>
        </w:rPr>
      </w:pPr>
      <w:bookmarkStart w:id="147" w:name="_Toc226634659"/>
      <w:bookmarkStart w:id="148" w:name="_Toc226634707"/>
      <w:bookmarkStart w:id="149" w:name="_Toc226637587"/>
      <w:r>
        <w:rPr>
          <w:rFonts w:hint="eastAsia"/>
        </w:rPr>
        <w:t>模型架构与组织</w:t>
      </w:r>
      <w:bookmarkEnd w:id="147"/>
      <w:bookmarkEnd w:id="148"/>
      <w:bookmarkEnd w:id="149"/>
    </w:p>
    <w:p w14:paraId="4AAE3CBF" w14:textId="572A0972" w:rsidR="00522ADD" w:rsidRDefault="00522ADD" w:rsidP="00522ADD">
      <w:pPr>
        <w:pStyle w:val="affe"/>
        <w:spacing w:before="120" w:after="120"/>
      </w:pPr>
      <w:r>
        <w:rPr>
          <w:rFonts w:hint="eastAsia"/>
        </w:rPr>
        <w:t>模型分解结构</w:t>
      </w:r>
    </w:p>
    <w:p w14:paraId="5E392AFD" w14:textId="128CDD74" w:rsidR="000F2EFA" w:rsidRPr="000F2EFA" w:rsidRDefault="000F2EFA" w:rsidP="000F2EFA">
      <w:pPr>
        <w:pStyle w:val="afffff7"/>
        <w:rPr>
          <w:rFonts w:hint="eastAsia"/>
        </w:rPr>
      </w:pPr>
      <w:r w:rsidRPr="000F2EFA">
        <w:t>应按道路、桥梁、交通、管线、附属设施分类分解，层级清晰。</w:t>
      </w:r>
    </w:p>
    <w:p w14:paraId="195D4C6C" w14:textId="02B93AB3" w:rsidR="00522ADD" w:rsidRDefault="00522ADD" w:rsidP="00522ADD">
      <w:pPr>
        <w:pStyle w:val="affe"/>
        <w:spacing w:before="120" w:after="120"/>
      </w:pPr>
      <w:r>
        <w:rPr>
          <w:rFonts w:hint="eastAsia"/>
        </w:rPr>
        <w:t>模型命名规则</w:t>
      </w:r>
    </w:p>
    <w:p w14:paraId="0DB4E2CB" w14:textId="734C8CA2" w:rsidR="000F2EFA" w:rsidRPr="000F2EFA" w:rsidRDefault="000F2EFA" w:rsidP="000F2EFA">
      <w:pPr>
        <w:pStyle w:val="afffff7"/>
        <w:rPr>
          <w:rFonts w:hint="eastAsia"/>
        </w:rPr>
      </w:pPr>
      <w:r w:rsidRPr="000F2EFA">
        <w:t>应遵循</w:t>
      </w:r>
      <w:r w:rsidRPr="000F2EFA">
        <w:t>“</w:t>
      </w:r>
      <w:r w:rsidRPr="000F2EFA">
        <w:t>项目-专业-分项-部位-版本</w:t>
      </w:r>
      <w:r w:rsidRPr="000F2EFA">
        <w:t>”</w:t>
      </w:r>
      <w:r w:rsidRPr="000F2EFA">
        <w:t>规则命名，统一编码。</w:t>
      </w:r>
    </w:p>
    <w:p w14:paraId="3ED96EEB" w14:textId="732D9077" w:rsidR="00522ADD" w:rsidRDefault="00522ADD" w:rsidP="000F2EFA">
      <w:pPr>
        <w:pStyle w:val="affd"/>
        <w:spacing w:before="120" w:after="120"/>
        <w:rPr>
          <w:rFonts w:hint="eastAsia"/>
        </w:rPr>
      </w:pPr>
      <w:bookmarkStart w:id="150" w:name="_Toc226634660"/>
      <w:bookmarkStart w:id="151" w:name="_Toc226634708"/>
      <w:bookmarkStart w:id="152" w:name="_Toc226637588"/>
      <w:r>
        <w:rPr>
          <w:rFonts w:hint="eastAsia"/>
        </w:rPr>
        <w:t>模型精细度等级</w:t>
      </w:r>
      <w:bookmarkEnd w:id="150"/>
      <w:bookmarkEnd w:id="151"/>
      <w:bookmarkEnd w:id="152"/>
    </w:p>
    <w:p w14:paraId="1094388B" w14:textId="2B7F1283" w:rsidR="000F2EFA" w:rsidRDefault="000F2EFA" w:rsidP="000F2EFA">
      <w:pPr>
        <w:pStyle w:val="afffff7"/>
      </w:pPr>
      <w:r w:rsidRPr="000F2EFA">
        <w:rPr>
          <w:rFonts w:hint="eastAsia"/>
        </w:rPr>
        <w:t>模型精细度应符合表1规定。</w:t>
      </w:r>
    </w:p>
    <w:p w14:paraId="4AA9835B" w14:textId="236781AD" w:rsidR="000F2EFA" w:rsidRDefault="000F2EFA" w:rsidP="00AD7558">
      <w:pPr>
        <w:pStyle w:val="aff2"/>
        <w:spacing w:before="120" w:after="120"/>
      </w:pPr>
      <w:r w:rsidRPr="000F2EFA">
        <w:rPr>
          <w:rFonts w:hint="eastAsia"/>
        </w:rPr>
        <w:t>BIM 模型精细度等级（LOD）</w:t>
      </w:r>
    </w:p>
    <w:tbl>
      <w:tblPr>
        <w:tblStyle w:val="affff9"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0"/>
        <w:gridCol w:w="3112"/>
        <w:gridCol w:w="3112"/>
      </w:tblGrid>
      <w:tr w:rsidR="000F2EFA" w14:paraId="62756C2D" w14:textId="77777777" w:rsidTr="000F2EFA">
        <w:trPr>
          <w:tblHeader/>
          <w:jc w:val="center"/>
        </w:trPr>
        <w:tc>
          <w:tcPr>
            <w:tcW w:w="3110" w:type="dxa"/>
            <w:tcBorders>
              <w:top w:val="single" w:sz="8" w:space="0" w:color="auto"/>
              <w:bottom w:val="single" w:sz="8" w:space="0" w:color="auto"/>
            </w:tcBorders>
          </w:tcPr>
          <w:p w14:paraId="19B686D5" w14:textId="095A22A7" w:rsidR="000F2EFA" w:rsidRDefault="000F2EFA" w:rsidP="000F2EFA">
            <w:pPr>
              <w:pStyle w:val="afffffffffb"/>
              <w:rPr>
                <w:rFonts w:hint="eastAsia"/>
              </w:rPr>
            </w:pPr>
            <w:r w:rsidRPr="00642DF6">
              <w:rPr>
                <w:rFonts w:hint="eastAsia"/>
              </w:rPr>
              <w:t>阶段</w:t>
            </w:r>
          </w:p>
        </w:tc>
        <w:tc>
          <w:tcPr>
            <w:tcW w:w="3112" w:type="dxa"/>
            <w:tcBorders>
              <w:top w:val="single" w:sz="8" w:space="0" w:color="auto"/>
              <w:bottom w:val="single" w:sz="8" w:space="0" w:color="auto"/>
            </w:tcBorders>
          </w:tcPr>
          <w:p w14:paraId="0A5F6549" w14:textId="61F0059B" w:rsidR="000F2EFA" w:rsidRDefault="000F2EFA" w:rsidP="000F2EFA">
            <w:pPr>
              <w:pStyle w:val="afffffffffb"/>
              <w:rPr>
                <w:rFonts w:hint="eastAsia"/>
              </w:rPr>
            </w:pPr>
            <w:r w:rsidRPr="00642DF6">
              <w:rPr>
                <w:rFonts w:hint="eastAsia"/>
              </w:rPr>
              <w:t>LOD 等级</w:t>
            </w:r>
          </w:p>
        </w:tc>
        <w:tc>
          <w:tcPr>
            <w:tcW w:w="3112" w:type="dxa"/>
            <w:tcBorders>
              <w:top w:val="single" w:sz="8" w:space="0" w:color="auto"/>
              <w:bottom w:val="single" w:sz="8" w:space="0" w:color="auto"/>
            </w:tcBorders>
          </w:tcPr>
          <w:p w14:paraId="08BD5513" w14:textId="5013FA34" w:rsidR="000F2EFA" w:rsidRDefault="000F2EFA" w:rsidP="000F2EFA">
            <w:pPr>
              <w:pStyle w:val="afffffffffb"/>
              <w:rPr>
                <w:rFonts w:hint="eastAsia"/>
              </w:rPr>
            </w:pPr>
            <w:r w:rsidRPr="00642DF6">
              <w:rPr>
                <w:rFonts w:hint="eastAsia"/>
              </w:rPr>
              <w:t>适用范围</w:t>
            </w:r>
          </w:p>
        </w:tc>
      </w:tr>
      <w:tr w:rsidR="000F2EFA" w14:paraId="4BC72BFC" w14:textId="77777777" w:rsidTr="000F2EFA">
        <w:trPr>
          <w:jc w:val="center"/>
        </w:trPr>
        <w:tc>
          <w:tcPr>
            <w:tcW w:w="3110" w:type="dxa"/>
            <w:tcBorders>
              <w:top w:val="single" w:sz="8" w:space="0" w:color="auto"/>
            </w:tcBorders>
          </w:tcPr>
          <w:p w14:paraId="4DC3F5FB" w14:textId="29727023" w:rsidR="000F2EFA" w:rsidRDefault="000F2EFA" w:rsidP="000F2EFA">
            <w:pPr>
              <w:pStyle w:val="afffffffffb"/>
              <w:rPr>
                <w:rFonts w:hint="eastAsia"/>
              </w:rPr>
            </w:pPr>
            <w:r w:rsidRPr="00642DF6">
              <w:rPr>
                <w:rFonts w:hint="eastAsia"/>
              </w:rPr>
              <w:t>方案设计</w:t>
            </w:r>
          </w:p>
        </w:tc>
        <w:tc>
          <w:tcPr>
            <w:tcW w:w="3112" w:type="dxa"/>
            <w:tcBorders>
              <w:top w:val="single" w:sz="8" w:space="0" w:color="auto"/>
            </w:tcBorders>
          </w:tcPr>
          <w:p w14:paraId="71C06CC8" w14:textId="2644C0FD" w:rsidR="000F2EFA" w:rsidRDefault="000F2EFA" w:rsidP="000F2EFA">
            <w:pPr>
              <w:pStyle w:val="afffffffffb"/>
              <w:rPr>
                <w:rFonts w:hint="eastAsia"/>
              </w:rPr>
            </w:pPr>
            <w:r w:rsidRPr="00642DF6">
              <w:rPr>
                <w:rFonts w:hint="eastAsia"/>
              </w:rPr>
              <w:t>LOD 200</w:t>
            </w:r>
          </w:p>
        </w:tc>
        <w:tc>
          <w:tcPr>
            <w:tcW w:w="3112" w:type="dxa"/>
            <w:tcBorders>
              <w:top w:val="single" w:sz="8" w:space="0" w:color="auto"/>
            </w:tcBorders>
          </w:tcPr>
          <w:p w14:paraId="7E1A233F" w14:textId="36AC6E52" w:rsidR="000F2EFA" w:rsidRDefault="000F2EFA" w:rsidP="000F2EFA">
            <w:pPr>
              <w:pStyle w:val="afffffffffb"/>
              <w:rPr>
                <w:rFonts w:hint="eastAsia"/>
              </w:rPr>
            </w:pPr>
            <w:r w:rsidRPr="00642DF6">
              <w:rPr>
                <w:rFonts w:hint="eastAsia"/>
              </w:rPr>
              <w:t>概念建模、方案比选</w:t>
            </w:r>
          </w:p>
        </w:tc>
      </w:tr>
      <w:tr w:rsidR="000F2EFA" w14:paraId="316559DE" w14:textId="77777777" w:rsidTr="000F2EFA">
        <w:trPr>
          <w:jc w:val="center"/>
        </w:trPr>
        <w:tc>
          <w:tcPr>
            <w:tcW w:w="3110" w:type="dxa"/>
          </w:tcPr>
          <w:p w14:paraId="32EF4561" w14:textId="1011136A" w:rsidR="000F2EFA" w:rsidRDefault="000F2EFA" w:rsidP="000F2EFA">
            <w:pPr>
              <w:pStyle w:val="afffffffffb"/>
              <w:rPr>
                <w:rFonts w:hint="eastAsia"/>
              </w:rPr>
            </w:pPr>
            <w:r w:rsidRPr="00642DF6">
              <w:rPr>
                <w:rFonts w:hint="eastAsia"/>
              </w:rPr>
              <w:t>初步设计</w:t>
            </w:r>
          </w:p>
        </w:tc>
        <w:tc>
          <w:tcPr>
            <w:tcW w:w="3112" w:type="dxa"/>
          </w:tcPr>
          <w:p w14:paraId="2045641F" w14:textId="7A2271E4" w:rsidR="000F2EFA" w:rsidRDefault="000F2EFA" w:rsidP="000F2EFA">
            <w:pPr>
              <w:pStyle w:val="afffffffffb"/>
              <w:rPr>
                <w:rFonts w:hint="eastAsia"/>
              </w:rPr>
            </w:pPr>
            <w:r w:rsidRPr="00642DF6">
              <w:rPr>
                <w:rFonts w:hint="eastAsia"/>
              </w:rPr>
              <w:t>LOD 300</w:t>
            </w:r>
          </w:p>
        </w:tc>
        <w:tc>
          <w:tcPr>
            <w:tcW w:w="3112" w:type="dxa"/>
          </w:tcPr>
          <w:p w14:paraId="211EB07C" w14:textId="1678345D" w:rsidR="000F2EFA" w:rsidRDefault="000F2EFA" w:rsidP="000F2EFA">
            <w:pPr>
              <w:pStyle w:val="afffffffffb"/>
              <w:rPr>
                <w:rFonts w:hint="eastAsia"/>
              </w:rPr>
            </w:pPr>
            <w:r w:rsidRPr="00642DF6">
              <w:rPr>
                <w:rFonts w:hint="eastAsia"/>
              </w:rPr>
              <w:t>专业设计、工程量统计</w:t>
            </w:r>
          </w:p>
        </w:tc>
      </w:tr>
      <w:tr w:rsidR="000F2EFA" w14:paraId="170BBD4D" w14:textId="77777777" w:rsidTr="000F2EFA">
        <w:trPr>
          <w:jc w:val="center"/>
        </w:trPr>
        <w:tc>
          <w:tcPr>
            <w:tcW w:w="3110" w:type="dxa"/>
          </w:tcPr>
          <w:p w14:paraId="183564CE" w14:textId="1C7D8311" w:rsidR="000F2EFA" w:rsidRDefault="000F2EFA" w:rsidP="000F2EFA">
            <w:pPr>
              <w:pStyle w:val="afffffffffb"/>
              <w:rPr>
                <w:rFonts w:hint="eastAsia"/>
              </w:rPr>
            </w:pPr>
            <w:r w:rsidRPr="00642DF6">
              <w:rPr>
                <w:rFonts w:hint="eastAsia"/>
              </w:rPr>
              <w:t>施工图设计</w:t>
            </w:r>
          </w:p>
        </w:tc>
        <w:tc>
          <w:tcPr>
            <w:tcW w:w="3112" w:type="dxa"/>
          </w:tcPr>
          <w:p w14:paraId="5368ED6E" w14:textId="1619EE42" w:rsidR="000F2EFA" w:rsidRDefault="000F2EFA" w:rsidP="000F2EFA">
            <w:pPr>
              <w:pStyle w:val="afffffffffb"/>
              <w:rPr>
                <w:rFonts w:hint="eastAsia"/>
              </w:rPr>
            </w:pPr>
            <w:r w:rsidRPr="00642DF6">
              <w:rPr>
                <w:rFonts w:hint="eastAsia"/>
              </w:rPr>
              <w:t>LOD 350</w:t>
            </w:r>
          </w:p>
        </w:tc>
        <w:tc>
          <w:tcPr>
            <w:tcW w:w="3112" w:type="dxa"/>
          </w:tcPr>
          <w:p w14:paraId="7B697072" w14:textId="7BD60D99" w:rsidR="000F2EFA" w:rsidRDefault="000F2EFA" w:rsidP="000F2EFA">
            <w:pPr>
              <w:pStyle w:val="afffffffffb"/>
              <w:rPr>
                <w:rFonts w:hint="eastAsia"/>
              </w:rPr>
            </w:pPr>
            <w:r w:rsidRPr="00642DF6">
              <w:rPr>
                <w:rFonts w:hint="eastAsia"/>
              </w:rPr>
              <w:t>构件细化、节点表达</w:t>
            </w:r>
          </w:p>
        </w:tc>
      </w:tr>
      <w:tr w:rsidR="000F2EFA" w14:paraId="2075D4BC" w14:textId="77777777" w:rsidTr="000F2EFA">
        <w:trPr>
          <w:jc w:val="center"/>
        </w:trPr>
        <w:tc>
          <w:tcPr>
            <w:tcW w:w="3110" w:type="dxa"/>
          </w:tcPr>
          <w:p w14:paraId="3869FE6D" w14:textId="5DD4AC8D" w:rsidR="000F2EFA" w:rsidRDefault="000F2EFA" w:rsidP="000F2EFA">
            <w:pPr>
              <w:pStyle w:val="afffffffffb"/>
              <w:rPr>
                <w:rFonts w:hint="eastAsia"/>
              </w:rPr>
            </w:pPr>
            <w:r w:rsidRPr="00642DF6">
              <w:rPr>
                <w:rFonts w:hint="eastAsia"/>
              </w:rPr>
              <w:t>施工与竣工</w:t>
            </w:r>
          </w:p>
        </w:tc>
        <w:tc>
          <w:tcPr>
            <w:tcW w:w="3112" w:type="dxa"/>
          </w:tcPr>
          <w:p w14:paraId="55527210" w14:textId="42EC94BC" w:rsidR="000F2EFA" w:rsidRDefault="000F2EFA" w:rsidP="000F2EFA">
            <w:pPr>
              <w:pStyle w:val="afffffffffb"/>
              <w:rPr>
                <w:rFonts w:hint="eastAsia"/>
              </w:rPr>
            </w:pPr>
            <w:r w:rsidRPr="00642DF6">
              <w:rPr>
                <w:rFonts w:hint="eastAsia"/>
              </w:rPr>
              <w:t>LOD 400</w:t>
            </w:r>
          </w:p>
        </w:tc>
        <w:tc>
          <w:tcPr>
            <w:tcW w:w="3112" w:type="dxa"/>
          </w:tcPr>
          <w:p w14:paraId="56EEC12E" w14:textId="0912BF46" w:rsidR="000F2EFA" w:rsidRDefault="000F2EFA" w:rsidP="000F2EFA">
            <w:pPr>
              <w:pStyle w:val="afffffffffb"/>
              <w:rPr>
                <w:rFonts w:hint="eastAsia"/>
              </w:rPr>
            </w:pPr>
            <w:r w:rsidRPr="00642DF6">
              <w:rPr>
                <w:rFonts w:hint="eastAsia"/>
              </w:rPr>
              <w:t>施工模拟、预制加工、验收</w:t>
            </w:r>
          </w:p>
        </w:tc>
      </w:tr>
    </w:tbl>
    <w:p w14:paraId="63923566" w14:textId="77777777" w:rsidR="000F2EFA" w:rsidRPr="000F2EFA" w:rsidRDefault="000F2EFA" w:rsidP="000F2EFA">
      <w:pPr>
        <w:pStyle w:val="afffff7"/>
        <w:ind w:firstLineChars="0" w:firstLine="0"/>
        <w:rPr>
          <w:rFonts w:hint="eastAsia"/>
        </w:rPr>
      </w:pPr>
    </w:p>
    <w:p w14:paraId="0CE4EC7A" w14:textId="5BA8F0CC" w:rsidR="00522ADD" w:rsidRDefault="00522ADD" w:rsidP="00522ADD">
      <w:pPr>
        <w:pStyle w:val="affd"/>
        <w:spacing w:before="120" w:after="120"/>
        <w:rPr>
          <w:rFonts w:hint="eastAsia"/>
        </w:rPr>
      </w:pPr>
      <w:bookmarkStart w:id="153" w:name="_Toc226634661"/>
      <w:bookmarkStart w:id="154" w:name="_Toc226634709"/>
      <w:bookmarkStart w:id="155" w:name="_Toc226637589"/>
      <w:r>
        <w:rPr>
          <w:rFonts w:hint="eastAsia"/>
        </w:rPr>
        <w:t>几何表达精度</w:t>
      </w:r>
      <w:bookmarkEnd w:id="153"/>
      <w:bookmarkEnd w:id="154"/>
      <w:bookmarkEnd w:id="155"/>
    </w:p>
    <w:p w14:paraId="4550BAB8" w14:textId="7B2A9E91" w:rsidR="00522ADD" w:rsidRDefault="00522ADD" w:rsidP="00522ADD">
      <w:pPr>
        <w:pStyle w:val="affe"/>
        <w:spacing w:before="120" w:after="120"/>
      </w:pPr>
      <w:r>
        <w:rPr>
          <w:rFonts w:hint="eastAsia"/>
        </w:rPr>
        <w:t>道路几何精度</w:t>
      </w:r>
    </w:p>
    <w:p w14:paraId="4D03C6FB" w14:textId="6ADD9722" w:rsidR="000F2EFA" w:rsidRPr="000F2EFA" w:rsidRDefault="000F2EFA" w:rsidP="000F2EFA">
      <w:pPr>
        <w:pStyle w:val="afffff7"/>
        <w:rPr>
          <w:rFonts w:hint="eastAsia"/>
        </w:rPr>
      </w:pPr>
      <w:r w:rsidRPr="000F2EFA">
        <w:t>平面、纵断、横断建模误差</w:t>
      </w:r>
      <w:r w:rsidRPr="000F2EFA">
        <w:t>≤±</w:t>
      </w:r>
      <w:r w:rsidRPr="000F2EFA">
        <w:t>20mm。</w:t>
      </w:r>
    </w:p>
    <w:p w14:paraId="4517F9BD" w14:textId="2D12266D" w:rsidR="00522ADD" w:rsidRDefault="00522ADD" w:rsidP="00522ADD">
      <w:pPr>
        <w:pStyle w:val="affe"/>
        <w:spacing w:before="120" w:after="120"/>
      </w:pPr>
      <w:r>
        <w:rPr>
          <w:rFonts w:hint="eastAsia"/>
        </w:rPr>
        <w:t>桥梁几何精度</w:t>
      </w:r>
    </w:p>
    <w:p w14:paraId="76F1D4AC" w14:textId="4567E5A8" w:rsidR="000F2EFA" w:rsidRPr="000F2EFA" w:rsidRDefault="000F2EFA" w:rsidP="000F2EFA">
      <w:pPr>
        <w:pStyle w:val="afffff7"/>
        <w:rPr>
          <w:rFonts w:hint="eastAsia"/>
        </w:rPr>
      </w:pPr>
      <w:r w:rsidRPr="000F2EFA">
        <w:t>构件定位、尺寸、节点误差</w:t>
      </w:r>
      <w:r w:rsidRPr="000F2EFA">
        <w:t>≤±</w:t>
      </w:r>
      <w:r w:rsidRPr="000F2EFA">
        <w:t>5mm。</w:t>
      </w:r>
    </w:p>
    <w:p w14:paraId="43D499C8" w14:textId="2C58DFEB" w:rsidR="00522ADD" w:rsidRDefault="00522ADD" w:rsidP="00522ADD">
      <w:pPr>
        <w:pStyle w:val="affd"/>
        <w:spacing w:before="120" w:after="120"/>
        <w:rPr>
          <w:rFonts w:hint="eastAsia"/>
        </w:rPr>
      </w:pPr>
      <w:bookmarkStart w:id="156" w:name="_Toc226634662"/>
      <w:bookmarkStart w:id="157" w:name="_Toc226634710"/>
      <w:bookmarkStart w:id="158" w:name="_Toc226637590"/>
      <w:r>
        <w:rPr>
          <w:rFonts w:hint="eastAsia"/>
        </w:rPr>
        <w:t>信息深度要求</w:t>
      </w:r>
      <w:bookmarkEnd w:id="156"/>
      <w:bookmarkEnd w:id="157"/>
      <w:bookmarkEnd w:id="158"/>
    </w:p>
    <w:p w14:paraId="4E1C6A7E" w14:textId="6892F650" w:rsidR="00522ADD" w:rsidRDefault="00522ADD" w:rsidP="00522ADD">
      <w:pPr>
        <w:pStyle w:val="affe"/>
        <w:spacing w:before="120" w:after="120"/>
      </w:pPr>
      <w:r>
        <w:rPr>
          <w:rFonts w:hint="eastAsia"/>
        </w:rPr>
        <w:t>构件属性信息</w:t>
      </w:r>
    </w:p>
    <w:p w14:paraId="5457C46C" w14:textId="3517F87A" w:rsidR="000F2EFA" w:rsidRPr="000F2EFA" w:rsidRDefault="000F2EFA" w:rsidP="000F2EFA">
      <w:pPr>
        <w:pStyle w:val="afffff7"/>
        <w:rPr>
          <w:rFonts w:hint="eastAsia"/>
        </w:rPr>
      </w:pPr>
      <w:r w:rsidRPr="000F2EFA">
        <w:lastRenderedPageBreak/>
        <w:t>应包含编号、材质、规格、标准、厂家、批次、设计参数。</w:t>
      </w:r>
    </w:p>
    <w:p w14:paraId="332E3FA3" w14:textId="690040E3" w:rsidR="00522ADD" w:rsidRDefault="00522ADD" w:rsidP="00522ADD">
      <w:pPr>
        <w:pStyle w:val="affe"/>
        <w:spacing w:before="120" w:after="120"/>
      </w:pPr>
      <w:r>
        <w:rPr>
          <w:rFonts w:hint="eastAsia"/>
        </w:rPr>
        <w:t>文档关联信息</w:t>
      </w:r>
    </w:p>
    <w:p w14:paraId="076612DC" w14:textId="1604DA58" w:rsidR="000F2EFA" w:rsidRPr="000F2EFA" w:rsidRDefault="000F2EFA" w:rsidP="000F2EFA">
      <w:pPr>
        <w:pStyle w:val="afffff7"/>
        <w:rPr>
          <w:rFonts w:hint="eastAsia"/>
        </w:rPr>
      </w:pPr>
      <w:r w:rsidRPr="000F2EFA">
        <w:t>应关联图纸、规范、检测报告、变更文件、验收记录。</w:t>
      </w:r>
    </w:p>
    <w:p w14:paraId="104C1E38" w14:textId="49C63EE6" w:rsidR="00522ADD" w:rsidRDefault="00522ADD" w:rsidP="00522ADD">
      <w:pPr>
        <w:pStyle w:val="affd"/>
        <w:spacing w:before="120" w:after="120"/>
        <w:rPr>
          <w:rFonts w:hint="eastAsia"/>
        </w:rPr>
      </w:pPr>
      <w:bookmarkStart w:id="159" w:name="_Toc226634663"/>
      <w:bookmarkStart w:id="160" w:name="_Toc226634711"/>
      <w:bookmarkStart w:id="161" w:name="_Toc226637591"/>
      <w:r>
        <w:rPr>
          <w:rFonts w:hint="eastAsia"/>
        </w:rPr>
        <w:t>坐标与基准</w:t>
      </w:r>
      <w:bookmarkEnd w:id="159"/>
      <w:bookmarkEnd w:id="160"/>
      <w:bookmarkEnd w:id="161"/>
    </w:p>
    <w:p w14:paraId="53300131" w14:textId="0A99DC8F" w:rsidR="00522ADD" w:rsidRDefault="00522ADD" w:rsidP="00522ADD">
      <w:pPr>
        <w:pStyle w:val="affe"/>
        <w:spacing w:before="120" w:after="120"/>
      </w:pPr>
      <w:r>
        <w:rPr>
          <w:rFonts w:hint="eastAsia"/>
        </w:rPr>
        <w:t>坐标系与高程系</w:t>
      </w:r>
    </w:p>
    <w:p w14:paraId="596C8845" w14:textId="42A19883" w:rsidR="000F2EFA" w:rsidRPr="000F2EFA" w:rsidRDefault="000F2EFA" w:rsidP="000F2EFA">
      <w:pPr>
        <w:pStyle w:val="afffff7"/>
        <w:rPr>
          <w:rFonts w:hint="eastAsia"/>
        </w:rPr>
      </w:pPr>
      <w:r w:rsidRPr="000F2EFA">
        <w:t>应采用项目统一工程坐标系与高程基准，禁止随意转换。</w:t>
      </w:r>
    </w:p>
    <w:p w14:paraId="73AA8D23" w14:textId="4BAF0B54" w:rsidR="00522ADD" w:rsidRDefault="00522ADD" w:rsidP="00522ADD">
      <w:pPr>
        <w:pStyle w:val="affe"/>
        <w:spacing w:before="120" w:after="120"/>
      </w:pPr>
      <w:r>
        <w:rPr>
          <w:rFonts w:hint="eastAsia"/>
        </w:rPr>
        <w:t>项目基点设置</w:t>
      </w:r>
    </w:p>
    <w:p w14:paraId="34B672CC" w14:textId="6E8D8C65" w:rsidR="000F2EFA" w:rsidRDefault="000F2EFA" w:rsidP="000F2EFA">
      <w:pPr>
        <w:pStyle w:val="afffff7"/>
      </w:pPr>
      <w:r w:rsidRPr="000F2EFA">
        <w:t>全专业共用同一基点，坐标、方位、高程一致。</w:t>
      </w:r>
    </w:p>
    <w:p w14:paraId="49FA2386" w14:textId="04801AFF" w:rsidR="003D2833" w:rsidRDefault="003D2833" w:rsidP="003D2833">
      <w:pPr>
        <w:pStyle w:val="affd"/>
        <w:spacing w:before="120" w:after="120"/>
        <w:rPr>
          <w:rFonts w:hint="eastAsia"/>
        </w:rPr>
      </w:pPr>
      <w:bookmarkStart w:id="162" w:name="_Toc226637592"/>
      <w:r>
        <w:rPr>
          <w:rFonts w:hint="eastAsia"/>
        </w:rPr>
        <w:t>模型版本管理要求</w:t>
      </w:r>
      <w:bookmarkEnd w:id="162"/>
    </w:p>
    <w:p w14:paraId="1C31A7EB" w14:textId="41984EC7" w:rsidR="003D2833" w:rsidRDefault="003D2833" w:rsidP="003D2833">
      <w:pPr>
        <w:pStyle w:val="affe"/>
        <w:spacing w:before="120" w:after="120"/>
        <w:rPr>
          <w:rFonts w:hint="eastAsia"/>
        </w:rPr>
      </w:pPr>
      <w:r>
        <w:rPr>
          <w:rFonts w:hint="eastAsia"/>
        </w:rPr>
        <w:t>版本编号规则</w:t>
      </w:r>
    </w:p>
    <w:p w14:paraId="3803ACDA" w14:textId="7C7E251C" w:rsidR="003D2833" w:rsidRDefault="003D2833" w:rsidP="003D2833">
      <w:pPr>
        <w:pStyle w:val="afffff7"/>
        <w:rPr>
          <w:rFonts w:hint="eastAsia"/>
        </w:rPr>
      </w:pPr>
      <w:r>
        <w:rPr>
          <w:rFonts w:hint="eastAsia"/>
        </w:rPr>
        <w:t>模型版本应采用“年份-月份-版本序号”格式编制，每次更新均应生成新编号。</w:t>
      </w:r>
    </w:p>
    <w:p w14:paraId="000AEFCE" w14:textId="0B12ED3B" w:rsidR="003D2833" w:rsidRDefault="003D2833" w:rsidP="003D2833">
      <w:pPr>
        <w:pStyle w:val="affe"/>
        <w:spacing w:before="120" w:after="120"/>
        <w:rPr>
          <w:rFonts w:hint="eastAsia"/>
        </w:rPr>
      </w:pPr>
      <w:r>
        <w:rPr>
          <w:rFonts w:hint="eastAsia"/>
        </w:rPr>
        <w:t>版本更新流程</w:t>
      </w:r>
    </w:p>
    <w:p w14:paraId="3E9E65B0" w14:textId="1386E038" w:rsidR="003D2833" w:rsidRDefault="003D2833" w:rsidP="003D2833">
      <w:pPr>
        <w:pStyle w:val="afffff7"/>
        <w:rPr>
          <w:rFonts w:hint="eastAsia"/>
        </w:rPr>
      </w:pPr>
      <w:r>
        <w:rPr>
          <w:rFonts w:hint="eastAsia"/>
        </w:rPr>
        <w:t>模型更新应执行“申请-修改-校核-批准-发布”流程，严禁私自修改模型。</w:t>
      </w:r>
    </w:p>
    <w:p w14:paraId="5DAFDF16" w14:textId="7023A81A" w:rsidR="003D2833" w:rsidRDefault="003D2833" w:rsidP="003D2833">
      <w:pPr>
        <w:pStyle w:val="affe"/>
        <w:spacing w:before="120" w:after="120"/>
        <w:rPr>
          <w:rFonts w:hint="eastAsia"/>
        </w:rPr>
      </w:pPr>
      <w:r>
        <w:rPr>
          <w:rFonts w:hint="eastAsia"/>
        </w:rPr>
        <w:t>版本归档要求</w:t>
      </w:r>
    </w:p>
    <w:p w14:paraId="2649C52B" w14:textId="3F0E47C7" w:rsidR="003D2833" w:rsidRPr="000F2EFA" w:rsidRDefault="003D2833" w:rsidP="003D2833">
      <w:pPr>
        <w:pStyle w:val="afffff7"/>
        <w:rPr>
          <w:rFonts w:hint="eastAsia"/>
        </w:rPr>
      </w:pPr>
      <w:r>
        <w:rPr>
          <w:rFonts w:hint="eastAsia"/>
        </w:rPr>
        <w:t>所有历史版本均应完整归档，不得删除、覆盖，便于追溯与复盘。</w:t>
      </w:r>
    </w:p>
    <w:p w14:paraId="70F57DD5" w14:textId="3E2CF003" w:rsidR="00522ADD" w:rsidRDefault="00522ADD" w:rsidP="00522ADD">
      <w:pPr>
        <w:pStyle w:val="affc"/>
        <w:spacing w:before="240" w:after="240"/>
        <w:rPr>
          <w:rFonts w:hint="eastAsia"/>
        </w:rPr>
      </w:pPr>
      <w:bookmarkStart w:id="163" w:name="_Toc226634664"/>
      <w:bookmarkStart w:id="164" w:name="_Toc226634712"/>
      <w:bookmarkStart w:id="165" w:name="_Toc226637593"/>
      <w:r>
        <w:rPr>
          <w:rFonts w:hint="eastAsia"/>
        </w:rPr>
        <w:t>设计阶段BIM应用</w:t>
      </w:r>
      <w:bookmarkEnd w:id="163"/>
      <w:bookmarkEnd w:id="164"/>
      <w:bookmarkEnd w:id="165"/>
    </w:p>
    <w:p w14:paraId="14E959FB" w14:textId="061E54AE" w:rsidR="00522ADD" w:rsidRDefault="00522ADD" w:rsidP="00522ADD">
      <w:pPr>
        <w:pStyle w:val="affd"/>
        <w:spacing w:before="120" w:after="120"/>
        <w:rPr>
          <w:rFonts w:hint="eastAsia"/>
        </w:rPr>
      </w:pPr>
      <w:bookmarkStart w:id="166" w:name="_Toc226634665"/>
      <w:bookmarkStart w:id="167" w:name="_Toc226634713"/>
      <w:bookmarkStart w:id="168" w:name="_Toc226637594"/>
      <w:r>
        <w:rPr>
          <w:rFonts w:hint="eastAsia"/>
        </w:rPr>
        <w:t>方案设计</w:t>
      </w:r>
      <w:bookmarkEnd w:id="166"/>
      <w:bookmarkEnd w:id="167"/>
      <w:bookmarkEnd w:id="168"/>
    </w:p>
    <w:p w14:paraId="572DA090" w14:textId="54A34FC8" w:rsidR="00522ADD" w:rsidRDefault="00522ADD" w:rsidP="00522ADD">
      <w:pPr>
        <w:pStyle w:val="affe"/>
        <w:spacing w:before="120" w:after="120"/>
      </w:pPr>
      <w:r>
        <w:rPr>
          <w:rFonts w:hint="eastAsia"/>
        </w:rPr>
        <w:t>地形与现状建模</w:t>
      </w:r>
    </w:p>
    <w:p w14:paraId="5A1084BF" w14:textId="135993D3" w:rsidR="000F2EFA" w:rsidRPr="000F2EFA" w:rsidRDefault="000F2EFA" w:rsidP="000F2EFA">
      <w:pPr>
        <w:pStyle w:val="afffff7"/>
        <w:rPr>
          <w:rFonts w:hint="eastAsia"/>
        </w:rPr>
      </w:pPr>
      <w:r w:rsidRPr="000F2EFA">
        <w:t>应整合地形、地物、管线、构筑物建立现状模型。</w:t>
      </w:r>
    </w:p>
    <w:p w14:paraId="0C759EDD" w14:textId="4C3241A0" w:rsidR="00522ADD" w:rsidRDefault="00522ADD" w:rsidP="00522ADD">
      <w:pPr>
        <w:pStyle w:val="affe"/>
        <w:spacing w:before="120" w:after="120"/>
      </w:pPr>
      <w:r>
        <w:rPr>
          <w:rFonts w:hint="eastAsia"/>
        </w:rPr>
        <w:t>路线方案比选</w:t>
      </w:r>
    </w:p>
    <w:p w14:paraId="0822FDBE" w14:textId="5FFBFED6" w:rsidR="000F2EFA" w:rsidRPr="000F2EFA" w:rsidRDefault="000F2EFA" w:rsidP="000F2EFA">
      <w:pPr>
        <w:pStyle w:val="afffff7"/>
        <w:rPr>
          <w:rFonts w:hint="eastAsia"/>
        </w:rPr>
      </w:pPr>
      <w:r w:rsidRPr="000F2EFA">
        <w:t>应建立多方案模型，进行可视化、工程量、造价对比。</w:t>
      </w:r>
    </w:p>
    <w:p w14:paraId="175C4301" w14:textId="3F0C7ED3" w:rsidR="00522ADD" w:rsidRDefault="00522ADD" w:rsidP="00522ADD">
      <w:pPr>
        <w:pStyle w:val="affe"/>
        <w:spacing w:before="120" w:after="120"/>
      </w:pPr>
      <w:r>
        <w:rPr>
          <w:rFonts w:hint="eastAsia"/>
        </w:rPr>
        <w:t>桥位方案比选</w:t>
      </w:r>
    </w:p>
    <w:p w14:paraId="11405CC7" w14:textId="34E6994F" w:rsidR="000F2EFA" w:rsidRPr="000F2EFA" w:rsidRDefault="000F2EFA" w:rsidP="000F2EFA">
      <w:pPr>
        <w:pStyle w:val="afffff7"/>
        <w:rPr>
          <w:rFonts w:hint="eastAsia"/>
        </w:rPr>
      </w:pPr>
      <w:r w:rsidRPr="000F2EFA">
        <w:t>应进行桥型、跨径、布置、地质适应性分析。</w:t>
      </w:r>
    </w:p>
    <w:p w14:paraId="4983321D" w14:textId="5D6A4D7A" w:rsidR="00522ADD" w:rsidRDefault="00522ADD" w:rsidP="00522ADD">
      <w:pPr>
        <w:pStyle w:val="affd"/>
        <w:spacing w:before="120" w:after="120"/>
        <w:rPr>
          <w:rFonts w:hint="eastAsia"/>
        </w:rPr>
      </w:pPr>
      <w:bookmarkStart w:id="169" w:name="_Toc226634666"/>
      <w:bookmarkStart w:id="170" w:name="_Toc226634714"/>
      <w:bookmarkStart w:id="171" w:name="_Toc226637595"/>
      <w:r>
        <w:rPr>
          <w:rFonts w:hint="eastAsia"/>
        </w:rPr>
        <w:t>初步设计</w:t>
      </w:r>
      <w:bookmarkEnd w:id="169"/>
      <w:bookmarkEnd w:id="170"/>
      <w:bookmarkEnd w:id="171"/>
    </w:p>
    <w:p w14:paraId="49265794" w14:textId="522B1F94" w:rsidR="00522ADD" w:rsidRDefault="00522ADD" w:rsidP="00522ADD">
      <w:pPr>
        <w:pStyle w:val="affe"/>
        <w:spacing w:before="120" w:after="120"/>
      </w:pPr>
      <w:r>
        <w:rPr>
          <w:rFonts w:hint="eastAsia"/>
        </w:rPr>
        <w:t>道路平纵横设计</w:t>
      </w:r>
    </w:p>
    <w:p w14:paraId="7EBD4DFE" w14:textId="023B5BDF" w:rsidR="000F2EFA" w:rsidRPr="000F2EFA" w:rsidRDefault="000F2EFA" w:rsidP="000F2EFA">
      <w:pPr>
        <w:pStyle w:val="afffff7"/>
        <w:rPr>
          <w:rFonts w:hint="eastAsia"/>
        </w:rPr>
      </w:pPr>
      <w:r w:rsidRPr="000F2EFA">
        <w:t>应完成平曲线、纵断面、横断面、边坡、排水建模。</w:t>
      </w:r>
    </w:p>
    <w:p w14:paraId="5EFAA8D2" w14:textId="5B675DEF" w:rsidR="00522ADD" w:rsidRDefault="00522ADD" w:rsidP="00522ADD">
      <w:pPr>
        <w:pStyle w:val="affe"/>
        <w:spacing w:before="120" w:after="120"/>
      </w:pPr>
      <w:r>
        <w:rPr>
          <w:rFonts w:hint="eastAsia"/>
        </w:rPr>
        <w:t>桥梁结构初步建模</w:t>
      </w:r>
    </w:p>
    <w:p w14:paraId="45BD7F24" w14:textId="62E1D687" w:rsidR="000F2EFA" w:rsidRPr="000F2EFA" w:rsidRDefault="000F2EFA" w:rsidP="000F2EFA">
      <w:pPr>
        <w:pStyle w:val="afffff7"/>
        <w:rPr>
          <w:rFonts w:hint="eastAsia"/>
        </w:rPr>
      </w:pPr>
      <w:r w:rsidRPr="000F2EFA">
        <w:t>应完成基础、墩台、上部结构整体建模。</w:t>
      </w:r>
    </w:p>
    <w:p w14:paraId="512B7B3F" w14:textId="278B8C9E" w:rsidR="00522ADD" w:rsidRDefault="00522ADD" w:rsidP="00522ADD">
      <w:pPr>
        <w:pStyle w:val="affe"/>
        <w:spacing w:before="120" w:after="120"/>
      </w:pPr>
      <w:r>
        <w:rPr>
          <w:rFonts w:hint="eastAsia"/>
        </w:rPr>
        <w:t>工程量统计</w:t>
      </w:r>
    </w:p>
    <w:p w14:paraId="0E797297" w14:textId="281AD7BE" w:rsidR="000F2EFA" w:rsidRPr="000F2EFA" w:rsidRDefault="000F2EFA" w:rsidP="000F2EFA">
      <w:pPr>
        <w:pStyle w:val="afffff7"/>
        <w:rPr>
          <w:rFonts w:hint="eastAsia"/>
        </w:rPr>
      </w:pPr>
      <w:r w:rsidRPr="000F2EFA">
        <w:t>应自动统计土石方、混凝土、钢筋、沥青等工程量。</w:t>
      </w:r>
    </w:p>
    <w:p w14:paraId="0C23FC80" w14:textId="2F9E475E" w:rsidR="00522ADD" w:rsidRDefault="00522ADD" w:rsidP="00522ADD">
      <w:pPr>
        <w:pStyle w:val="affd"/>
        <w:spacing w:before="120" w:after="120"/>
        <w:rPr>
          <w:rFonts w:hint="eastAsia"/>
        </w:rPr>
      </w:pPr>
      <w:bookmarkStart w:id="172" w:name="_Toc226634667"/>
      <w:bookmarkStart w:id="173" w:name="_Toc226634715"/>
      <w:bookmarkStart w:id="174" w:name="_Toc226637596"/>
      <w:r>
        <w:rPr>
          <w:rFonts w:hint="eastAsia"/>
        </w:rPr>
        <w:t>施工图设计</w:t>
      </w:r>
      <w:bookmarkEnd w:id="172"/>
      <w:bookmarkEnd w:id="173"/>
      <w:bookmarkEnd w:id="174"/>
    </w:p>
    <w:p w14:paraId="5B9A8175" w14:textId="66249CF0" w:rsidR="00522ADD" w:rsidRDefault="00522ADD" w:rsidP="00522ADD">
      <w:pPr>
        <w:pStyle w:val="affe"/>
        <w:spacing w:before="120" w:after="120"/>
      </w:pPr>
      <w:r>
        <w:rPr>
          <w:rFonts w:hint="eastAsia"/>
        </w:rPr>
        <w:t>道路详细设计</w:t>
      </w:r>
    </w:p>
    <w:p w14:paraId="4C445985" w14:textId="6DD83B3B" w:rsidR="000F2EFA" w:rsidRPr="000F2EFA" w:rsidRDefault="000F2EFA" w:rsidP="000F2EFA">
      <w:pPr>
        <w:pStyle w:val="afffff7"/>
        <w:rPr>
          <w:rFonts w:hint="eastAsia"/>
        </w:rPr>
      </w:pPr>
      <w:r w:rsidRPr="000F2EFA">
        <w:t>应完成路基、路面、结构层、交叉口、边坡、排水建模。</w:t>
      </w:r>
    </w:p>
    <w:p w14:paraId="51653FDE" w14:textId="25A5A172" w:rsidR="00522ADD" w:rsidRDefault="00522ADD" w:rsidP="00522ADD">
      <w:pPr>
        <w:pStyle w:val="affe"/>
        <w:spacing w:before="120" w:after="120"/>
      </w:pPr>
      <w:r>
        <w:rPr>
          <w:rFonts w:hint="eastAsia"/>
        </w:rPr>
        <w:t>桥梁详细设计</w:t>
      </w:r>
    </w:p>
    <w:p w14:paraId="1520D5A4" w14:textId="7ECF6D59" w:rsidR="000F2EFA" w:rsidRPr="000F2EFA" w:rsidRDefault="000F2EFA" w:rsidP="000F2EFA">
      <w:pPr>
        <w:pStyle w:val="afffff7"/>
        <w:rPr>
          <w:rFonts w:hint="eastAsia"/>
        </w:rPr>
      </w:pPr>
      <w:r w:rsidRPr="000F2EFA">
        <w:lastRenderedPageBreak/>
        <w:t>应完成构件、钢筋、预应力、节点、预埋件建模。</w:t>
      </w:r>
    </w:p>
    <w:p w14:paraId="345003BD" w14:textId="5E2F485C" w:rsidR="00522ADD" w:rsidRDefault="00522ADD" w:rsidP="00522ADD">
      <w:pPr>
        <w:pStyle w:val="affe"/>
        <w:spacing w:before="120" w:after="120"/>
      </w:pPr>
      <w:r>
        <w:rPr>
          <w:rFonts w:hint="eastAsia"/>
        </w:rPr>
        <w:t>附属设施设计</w:t>
      </w:r>
    </w:p>
    <w:p w14:paraId="41C11503" w14:textId="64453A9E" w:rsidR="000F2EFA" w:rsidRPr="000F2EFA" w:rsidRDefault="000F2EFA" w:rsidP="000F2EFA">
      <w:pPr>
        <w:pStyle w:val="afffff7"/>
        <w:rPr>
          <w:rFonts w:hint="eastAsia"/>
        </w:rPr>
      </w:pPr>
      <w:r w:rsidRPr="000F2EFA">
        <w:t>应完成栏杆、伸缩缝、支座、照明、交安建模。</w:t>
      </w:r>
    </w:p>
    <w:p w14:paraId="7CAC2633" w14:textId="6629DE49" w:rsidR="00522ADD" w:rsidRDefault="00522ADD" w:rsidP="00522ADD">
      <w:pPr>
        <w:pStyle w:val="affe"/>
        <w:spacing w:before="120" w:after="120"/>
      </w:pPr>
      <w:r>
        <w:rPr>
          <w:rFonts w:hint="eastAsia"/>
        </w:rPr>
        <w:t>图纸生成与输出</w:t>
      </w:r>
    </w:p>
    <w:p w14:paraId="42058283" w14:textId="30286B66" w:rsidR="000F2EFA" w:rsidRPr="000F2EFA" w:rsidRDefault="000F2EFA" w:rsidP="000F2EFA">
      <w:pPr>
        <w:pStyle w:val="afffff7"/>
        <w:rPr>
          <w:rFonts w:hint="eastAsia"/>
        </w:rPr>
      </w:pPr>
      <w:r w:rsidRPr="000F2EFA">
        <w:t>应基于模型自动生成施工图，保持图模一致。</w:t>
      </w:r>
    </w:p>
    <w:p w14:paraId="734269BC" w14:textId="53760FBE" w:rsidR="00522ADD" w:rsidRDefault="00522ADD" w:rsidP="00522ADD">
      <w:pPr>
        <w:pStyle w:val="affd"/>
        <w:spacing w:before="120" w:after="120"/>
        <w:rPr>
          <w:rFonts w:hint="eastAsia"/>
        </w:rPr>
      </w:pPr>
      <w:bookmarkStart w:id="175" w:name="_Toc226634668"/>
      <w:bookmarkStart w:id="176" w:name="_Toc226634716"/>
      <w:bookmarkStart w:id="177" w:name="_Toc226637597"/>
      <w:r>
        <w:rPr>
          <w:rFonts w:hint="eastAsia"/>
        </w:rPr>
        <w:t>设计协同与校审</w:t>
      </w:r>
      <w:bookmarkEnd w:id="175"/>
      <w:bookmarkEnd w:id="176"/>
      <w:bookmarkEnd w:id="177"/>
    </w:p>
    <w:p w14:paraId="55DF5133" w14:textId="7346DD16" w:rsidR="00522ADD" w:rsidRDefault="00522ADD" w:rsidP="00522ADD">
      <w:pPr>
        <w:pStyle w:val="affe"/>
        <w:spacing w:before="120" w:after="120"/>
      </w:pPr>
      <w:r>
        <w:rPr>
          <w:rFonts w:hint="eastAsia"/>
        </w:rPr>
        <w:t>专业间协同</w:t>
      </w:r>
    </w:p>
    <w:p w14:paraId="2AB5EE73" w14:textId="48800A6F" w:rsidR="000F2EFA" w:rsidRPr="000F2EFA" w:rsidRDefault="000F2EFA" w:rsidP="000F2EFA">
      <w:pPr>
        <w:pStyle w:val="afffff7"/>
        <w:rPr>
          <w:rFonts w:hint="eastAsia"/>
        </w:rPr>
      </w:pPr>
      <w:r w:rsidRPr="000F2EFA">
        <w:t>路线、结构、交通、管线专业实时协同，避免冲突。</w:t>
      </w:r>
    </w:p>
    <w:p w14:paraId="733AEDC3" w14:textId="009C98DF" w:rsidR="00522ADD" w:rsidRDefault="00522ADD" w:rsidP="00522ADD">
      <w:pPr>
        <w:pStyle w:val="affe"/>
        <w:spacing w:before="120" w:after="120"/>
      </w:pPr>
      <w:r>
        <w:rPr>
          <w:rFonts w:hint="eastAsia"/>
        </w:rPr>
        <w:t>碰撞检查</w:t>
      </w:r>
    </w:p>
    <w:p w14:paraId="545FA4DE" w14:textId="115C5498" w:rsidR="000F2EFA" w:rsidRPr="000F2EFA" w:rsidRDefault="000F2EFA" w:rsidP="000F2EFA">
      <w:pPr>
        <w:pStyle w:val="afffff7"/>
        <w:rPr>
          <w:rFonts w:hint="eastAsia"/>
        </w:rPr>
      </w:pPr>
      <w:r w:rsidRPr="000F2EFA">
        <w:t>应进行硬碰撞、软碰撞、净空检查，形成报告。</w:t>
      </w:r>
    </w:p>
    <w:p w14:paraId="36C042AF" w14:textId="12A14A81" w:rsidR="00522ADD" w:rsidRDefault="00522ADD" w:rsidP="00522ADD">
      <w:pPr>
        <w:pStyle w:val="affe"/>
        <w:spacing w:before="120" w:after="120"/>
      </w:pPr>
      <w:r>
        <w:rPr>
          <w:rFonts w:hint="eastAsia"/>
        </w:rPr>
        <w:t>设计校审流程</w:t>
      </w:r>
    </w:p>
    <w:p w14:paraId="0BBC68DC" w14:textId="6F52DDBE" w:rsidR="000F2EFA" w:rsidRDefault="000F2EFA" w:rsidP="000F2EFA">
      <w:pPr>
        <w:pStyle w:val="afffff7"/>
      </w:pPr>
      <w:r w:rsidRPr="000F2EFA">
        <w:t>应建立提交</w:t>
      </w:r>
      <w:r w:rsidRPr="000F2EFA">
        <w:t>—</w:t>
      </w:r>
      <w:r w:rsidRPr="000F2EFA">
        <w:t>校审</w:t>
      </w:r>
      <w:r w:rsidRPr="000F2EFA">
        <w:t>—</w:t>
      </w:r>
      <w:r w:rsidRPr="000F2EFA">
        <w:t>修改</w:t>
      </w:r>
      <w:r w:rsidRPr="000F2EFA">
        <w:t>—</w:t>
      </w:r>
      <w:r w:rsidRPr="000F2EFA">
        <w:t>确认闭环流程。</w:t>
      </w:r>
    </w:p>
    <w:p w14:paraId="5A4C495C" w14:textId="6CB148ED" w:rsidR="003D2833" w:rsidRDefault="003D2833" w:rsidP="003D2833">
      <w:pPr>
        <w:pStyle w:val="affd"/>
        <w:spacing w:before="120" w:after="120"/>
        <w:rPr>
          <w:rFonts w:hint="eastAsia"/>
        </w:rPr>
      </w:pPr>
      <w:bookmarkStart w:id="178" w:name="_Toc226637598"/>
      <w:r>
        <w:rPr>
          <w:rFonts w:hint="eastAsia"/>
        </w:rPr>
        <w:t>设计成果数字化交付</w:t>
      </w:r>
      <w:bookmarkEnd w:id="178"/>
    </w:p>
    <w:p w14:paraId="3BA73646" w14:textId="68478EB3" w:rsidR="003D2833" w:rsidRDefault="003D2833" w:rsidP="003D2833">
      <w:pPr>
        <w:pStyle w:val="affe"/>
        <w:spacing w:before="120" w:after="120"/>
        <w:rPr>
          <w:rFonts w:hint="eastAsia"/>
        </w:rPr>
      </w:pPr>
      <w:r>
        <w:rPr>
          <w:rFonts w:hint="eastAsia"/>
        </w:rPr>
        <w:t>数字化成果组成</w:t>
      </w:r>
    </w:p>
    <w:p w14:paraId="18D9EBD5" w14:textId="081D4B86" w:rsidR="003D2833" w:rsidRDefault="003D2833" w:rsidP="003D2833">
      <w:pPr>
        <w:pStyle w:val="afffff7"/>
        <w:rPr>
          <w:rFonts w:hint="eastAsia"/>
        </w:rPr>
      </w:pPr>
      <w:r>
        <w:rPr>
          <w:rFonts w:hint="eastAsia"/>
        </w:rPr>
        <w:t>数字化成果应包含BIM模型、二维图纸、工程量清单、碰撞检查报告、设计说明。</w:t>
      </w:r>
    </w:p>
    <w:p w14:paraId="7B38FA08" w14:textId="66E70102" w:rsidR="003D2833" w:rsidRDefault="003D2833" w:rsidP="003D2833">
      <w:pPr>
        <w:pStyle w:val="affe"/>
        <w:spacing w:before="120" w:after="120"/>
        <w:rPr>
          <w:rFonts w:hint="eastAsia"/>
        </w:rPr>
      </w:pPr>
      <w:r>
        <w:rPr>
          <w:rFonts w:hint="eastAsia"/>
        </w:rPr>
        <w:t>成果审核要求</w:t>
      </w:r>
    </w:p>
    <w:p w14:paraId="53DCF2D3" w14:textId="77777777" w:rsidR="003D2833" w:rsidRDefault="003D2833" w:rsidP="003D2833">
      <w:pPr>
        <w:pStyle w:val="afffff7"/>
        <w:rPr>
          <w:rFonts w:hint="eastAsia"/>
        </w:rPr>
      </w:pPr>
      <w:r>
        <w:rPr>
          <w:rFonts w:hint="eastAsia"/>
        </w:rPr>
        <w:t>数字化成果应经专业校核、总工审核、建设单位确认后方可交付。</w:t>
      </w:r>
    </w:p>
    <w:p w14:paraId="5E5C7479" w14:textId="471EA5CF" w:rsidR="003D2833" w:rsidRDefault="003D2833" w:rsidP="003D2833">
      <w:pPr>
        <w:pStyle w:val="affe"/>
        <w:spacing w:before="120" w:after="120"/>
        <w:rPr>
          <w:rFonts w:hint="eastAsia"/>
        </w:rPr>
      </w:pPr>
      <w:r>
        <w:rPr>
          <w:rFonts w:hint="eastAsia"/>
        </w:rPr>
        <w:t>成果归档管理</w:t>
      </w:r>
    </w:p>
    <w:p w14:paraId="76A44854" w14:textId="1BED2E69" w:rsidR="003D2833" w:rsidRPr="000F2EFA" w:rsidRDefault="003D2833" w:rsidP="003D2833">
      <w:pPr>
        <w:pStyle w:val="afffff7"/>
        <w:rPr>
          <w:rFonts w:hint="eastAsia"/>
        </w:rPr>
      </w:pPr>
      <w:r>
        <w:rPr>
          <w:rFonts w:hint="eastAsia"/>
        </w:rPr>
        <w:t>设计数字化成果应统一分类存储，建立索引目录，满足查阅与复用要求。</w:t>
      </w:r>
    </w:p>
    <w:p w14:paraId="08CAFC55" w14:textId="5D007C2E" w:rsidR="00522ADD" w:rsidRDefault="00522ADD" w:rsidP="00522ADD">
      <w:pPr>
        <w:pStyle w:val="affc"/>
        <w:spacing w:before="240" w:after="240"/>
        <w:rPr>
          <w:rFonts w:hint="eastAsia"/>
        </w:rPr>
      </w:pPr>
      <w:bookmarkStart w:id="179" w:name="_Toc226634669"/>
      <w:bookmarkStart w:id="180" w:name="_Toc226634717"/>
      <w:bookmarkStart w:id="181" w:name="_Toc226637599"/>
      <w:r>
        <w:rPr>
          <w:rFonts w:hint="eastAsia"/>
        </w:rPr>
        <w:t>施工阶段BIM应用</w:t>
      </w:r>
      <w:bookmarkEnd w:id="179"/>
      <w:bookmarkEnd w:id="180"/>
      <w:bookmarkEnd w:id="181"/>
    </w:p>
    <w:p w14:paraId="6E3F0AAA" w14:textId="50B3DFC6" w:rsidR="00522ADD" w:rsidRDefault="00522ADD" w:rsidP="00522ADD">
      <w:pPr>
        <w:pStyle w:val="affd"/>
        <w:spacing w:before="120" w:after="120"/>
        <w:rPr>
          <w:rFonts w:hint="eastAsia"/>
        </w:rPr>
      </w:pPr>
      <w:bookmarkStart w:id="182" w:name="_Toc226634670"/>
      <w:bookmarkStart w:id="183" w:name="_Toc226634718"/>
      <w:bookmarkStart w:id="184" w:name="_Toc226637600"/>
      <w:r>
        <w:rPr>
          <w:rFonts w:hint="eastAsia"/>
        </w:rPr>
        <w:t>施工准备</w:t>
      </w:r>
      <w:bookmarkEnd w:id="182"/>
      <w:bookmarkEnd w:id="183"/>
      <w:bookmarkEnd w:id="184"/>
    </w:p>
    <w:p w14:paraId="03890809" w14:textId="1F9C9B04" w:rsidR="00522ADD" w:rsidRDefault="00522ADD" w:rsidP="00522ADD">
      <w:pPr>
        <w:pStyle w:val="affe"/>
        <w:spacing w:before="120" w:after="120"/>
      </w:pPr>
      <w:r>
        <w:rPr>
          <w:rFonts w:hint="eastAsia"/>
        </w:rPr>
        <w:t>施工场地布置</w:t>
      </w:r>
    </w:p>
    <w:p w14:paraId="147E147C" w14:textId="1752EC50" w:rsidR="000F2EFA" w:rsidRPr="000F2EFA" w:rsidRDefault="00234011" w:rsidP="000F2EFA">
      <w:pPr>
        <w:pStyle w:val="afffff7"/>
        <w:rPr>
          <w:rFonts w:hint="eastAsia"/>
        </w:rPr>
      </w:pPr>
      <w:r w:rsidRPr="00234011">
        <w:t>应建立临建、便道、材料场、加工区模型。</w:t>
      </w:r>
    </w:p>
    <w:p w14:paraId="3B05E084" w14:textId="55F3AFC9" w:rsidR="00522ADD" w:rsidRDefault="00522ADD" w:rsidP="00522ADD">
      <w:pPr>
        <w:pStyle w:val="affe"/>
        <w:spacing w:before="120" w:after="120"/>
      </w:pPr>
      <w:r>
        <w:rPr>
          <w:rFonts w:hint="eastAsia"/>
        </w:rPr>
        <w:t>施工组织设计模拟</w:t>
      </w:r>
    </w:p>
    <w:p w14:paraId="33964F57" w14:textId="30EC0A40" w:rsidR="000F2EFA" w:rsidRPr="000F2EFA" w:rsidRDefault="00234011" w:rsidP="000F2EFA">
      <w:pPr>
        <w:pStyle w:val="afffff7"/>
        <w:rPr>
          <w:rFonts w:hint="eastAsia"/>
        </w:rPr>
      </w:pPr>
      <w:r w:rsidRPr="00234011">
        <w:t>应进行总体部署、工序逻辑、机械行走模拟。</w:t>
      </w:r>
    </w:p>
    <w:p w14:paraId="6B82F7F9" w14:textId="71AA537B" w:rsidR="00522ADD" w:rsidRDefault="00522ADD" w:rsidP="00522ADD">
      <w:pPr>
        <w:pStyle w:val="affe"/>
        <w:numPr>
          <w:ilvl w:val="0"/>
          <w:numId w:val="0"/>
        </w:numPr>
        <w:spacing w:before="120" w:after="120"/>
      </w:pPr>
      <w:r>
        <w:rPr>
          <w:rFonts w:hint="eastAsia"/>
        </w:rPr>
        <w:t>7.1.3施工方案比选</w:t>
      </w:r>
    </w:p>
    <w:p w14:paraId="36B0B806" w14:textId="0646FFB6" w:rsidR="000F2EFA" w:rsidRPr="000F2EFA" w:rsidRDefault="00234011" w:rsidP="000F2EFA">
      <w:pPr>
        <w:pStyle w:val="afffff7"/>
        <w:rPr>
          <w:rFonts w:hint="eastAsia"/>
        </w:rPr>
      </w:pPr>
      <w:r w:rsidRPr="00234011">
        <w:t>应对支架、模板、吊装、运输方案可视化比选。</w:t>
      </w:r>
    </w:p>
    <w:p w14:paraId="1A700B5D" w14:textId="00AB88DE" w:rsidR="00522ADD" w:rsidRDefault="00522ADD" w:rsidP="00522ADD">
      <w:pPr>
        <w:pStyle w:val="affd"/>
        <w:spacing w:before="120" w:after="120"/>
        <w:rPr>
          <w:rFonts w:hint="eastAsia"/>
        </w:rPr>
      </w:pPr>
      <w:bookmarkStart w:id="185" w:name="_Toc226634671"/>
      <w:bookmarkStart w:id="186" w:name="_Toc226634719"/>
      <w:bookmarkStart w:id="187" w:name="_Toc226637601"/>
      <w:r>
        <w:rPr>
          <w:rFonts w:hint="eastAsia"/>
        </w:rPr>
        <w:t>进度管理</w:t>
      </w:r>
      <w:bookmarkEnd w:id="185"/>
      <w:bookmarkEnd w:id="186"/>
      <w:bookmarkEnd w:id="187"/>
    </w:p>
    <w:p w14:paraId="5770A4A8" w14:textId="4FAE4DC4" w:rsidR="00522ADD" w:rsidRDefault="00522ADD" w:rsidP="00522ADD">
      <w:pPr>
        <w:pStyle w:val="affe"/>
        <w:spacing w:before="120" w:after="120"/>
      </w:pPr>
      <w:r>
        <w:rPr>
          <w:rFonts w:hint="eastAsia"/>
        </w:rPr>
        <w:t>施工进度模拟</w:t>
      </w:r>
    </w:p>
    <w:p w14:paraId="2AF0E04F" w14:textId="57364C31" w:rsidR="000F2EFA" w:rsidRPr="000F2EFA" w:rsidRDefault="00234011" w:rsidP="000F2EFA">
      <w:pPr>
        <w:pStyle w:val="afffff7"/>
        <w:rPr>
          <w:rFonts w:hint="eastAsia"/>
        </w:rPr>
      </w:pPr>
      <w:r w:rsidRPr="00234011">
        <w:t>应建立 4D 进度模型，模拟施工顺序与节奏。</w:t>
      </w:r>
    </w:p>
    <w:p w14:paraId="1769B1E0" w14:textId="6CEA3CFB" w:rsidR="00522ADD" w:rsidRDefault="00522ADD" w:rsidP="00522ADD">
      <w:pPr>
        <w:pStyle w:val="affe"/>
        <w:spacing w:before="120" w:after="120"/>
      </w:pPr>
      <w:r>
        <w:rPr>
          <w:rFonts w:hint="eastAsia"/>
        </w:rPr>
        <w:t>实际进度对比</w:t>
      </w:r>
    </w:p>
    <w:p w14:paraId="460D5A18" w14:textId="067BC6B1" w:rsidR="000F2EFA" w:rsidRPr="000F2EFA" w:rsidRDefault="00234011" w:rsidP="000F2EFA">
      <w:pPr>
        <w:pStyle w:val="afffff7"/>
        <w:rPr>
          <w:rFonts w:hint="eastAsia"/>
        </w:rPr>
      </w:pPr>
      <w:r w:rsidRPr="00234011">
        <w:t>应实时录入进度，对比计划，预警滞后。</w:t>
      </w:r>
    </w:p>
    <w:p w14:paraId="4CD9A6FB" w14:textId="71325A3F" w:rsidR="00522ADD" w:rsidRDefault="00522ADD" w:rsidP="00522ADD">
      <w:pPr>
        <w:pStyle w:val="affd"/>
        <w:spacing w:before="120" w:after="120"/>
        <w:rPr>
          <w:rFonts w:hint="eastAsia"/>
        </w:rPr>
      </w:pPr>
      <w:bookmarkStart w:id="188" w:name="_Toc226634672"/>
      <w:bookmarkStart w:id="189" w:name="_Toc226634720"/>
      <w:bookmarkStart w:id="190" w:name="_Toc226637602"/>
      <w:r>
        <w:rPr>
          <w:rFonts w:hint="eastAsia"/>
        </w:rPr>
        <w:t>质量管理</w:t>
      </w:r>
      <w:bookmarkEnd w:id="188"/>
      <w:bookmarkEnd w:id="189"/>
      <w:bookmarkEnd w:id="190"/>
    </w:p>
    <w:p w14:paraId="54E7C565" w14:textId="33BD26D6" w:rsidR="00522ADD" w:rsidRDefault="00522ADD" w:rsidP="00522ADD">
      <w:pPr>
        <w:pStyle w:val="affe"/>
        <w:spacing w:before="120" w:after="120"/>
      </w:pPr>
      <w:r>
        <w:rPr>
          <w:rFonts w:hint="eastAsia"/>
        </w:rPr>
        <w:t>质量验收可视化</w:t>
      </w:r>
    </w:p>
    <w:p w14:paraId="63A1CBDC" w14:textId="390C7E0D" w:rsidR="000F2EFA" w:rsidRPr="000F2EFA" w:rsidRDefault="00234011" w:rsidP="000F2EFA">
      <w:pPr>
        <w:pStyle w:val="afffff7"/>
        <w:rPr>
          <w:rFonts w:hint="eastAsia"/>
        </w:rPr>
      </w:pPr>
      <w:r w:rsidRPr="00234011">
        <w:lastRenderedPageBreak/>
        <w:t>应按部位关联验收标准、照片、记录。</w:t>
      </w:r>
    </w:p>
    <w:p w14:paraId="5A8CA834" w14:textId="7A87B4A2" w:rsidR="00522ADD" w:rsidRDefault="00522ADD" w:rsidP="00522ADD">
      <w:pPr>
        <w:pStyle w:val="affe"/>
        <w:spacing w:before="120" w:after="120"/>
      </w:pPr>
      <w:r>
        <w:rPr>
          <w:rFonts w:hint="eastAsia"/>
        </w:rPr>
        <w:t>质量问题追踪</w:t>
      </w:r>
    </w:p>
    <w:p w14:paraId="6CDB768F" w14:textId="02AD1530" w:rsidR="000F2EFA" w:rsidRPr="000F2EFA" w:rsidRDefault="00234011" w:rsidP="000F2EFA">
      <w:pPr>
        <w:pStyle w:val="afffff7"/>
        <w:rPr>
          <w:rFonts w:hint="eastAsia"/>
        </w:rPr>
      </w:pPr>
      <w:r w:rsidRPr="00234011">
        <w:t>应定位问题、派发整改、复查销号。</w:t>
      </w:r>
    </w:p>
    <w:p w14:paraId="611DBE09" w14:textId="4329A356" w:rsidR="00522ADD" w:rsidRDefault="00522ADD" w:rsidP="00522ADD">
      <w:pPr>
        <w:pStyle w:val="affd"/>
        <w:spacing w:before="120" w:after="120"/>
        <w:rPr>
          <w:rFonts w:hint="eastAsia"/>
        </w:rPr>
      </w:pPr>
      <w:bookmarkStart w:id="191" w:name="_Toc226634673"/>
      <w:bookmarkStart w:id="192" w:name="_Toc226634721"/>
      <w:bookmarkStart w:id="193" w:name="_Toc226637603"/>
      <w:r>
        <w:rPr>
          <w:rFonts w:hint="eastAsia"/>
        </w:rPr>
        <w:t>安全管理</w:t>
      </w:r>
      <w:bookmarkEnd w:id="191"/>
      <w:bookmarkEnd w:id="192"/>
      <w:bookmarkEnd w:id="193"/>
    </w:p>
    <w:p w14:paraId="4D1055BB" w14:textId="2F6BF714" w:rsidR="00522ADD" w:rsidRDefault="00522ADD" w:rsidP="00522ADD">
      <w:pPr>
        <w:pStyle w:val="affe"/>
        <w:spacing w:before="120" w:after="120"/>
      </w:pPr>
      <w:r>
        <w:rPr>
          <w:rFonts w:hint="eastAsia"/>
        </w:rPr>
        <w:t>危险源辨识</w:t>
      </w:r>
    </w:p>
    <w:p w14:paraId="30DD54DC" w14:textId="712E96FC" w:rsidR="000F2EFA" w:rsidRPr="000F2EFA" w:rsidRDefault="00234011" w:rsidP="000F2EFA">
      <w:pPr>
        <w:pStyle w:val="afffff7"/>
        <w:rPr>
          <w:rFonts w:hint="eastAsia"/>
        </w:rPr>
      </w:pPr>
      <w:r w:rsidRPr="00234011">
        <w:t>应在模型中标注危险源、风险等级、防护要求。</w:t>
      </w:r>
    </w:p>
    <w:p w14:paraId="06B5C772" w14:textId="5BF29620" w:rsidR="00522ADD" w:rsidRDefault="00522ADD" w:rsidP="00522ADD">
      <w:pPr>
        <w:pStyle w:val="affe"/>
        <w:spacing w:before="120" w:after="120"/>
      </w:pPr>
      <w:r>
        <w:rPr>
          <w:rFonts w:hint="eastAsia"/>
        </w:rPr>
        <w:t>安全防护设施布置</w:t>
      </w:r>
    </w:p>
    <w:p w14:paraId="3594EE8F" w14:textId="6D7DDC65" w:rsidR="000F2EFA" w:rsidRPr="000F2EFA" w:rsidRDefault="00234011" w:rsidP="000F2EFA">
      <w:pPr>
        <w:pStyle w:val="afffff7"/>
        <w:rPr>
          <w:rFonts w:hint="eastAsia"/>
        </w:rPr>
      </w:pPr>
      <w:r w:rsidRPr="00234011">
        <w:t>应模拟护栏、平台、围挡、通道、临边防护。</w:t>
      </w:r>
    </w:p>
    <w:p w14:paraId="06B11218" w14:textId="04763DFE" w:rsidR="00522ADD" w:rsidRDefault="00522ADD" w:rsidP="00522ADD">
      <w:pPr>
        <w:pStyle w:val="affd"/>
        <w:spacing w:before="120" w:after="120"/>
        <w:rPr>
          <w:rFonts w:hint="eastAsia"/>
        </w:rPr>
      </w:pPr>
      <w:bookmarkStart w:id="194" w:name="_Toc226634674"/>
      <w:bookmarkStart w:id="195" w:name="_Toc226634722"/>
      <w:bookmarkStart w:id="196" w:name="_Toc226637604"/>
      <w:r>
        <w:rPr>
          <w:rFonts w:hint="eastAsia"/>
        </w:rPr>
        <w:t>成本管理</w:t>
      </w:r>
      <w:bookmarkEnd w:id="194"/>
      <w:bookmarkEnd w:id="195"/>
      <w:bookmarkEnd w:id="196"/>
    </w:p>
    <w:p w14:paraId="520FE69A" w14:textId="4734F01F" w:rsidR="00522ADD" w:rsidRDefault="00522ADD" w:rsidP="00522ADD">
      <w:pPr>
        <w:pStyle w:val="affe"/>
        <w:spacing w:before="120" w:after="120"/>
      </w:pPr>
      <w:r>
        <w:rPr>
          <w:rFonts w:hint="eastAsia"/>
        </w:rPr>
        <w:t>工程量提取</w:t>
      </w:r>
    </w:p>
    <w:p w14:paraId="25605976" w14:textId="30E0FB70" w:rsidR="000F2EFA" w:rsidRPr="000F2EFA" w:rsidRDefault="00234011" w:rsidP="000F2EFA">
      <w:pPr>
        <w:pStyle w:val="afffff7"/>
        <w:rPr>
          <w:rFonts w:hint="eastAsia"/>
        </w:rPr>
      </w:pPr>
      <w:r w:rsidRPr="00234011">
        <w:t>应按部位、分项自动提取工程量。</w:t>
      </w:r>
    </w:p>
    <w:p w14:paraId="470E9183" w14:textId="54ECAD9A" w:rsidR="00522ADD" w:rsidRDefault="00522ADD" w:rsidP="00522ADD">
      <w:pPr>
        <w:pStyle w:val="affe"/>
        <w:spacing w:before="120" w:after="120"/>
      </w:pPr>
      <w:r>
        <w:rPr>
          <w:rFonts w:hint="eastAsia"/>
        </w:rPr>
        <w:t>计量支付管理</w:t>
      </w:r>
    </w:p>
    <w:p w14:paraId="5BF8BAE3" w14:textId="4D10E953" w:rsidR="000F2EFA" w:rsidRPr="000F2EFA" w:rsidRDefault="00234011" w:rsidP="000F2EFA">
      <w:pPr>
        <w:pStyle w:val="afffff7"/>
        <w:rPr>
          <w:rFonts w:hint="eastAsia"/>
        </w:rPr>
      </w:pPr>
      <w:r w:rsidRPr="00234011">
        <w:t>应关联进度、工程量、计价，实现计量支付。</w:t>
      </w:r>
    </w:p>
    <w:p w14:paraId="14F13A31" w14:textId="16CCCCB5" w:rsidR="00522ADD" w:rsidRDefault="00522ADD" w:rsidP="00522ADD">
      <w:pPr>
        <w:pStyle w:val="affd"/>
        <w:spacing w:before="120" w:after="120"/>
        <w:rPr>
          <w:rFonts w:hint="eastAsia"/>
        </w:rPr>
      </w:pPr>
      <w:bookmarkStart w:id="197" w:name="_Toc226634675"/>
      <w:bookmarkStart w:id="198" w:name="_Toc226634723"/>
      <w:bookmarkStart w:id="199" w:name="_Toc226637605"/>
      <w:r>
        <w:rPr>
          <w:rFonts w:hint="eastAsia"/>
        </w:rPr>
        <w:t>预制构件管理</w:t>
      </w:r>
      <w:bookmarkEnd w:id="197"/>
      <w:bookmarkEnd w:id="198"/>
      <w:bookmarkEnd w:id="199"/>
    </w:p>
    <w:p w14:paraId="055216FD" w14:textId="49D5F479" w:rsidR="00522ADD" w:rsidRDefault="00522ADD" w:rsidP="00522ADD">
      <w:pPr>
        <w:pStyle w:val="affe"/>
        <w:spacing w:before="120" w:after="120"/>
      </w:pPr>
      <w:r>
        <w:rPr>
          <w:rFonts w:hint="eastAsia"/>
        </w:rPr>
        <w:t>构件深化设计</w:t>
      </w:r>
    </w:p>
    <w:p w14:paraId="0D6A351D" w14:textId="4903A603" w:rsidR="000F2EFA" w:rsidRPr="000F2EFA" w:rsidRDefault="00234011" w:rsidP="000F2EFA">
      <w:pPr>
        <w:pStyle w:val="afffff7"/>
        <w:rPr>
          <w:rFonts w:hint="eastAsia"/>
        </w:rPr>
      </w:pPr>
      <w:r w:rsidRPr="00234011">
        <w:t>应进行节点、钢筋、预埋件、吊点深化。</w:t>
      </w:r>
    </w:p>
    <w:p w14:paraId="39488954" w14:textId="3010B30E" w:rsidR="00522ADD" w:rsidRDefault="00522ADD" w:rsidP="00522ADD">
      <w:pPr>
        <w:pStyle w:val="affe"/>
        <w:spacing w:before="120" w:after="120"/>
      </w:pPr>
      <w:r>
        <w:rPr>
          <w:rFonts w:hint="eastAsia"/>
        </w:rPr>
        <w:t>构件生产与追踪</w:t>
      </w:r>
    </w:p>
    <w:p w14:paraId="77D297FF" w14:textId="2A3A04C8" w:rsidR="000F2EFA" w:rsidRDefault="00234011" w:rsidP="000F2EFA">
      <w:pPr>
        <w:pStyle w:val="afffff7"/>
      </w:pPr>
      <w:r w:rsidRPr="00234011">
        <w:t>应编码唯一，关联生产、运输、安装、验收。</w:t>
      </w:r>
    </w:p>
    <w:p w14:paraId="435A0B81" w14:textId="621A8CAA" w:rsidR="003D2833" w:rsidRDefault="003D2833" w:rsidP="003D2833">
      <w:pPr>
        <w:pStyle w:val="affd"/>
        <w:spacing w:before="120" w:after="120"/>
        <w:rPr>
          <w:rFonts w:hint="eastAsia"/>
        </w:rPr>
      </w:pPr>
      <w:bookmarkStart w:id="200" w:name="_Toc226637606"/>
      <w:r>
        <w:rPr>
          <w:rFonts w:hint="eastAsia"/>
        </w:rPr>
        <w:t>施工变更BIM管理</w:t>
      </w:r>
      <w:bookmarkEnd w:id="200"/>
    </w:p>
    <w:p w14:paraId="7078357E" w14:textId="2F933B53" w:rsidR="003D2833" w:rsidRDefault="003D2833" w:rsidP="003D2833">
      <w:pPr>
        <w:pStyle w:val="affe"/>
        <w:spacing w:before="120" w:after="120"/>
        <w:rPr>
          <w:rFonts w:hint="eastAsia"/>
        </w:rPr>
      </w:pPr>
      <w:r>
        <w:rPr>
          <w:rFonts w:hint="eastAsia"/>
        </w:rPr>
        <w:t>变更模型更新</w:t>
      </w:r>
    </w:p>
    <w:p w14:paraId="4EA9169D" w14:textId="355B8461" w:rsidR="003D2833" w:rsidRDefault="003D2833" w:rsidP="003D2833">
      <w:pPr>
        <w:pStyle w:val="afffff7"/>
        <w:rPr>
          <w:rFonts w:hint="eastAsia"/>
        </w:rPr>
      </w:pPr>
      <w:r>
        <w:rPr>
          <w:rFonts w:hint="eastAsia"/>
        </w:rPr>
        <w:t>施工变更下达后，应在24h内完成对应部位模型修改，同步更新几何与属性信息。</w:t>
      </w:r>
    </w:p>
    <w:p w14:paraId="47D557FB" w14:textId="3E57ADFA" w:rsidR="003D2833" w:rsidRDefault="003D2833" w:rsidP="003D2833">
      <w:pPr>
        <w:pStyle w:val="affe"/>
        <w:spacing w:before="120" w:after="120"/>
        <w:rPr>
          <w:rFonts w:hint="eastAsia"/>
        </w:rPr>
      </w:pPr>
      <w:r>
        <w:rPr>
          <w:rFonts w:hint="eastAsia"/>
        </w:rPr>
        <w:t>变更信息关联</w:t>
      </w:r>
    </w:p>
    <w:p w14:paraId="5E9D14F1" w14:textId="77777777" w:rsidR="003D2833" w:rsidRDefault="003D2833" w:rsidP="003D2833">
      <w:pPr>
        <w:pStyle w:val="afffff7"/>
        <w:rPr>
          <w:rFonts w:hint="eastAsia"/>
        </w:rPr>
      </w:pPr>
      <w:r>
        <w:rPr>
          <w:rFonts w:hint="eastAsia"/>
        </w:rPr>
        <w:t>变更内容应与模型构件绑定，关联变更单、签证单、图纸会审记录。</w:t>
      </w:r>
    </w:p>
    <w:p w14:paraId="4B395CCF" w14:textId="12F23AC2" w:rsidR="003D2833" w:rsidRDefault="003D2833" w:rsidP="003D2833">
      <w:pPr>
        <w:pStyle w:val="affe"/>
        <w:spacing w:before="120" w:after="120"/>
        <w:rPr>
          <w:rFonts w:hint="eastAsia"/>
        </w:rPr>
      </w:pPr>
      <w:r>
        <w:rPr>
          <w:rFonts w:hint="eastAsia"/>
        </w:rPr>
        <w:t>变更闭环管控</w:t>
      </w:r>
    </w:p>
    <w:p w14:paraId="0DCDEEC2" w14:textId="72AA4351" w:rsidR="003D2833" w:rsidRPr="000F2EFA" w:rsidRDefault="003D2833" w:rsidP="003D2833">
      <w:pPr>
        <w:pStyle w:val="afffff7"/>
        <w:rPr>
          <w:rFonts w:hint="eastAsia"/>
        </w:rPr>
      </w:pPr>
      <w:r>
        <w:rPr>
          <w:rFonts w:hint="eastAsia"/>
        </w:rPr>
        <w:t>变更模型应经监理、建设单位确认后，方可用于施工指导与计量核算。</w:t>
      </w:r>
    </w:p>
    <w:p w14:paraId="2EC935CE" w14:textId="76A8C96C" w:rsidR="00522ADD" w:rsidRDefault="00522ADD" w:rsidP="00522ADD">
      <w:pPr>
        <w:pStyle w:val="affc"/>
        <w:spacing w:before="240" w:after="240"/>
        <w:rPr>
          <w:rFonts w:hint="eastAsia"/>
        </w:rPr>
      </w:pPr>
      <w:bookmarkStart w:id="201" w:name="_Toc226634676"/>
      <w:bookmarkStart w:id="202" w:name="_Toc226634724"/>
      <w:bookmarkStart w:id="203" w:name="_Toc226637607"/>
      <w:r>
        <w:rPr>
          <w:rFonts w:hint="eastAsia"/>
        </w:rPr>
        <w:t>道路工程BIM应用专项</w:t>
      </w:r>
      <w:bookmarkEnd w:id="201"/>
      <w:bookmarkEnd w:id="202"/>
      <w:bookmarkEnd w:id="203"/>
    </w:p>
    <w:p w14:paraId="7821F4F4" w14:textId="0BB1E58C" w:rsidR="00522ADD" w:rsidRDefault="00522ADD" w:rsidP="00522ADD">
      <w:pPr>
        <w:pStyle w:val="affd"/>
        <w:spacing w:before="120" w:after="120"/>
        <w:rPr>
          <w:rFonts w:hint="eastAsia"/>
        </w:rPr>
      </w:pPr>
      <w:bookmarkStart w:id="204" w:name="_Toc226634677"/>
      <w:bookmarkStart w:id="205" w:name="_Toc226634725"/>
      <w:bookmarkStart w:id="206" w:name="_Toc226637608"/>
      <w:r>
        <w:rPr>
          <w:rFonts w:hint="eastAsia"/>
        </w:rPr>
        <w:t>道路路线</w:t>
      </w:r>
      <w:bookmarkEnd w:id="204"/>
      <w:bookmarkEnd w:id="205"/>
      <w:bookmarkEnd w:id="206"/>
    </w:p>
    <w:p w14:paraId="49BF1BAB" w14:textId="42BFEDF2" w:rsidR="00522ADD" w:rsidRDefault="00522ADD" w:rsidP="00522ADD">
      <w:pPr>
        <w:pStyle w:val="affe"/>
        <w:spacing w:before="120" w:after="120"/>
      </w:pPr>
      <w:r>
        <w:rPr>
          <w:rFonts w:hint="eastAsia"/>
        </w:rPr>
        <w:t>路线平纵横协同</w:t>
      </w:r>
    </w:p>
    <w:p w14:paraId="1B9C3D3E" w14:textId="49828F01" w:rsidR="00234011" w:rsidRPr="00234011" w:rsidRDefault="00234011" w:rsidP="00234011">
      <w:pPr>
        <w:pStyle w:val="afffff7"/>
        <w:rPr>
          <w:rFonts w:hint="eastAsia"/>
        </w:rPr>
      </w:pPr>
      <w:r w:rsidRPr="00234011">
        <w:t>平、纵、横参数联动修改，自动更新模型。</w:t>
      </w:r>
    </w:p>
    <w:p w14:paraId="43953FAB" w14:textId="58183EB2" w:rsidR="00522ADD" w:rsidRDefault="00522ADD" w:rsidP="00522ADD">
      <w:pPr>
        <w:pStyle w:val="affe"/>
        <w:spacing w:before="120" w:after="120"/>
      </w:pPr>
      <w:r>
        <w:rPr>
          <w:rFonts w:hint="eastAsia"/>
        </w:rPr>
        <w:t>道路线性优化</w:t>
      </w:r>
    </w:p>
    <w:p w14:paraId="403C339F" w14:textId="1C090291" w:rsidR="00234011" w:rsidRPr="00234011" w:rsidRDefault="00234011" w:rsidP="00234011">
      <w:pPr>
        <w:pStyle w:val="afffff7"/>
        <w:rPr>
          <w:rFonts w:hint="eastAsia"/>
        </w:rPr>
      </w:pPr>
      <w:r w:rsidRPr="00234011">
        <w:t>应进行视距、超高、加宽、舒适性分析。</w:t>
      </w:r>
    </w:p>
    <w:p w14:paraId="4FB86713" w14:textId="352A0E14" w:rsidR="00522ADD" w:rsidRDefault="00522ADD" w:rsidP="00522ADD">
      <w:pPr>
        <w:pStyle w:val="affd"/>
        <w:spacing w:before="120" w:after="120"/>
        <w:rPr>
          <w:rFonts w:hint="eastAsia"/>
        </w:rPr>
      </w:pPr>
      <w:bookmarkStart w:id="207" w:name="_Toc226634678"/>
      <w:bookmarkStart w:id="208" w:name="_Toc226634726"/>
      <w:bookmarkStart w:id="209" w:name="_Toc226637609"/>
      <w:r>
        <w:rPr>
          <w:rFonts w:hint="eastAsia"/>
        </w:rPr>
        <w:t>路基路面</w:t>
      </w:r>
      <w:bookmarkEnd w:id="207"/>
      <w:bookmarkEnd w:id="208"/>
      <w:bookmarkEnd w:id="209"/>
    </w:p>
    <w:p w14:paraId="70572994" w14:textId="296ADFD2" w:rsidR="00522ADD" w:rsidRDefault="00522ADD" w:rsidP="00522ADD">
      <w:pPr>
        <w:pStyle w:val="affe"/>
        <w:spacing w:before="120" w:after="120"/>
      </w:pPr>
      <w:r>
        <w:rPr>
          <w:rFonts w:hint="eastAsia"/>
        </w:rPr>
        <w:t>路基建模</w:t>
      </w:r>
    </w:p>
    <w:p w14:paraId="5401ECCB" w14:textId="2F89A763" w:rsidR="00234011" w:rsidRPr="00234011" w:rsidRDefault="00234011" w:rsidP="00234011">
      <w:pPr>
        <w:pStyle w:val="afffff7"/>
        <w:rPr>
          <w:rFonts w:hint="eastAsia"/>
        </w:rPr>
      </w:pPr>
      <w:r w:rsidRPr="00234011">
        <w:t>应表达边坡、台阶、排水沟、换填、加固。</w:t>
      </w:r>
    </w:p>
    <w:p w14:paraId="5AE2FF43" w14:textId="04194ADE" w:rsidR="00522ADD" w:rsidRDefault="00522ADD" w:rsidP="00522ADD">
      <w:pPr>
        <w:pStyle w:val="affe"/>
        <w:spacing w:before="120" w:after="120"/>
      </w:pPr>
      <w:r>
        <w:rPr>
          <w:rFonts w:hint="eastAsia"/>
        </w:rPr>
        <w:lastRenderedPageBreak/>
        <w:t>路面结构层建模</w:t>
      </w:r>
    </w:p>
    <w:p w14:paraId="5C085B74" w14:textId="6DE0D6BC" w:rsidR="00234011" w:rsidRPr="00234011" w:rsidRDefault="00234011" w:rsidP="00234011">
      <w:pPr>
        <w:pStyle w:val="afffff7"/>
        <w:rPr>
          <w:rFonts w:hint="eastAsia"/>
        </w:rPr>
      </w:pPr>
      <w:r w:rsidRPr="00234011">
        <w:t>应分层表达基层、下面层、上面层、封层。</w:t>
      </w:r>
    </w:p>
    <w:p w14:paraId="516787C7" w14:textId="5959D660" w:rsidR="00522ADD" w:rsidRDefault="00522ADD" w:rsidP="00522ADD">
      <w:pPr>
        <w:pStyle w:val="affe"/>
        <w:spacing w:before="120" w:after="120"/>
      </w:pPr>
      <w:r>
        <w:rPr>
          <w:rFonts w:hint="eastAsia"/>
        </w:rPr>
        <w:t>土方平衡计算</w:t>
      </w:r>
    </w:p>
    <w:p w14:paraId="4823A906" w14:textId="72AC4283" w:rsidR="00234011" w:rsidRPr="00234011" w:rsidRDefault="00234011" w:rsidP="00234011">
      <w:pPr>
        <w:pStyle w:val="afffff7"/>
        <w:rPr>
          <w:rFonts w:hint="eastAsia"/>
        </w:rPr>
      </w:pPr>
      <w:r w:rsidRPr="00234011">
        <w:t>应自动计算挖方、填方、运距、弃方、借方。</w:t>
      </w:r>
    </w:p>
    <w:p w14:paraId="0BD0C05A" w14:textId="668215C3" w:rsidR="00522ADD" w:rsidRDefault="00522ADD" w:rsidP="00522ADD">
      <w:pPr>
        <w:pStyle w:val="affd"/>
        <w:spacing w:before="120" w:after="120"/>
        <w:rPr>
          <w:rFonts w:hint="eastAsia"/>
        </w:rPr>
      </w:pPr>
      <w:bookmarkStart w:id="210" w:name="_Toc226634679"/>
      <w:bookmarkStart w:id="211" w:name="_Toc226634727"/>
      <w:bookmarkStart w:id="212" w:name="_Toc226637610"/>
      <w:r>
        <w:rPr>
          <w:rFonts w:hint="eastAsia"/>
        </w:rPr>
        <w:t>交通工程</w:t>
      </w:r>
      <w:bookmarkEnd w:id="210"/>
      <w:bookmarkEnd w:id="211"/>
      <w:bookmarkEnd w:id="212"/>
    </w:p>
    <w:p w14:paraId="626FF51D" w14:textId="2789C178" w:rsidR="00522ADD" w:rsidRDefault="00522ADD" w:rsidP="00522ADD">
      <w:pPr>
        <w:pStyle w:val="affe"/>
        <w:spacing w:before="120" w:after="120"/>
      </w:pPr>
      <w:r>
        <w:rPr>
          <w:rFonts w:hint="eastAsia"/>
        </w:rPr>
        <w:t>标志标线建模</w:t>
      </w:r>
    </w:p>
    <w:p w14:paraId="07C148F5" w14:textId="3D1F7A05" w:rsidR="00234011" w:rsidRPr="00234011" w:rsidRDefault="00234011" w:rsidP="00234011">
      <w:pPr>
        <w:pStyle w:val="afffff7"/>
        <w:rPr>
          <w:rFonts w:hint="eastAsia"/>
        </w:rPr>
      </w:pPr>
      <w:r w:rsidRPr="00234011">
        <w:t>应表达版面、尺寸、位置、反光、材质。</w:t>
      </w:r>
    </w:p>
    <w:p w14:paraId="7C1B511E" w14:textId="6ACFD416" w:rsidR="00522ADD" w:rsidRDefault="00522ADD" w:rsidP="00522ADD">
      <w:pPr>
        <w:pStyle w:val="affe"/>
        <w:spacing w:before="120" w:after="120"/>
      </w:pPr>
      <w:r>
        <w:rPr>
          <w:rFonts w:hint="eastAsia"/>
        </w:rPr>
        <w:t>交通设施布置</w:t>
      </w:r>
    </w:p>
    <w:p w14:paraId="54C9328F" w14:textId="0C128621" w:rsidR="00234011" w:rsidRPr="00234011" w:rsidRDefault="00234011" w:rsidP="00234011">
      <w:pPr>
        <w:pStyle w:val="afffff7"/>
        <w:rPr>
          <w:rFonts w:hint="eastAsia"/>
        </w:rPr>
      </w:pPr>
      <w:r w:rsidRPr="00234011">
        <w:t>应模拟护栏、信号灯、监控、隔离设施。</w:t>
      </w:r>
    </w:p>
    <w:p w14:paraId="3F03E834" w14:textId="42083260" w:rsidR="00522ADD" w:rsidRDefault="00522ADD" w:rsidP="00522ADD">
      <w:pPr>
        <w:pStyle w:val="affd"/>
        <w:spacing w:before="120" w:after="120"/>
        <w:rPr>
          <w:rFonts w:hint="eastAsia"/>
        </w:rPr>
      </w:pPr>
      <w:bookmarkStart w:id="213" w:name="_Toc226634680"/>
      <w:bookmarkStart w:id="214" w:name="_Toc226634728"/>
      <w:bookmarkStart w:id="215" w:name="_Toc226637611"/>
      <w:r>
        <w:rPr>
          <w:rFonts w:hint="eastAsia"/>
        </w:rPr>
        <w:t>管线综合</w:t>
      </w:r>
      <w:bookmarkEnd w:id="213"/>
      <w:bookmarkEnd w:id="214"/>
      <w:bookmarkEnd w:id="215"/>
    </w:p>
    <w:p w14:paraId="13EFF9EC" w14:textId="4F815362" w:rsidR="00522ADD" w:rsidRDefault="00522ADD" w:rsidP="00522ADD">
      <w:pPr>
        <w:pStyle w:val="affe"/>
        <w:spacing w:before="120" w:after="120"/>
      </w:pPr>
      <w:r>
        <w:rPr>
          <w:rFonts w:hint="eastAsia"/>
        </w:rPr>
        <w:t>地下管线建模</w:t>
      </w:r>
    </w:p>
    <w:p w14:paraId="7852D54F" w14:textId="143A76D4" w:rsidR="00234011" w:rsidRPr="00234011" w:rsidRDefault="00234011" w:rsidP="00234011">
      <w:pPr>
        <w:pStyle w:val="afffff7"/>
        <w:rPr>
          <w:rFonts w:hint="eastAsia"/>
        </w:rPr>
      </w:pPr>
      <w:r w:rsidRPr="00234011">
        <w:t>应包含雨水、污水、给水、通信、电力管线。</w:t>
      </w:r>
    </w:p>
    <w:p w14:paraId="78537CD7" w14:textId="2F68AD85" w:rsidR="00522ADD" w:rsidRDefault="00522ADD" w:rsidP="00522ADD">
      <w:pPr>
        <w:pStyle w:val="affe"/>
        <w:spacing w:before="120" w:after="120"/>
      </w:pPr>
      <w:r>
        <w:rPr>
          <w:rFonts w:hint="eastAsia"/>
        </w:rPr>
        <w:t>管线碰撞检查</w:t>
      </w:r>
    </w:p>
    <w:p w14:paraId="2CC7FBBD" w14:textId="02CD6C22" w:rsidR="00234011" w:rsidRDefault="002F4C1E" w:rsidP="00234011">
      <w:pPr>
        <w:pStyle w:val="afffff7"/>
      </w:pPr>
      <w:r w:rsidRPr="002F4C1E">
        <w:t>应检查竖向、水平、净距、交叉冲突。</w:t>
      </w:r>
    </w:p>
    <w:p w14:paraId="440F66EE" w14:textId="6842AA69" w:rsidR="003D2833" w:rsidRDefault="003D2833" w:rsidP="003D2833">
      <w:pPr>
        <w:pStyle w:val="affd"/>
        <w:spacing w:before="120" w:after="120"/>
        <w:rPr>
          <w:rFonts w:hint="eastAsia"/>
        </w:rPr>
      </w:pPr>
      <w:bookmarkStart w:id="216" w:name="_Toc226637612"/>
      <w:r>
        <w:rPr>
          <w:rFonts w:hint="eastAsia"/>
        </w:rPr>
        <w:t>道路附属构筑物专项建模</w:t>
      </w:r>
      <w:bookmarkEnd w:id="216"/>
    </w:p>
    <w:p w14:paraId="1DEC80EB" w14:textId="60907FFE" w:rsidR="003D2833" w:rsidRDefault="003D2833" w:rsidP="003D2833">
      <w:pPr>
        <w:pStyle w:val="affe"/>
        <w:spacing w:before="120" w:after="120"/>
        <w:rPr>
          <w:rFonts w:hint="eastAsia"/>
        </w:rPr>
      </w:pPr>
      <w:r>
        <w:rPr>
          <w:rFonts w:hint="eastAsia"/>
        </w:rPr>
        <w:t>涵洞建模要求</w:t>
      </w:r>
    </w:p>
    <w:p w14:paraId="151A83A7" w14:textId="77777777" w:rsidR="003D2833" w:rsidRDefault="003D2833" w:rsidP="003D2833">
      <w:pPr>
        <w:pStyle w:val="afffff7"/>
        <w:rPr>
          <w:rFonts w:hint="eastAsia"/>
        </w:rPr>
      </w:pPr>
      <w:r>
        <w:rPr>
          <w:rFonts w:hint="eastAsia"/>
        </w:rPr>
        <w:t>涵洞应完整表达洞身、基础、洞口、沉降缝、防水层等细部构造。</w:t>
      </w:r>
    </w:p>
    <w:p w14:paraId="35394DB3" w14:textId="228B2B29" w:rsidR="003D2833" w:rsidRDefault="003D2833" w:rsidP="003D2833">
      <w:pPr>
        <w:pStyle w:val="affe"/>
        <w:spacing w:before="120" w:after="120"/>
        <w:rPr>
          <w:rFonts w:hint="eastAsia"/>
        </w:rPr>
      </w:pPr>
      <w:r>
        <w:rPr>
          <w:rFonts w:hint="eastAsia"/>
        </w:rPr>
        <w:t>挡土墙建模要求</w:t>
      </w:r>
    </w:p>
    <w:p w14:paraId="7266900F" w14:textId="77777777" w:rsidR="003D2833" w:rsidRDefault="003D2833" w:rsidP="003D2833">
      <w:pPr>
        <w:pStyle w:val="afffff7"/>
        <w:rPr>
          <w:rFonts w:hint="eastAsia"/>
        </w:rPr>
      </w:pPr>
      <w:r>
        <w:rPr>
          <w:rFonts w:hint="eastAsia"/>
        </w:rPr>
        <w:t>挡土墙应区分重力式、悬臂式、扶壁式，准确表达墙身、基础、泄水孔、反滤层。</w:t>
      </w:r>
    </w:p>
    <w:p w14:paraId="63B18CF4" w14:textId="50038F59" w:rsidR="003D2833" w:rsidRDefault="003D2833" w:rsidP="003D2833">
      <w:pPr>
        <w:pStyle w:val="affe"/>
        <w:spacing w:before="120" w:after="120"/>
        <w:rPr>
          <w:rFonts w:hint="eastAsia"/>
        </w:rPr>
      </w:pPr>
      <w:r>
        <w:rPr>
          <w:rFonts w:hint="eastAsia"/>
        </w:rPr>
        <w:t>排水构筑物建模要求</w:t>
      </w:r>
    </w:p>
    <w:p w14:paraId="285854E8" w14:textId="2D795012" w:rsidR="003D2833" w:rsidRPr="00234011" w:rsidRDefault="003D2833" w:rsidP="003D2833">
      <w:pPr>
        <w:pStyle w:val="afffff7"/>
        <w:rPr>
          <w:rFonts w:hint="eastAsia"/>
        </w:rPr>
      </w:pPr>
      <w:r>
        <w:rPr>
          <w:rFonts w:hint="eastAsia"/>
        </w:rPr>
        <w:t>检查井、雨水口、边沟应按实际尺寸建模，关联管线高程与坡度信息。</w:t>
      </w:r>
    </w:p>
    <w:p w14:paraId="35E94775" w14:textId="07F87A4D" w:rsidR="00522ADD" w:rsidRDefault="00522ADD" w:rsidP="00522ADD">
      <w:pPr>
        <w:pStyle w:val="affc"/>
        <w:spacing w:before="240" w:after="240"/>
        <w:rPr>
          <w:rFonts w:hint="eastAsia"/>
        </w:rPr>
      </w:pPr>
      <w:bookmarkStart w:id="217" w:name="_Toc226634681"/>
      <w:bookmarkStart w:id="218" w:name="_Toc226634729"/>
      <w:bookmarkStart w:id="219" w:name="_Toc226637613"/>
      <w:r>
        <w:rPr>
          <w:rFonts w:hint="eastAsia"/>
        </w:rPr>
        <w:t>桥梁工程BIM应用专项</w:t>
      </w:r>
      <w:bookmarkEnd w:id="217"/>
      <w:bookmarkEnd w:id="218"/>
      <w:bookmarkEnd w:id="219"/>
    </w:p>
    <w:p w14:paraId="51671703" w14:textId="5DD595C4" w:rsidR="00522ADD" w:rsidRDefault="00522ADD" w:rsidP="00522ADD">
      <w:pPr>
        <w:pStyle w:val="affd"/>
        <w:spacing w:before="120" w:after="120"/>
        <w:rPr>
          <w:rFonts w:hint="eastAsia"/>
        </w:rPr>
      </w:pPr>
      <w:bookmarkStart w:id="220" w:name="_Toc226634682"/>
      <w:bookmarkStart w:id="221" w:name="_Toc226634730"/>
      <w:bookmarkStart w:id="222" w:name="_Toc226637614"/>
      <w:r>
        <w:rPr>
          <w:rFonts w:hint="eastAsia"/>
        </w:rPr>
        <w:t>上部结构</w:t>
      </w:r>
      <w:bookmarkEnd w:id="220"/>
      <w:bookmarkEnd w:id="221"/>
      <w:bookmarkEnd w:id="222"/>
    </w:p>
    <w:p w14:paraId="7AEAC12D" w14:textId="65DF60DC" w:rsidR="00522ADD" w:rsidRDefault="00522ADD" w:rsidP="00522ADD">
      <w:pPr>
        <w:pStyle w:val="affe"/>
        <w:spacing w:before="120" w:after="120"/>
      </w:pPr>
      <w:r>
        <w:rPr>
          <w:rFonts w:hint="eastAsia"/>
        </w:rPr>
        <w:t>梁体建模</w:t>
      </w:r>
    </w:p>
    <w:p w14:paraId="2432DA3D" w14:textId="7E40DF87" w:rsidR="00234011" w:rsidRPr="00234011" w:rsidRDefault="002F4C1E" w:rsidP="00234011">
      <w:pPr>
        <w:pStyle w:val="afffff7"/>
        <w:rPr>
          <w:rFonts w:hint="eastAsia"/>
        </w:rPr>
      </w:pPr>
      <w:r w:rsidRPr="002F4C1E">
        <w:t>应表达箱梁、T梁、空心板、湿接头、横隔板。</w:t>
      </w:r>
    </w:p>
    <w:p w14:paraId="1B01DB8D" w14:textId="4593BDE6" w:rsidR="00522ADD" w:rsidRDefault="00522ADD" w:rsidP="00522ADD">
      <w:pPr>
        <w:pStyle w:val="affe"/>
        <w:spacing w:before="120" w:after="120"/>
      </w:pPr>
      <w:r>
        <w:rPr>
          <w:rFonts w:hint="eastAsia"/>
        </w:rPr>
        <w:t>拱桥建模</w:t>
      </w:r>
    </w:p>
    <w:p w14:paraId="513BB194" w14:textId="25EE33EF" w:rsidR="00234011" w:rsidRPr="00234011" w:rsidRDefault="002F4C1E" w:rsidP="00234011">
      <w:pPr>
        <w:pStyle w:val="afffff7"/>
        <w:rPr>
          <w:rFonts w:hint="eastAsia"/>
        </w:rPr>
      </w:pPr>
      <w:r w:rsidRPr="002F4C1E">
        <w:t>应表达拱肋、吊杆、系杆、拱上建筑。</w:t>
      </w:r>
    </w:p>
    <w:p w14:paraId="315081F8" w14:textId="4FE9028F" w:rsidR="00522ADD" w:rsidRDefault="00522ADD" w:rsidP="00522ADD">
      <w:pPr>
        <w:pStyle w:val="affe"/>
        <w:spacing w:before="120" w:after="120"/>
      </w:pPr>
      <w:r>
        <w:rPr>
          <w:rFonts w:hint="eastAsia"/>
        </w:rPr>
        <w:t>斜拉桥悬索桥建模</w:t>
      </w:r>
    </w:p>
    <w:p w14:paraId="139AA2AA" w14:textId="4BB7BB87" w:rsidR="00234011" w:rsidRPr="00234011" w:rsidRDefault="002F4C1E" w:rsidP="00234011">
      <w:pPr>
        <w:pStyle w:val="afffff7"/>
        <w:rPr>
          <w:rFonts w:hint="eastAsia"/>
        </w:rPr>
      </w:pPr>
      <w:r w:rsidRPr="002F4C1E">
        <w:t>应表达索塔、拉索、主缆、锚体、鞍座。</w:t>
      </w:r>
    </w:p>
    <w:p w14:paraId="7896E773" w14:textId="52F3CD42" w:rsidR="00522ADD" w:rsidRDefault="00522ADD" w:rsidP="00522ADD">
      <w:pPr>
        <w:pStyle w:val="affd"/>
        <w:spacing w:before="120" w:after="120"/>
        <w:rPr>
          <w:rFonts w:hint="eastAsia"/>
        </w:rPr>
      </w:pPr>
      <w:bookmarkStart w:id="223" w:name="_Toc226634683"/>
      <w:bookmarkStart w:id="224" w:name="_Toc226634731"/>
      <w:bookmarkStart w:id="225" w:name="_Toc226637615"/>
      <w:r>
        <w:rPr>
          <w:rFonts w:hint="eastAsia"/>
        </w:rPr>
        <w:t>下部结构</w:t>
      </w:r>
      <w:bookmarkEnd w:id="223"/>
      <w:bookmarkEnd w:id="224"/>
      <w:bookmarkEnd w:id="225"/>
    </w:p>
    <w:p w14:paraId="503A173E" w14:textId="6E162DAC" w:rsidR="00522ADD" w:rsidRDefault="00522ADD" w:rsidP="00522ADD">
      <w:pPr>
        <w:pStyle w:val="affe"/>
        <w:spacing w:before="120" w:after="120"/>
      </w:pPr>
      <w:r>
        <w:rPr>
          <w:rFonts w:hint="eastAsia"/>
        </w:rPr>
        <w:t>墩台建模</w:t>
      </w:r>
    </w:p>
    <w:p w14:paraId="0E381F63" w14:textId="6A1686EA" w:rsidR="00234011" w:rsidRPr="00234011" w:rsidRDefault="002F4C1E" w:rsidP="00234011">
      <w:pPr>
        <w:pStyle w:val="afffff7"/>
        <w:rPr>
          <w:rFonts w:hint="eastAsia"/>
        </w:rPr>
      </w:pPr>
      <w:r w:rsidRPr="002F4C1E">
        <w:t>应表达柱式墩、薄壁墩、盖梁、系梁、支座垫石。</w:t>
      </w:r>
    </w:p>
    <w:p w14:paraId="5F9A9816" w14:textId="63E31160" w:rsidR="00522ADD" w:rsidRDefault="00522ADD" w:rsidP="00522ADD">
      <w:pPr>
        <w:pStyle w:val="affe"/>
        <w:spacing w:before="120" w:after="120"/>
      </w:pPr>
      <w:r>
        <w:rPr>
          <w:rFonts w:hint="eastAsia"/>
        </w:rPr>
        <w:t>基础建模</w:t>
      </w:r>
    </w:p>
    <w:p w14:paraId="44CF5811" w14:textId="21CE5B50" w:rsidR="00234011" w:rsidRPr="00234011" w:rsidRDefault="002F4C1E" w:rsidP="00234011">
      <w:pPr>
        <w:pStyle w:val="afffff7"/>
        <w:rPr>
          <w:rFonts w:hint="eastAsia"/>
        </w:rPr>
      </w:pPr>
      <w:r w:rsidRPr="002F4C1E">
        <w:t>应表达桩基、承台、系梁、扩基、围堰。</w:t>
      </w:r>
    </w:p>
    <w:p w14:paraId="48C979C7" w14:textId="191E6D50" w:rsidR="00522ADD" w:rsidRDefault="00522ADD" w:rsidP="00522ADD">
      <w:pPr>
        <w:pStyle w:val="affd"/>
        <w:spacing w:before="120" w:after="120"/>
        <w:rPr>
          <w:rFonts w:hint="eastAsia"/>
        </w:rPr>
      </w:pPr>
      <w:bookmarkStart w:id="226" w:name="_Toc226634684"/>
      <w:bookmarkStart w:id="227" w:name="_Toc226634732"/>
      <w:bookmarkStart w:id="228" w:name="_Toc226637616"/>
      <w:r>
        <w:rPr>
          <w:rFonts w:hint="eastAsia"/>
        </w:rPr>
        <w:lastRenderedPageBreak/>
        <w:t>预应力体系</w:t>
      </w:r>
      <w:bookmarkEnd w:id="226"/>
      <w:bookmarkEnd w:id="227"/>
      <w:bookmarkEnd w:id="228"/>
    </w:p>
    <w:p w14:paraId="7451B5CF" w14:textId="3F545CF2" w:rsidR="00522ADD" w:rsidRDefault="00522ADD" w:rsidP="00522ADD">
      <w:pPr>
        <w:pStyle w:val="affe"/>
        <w:spacing w:before="120" w:after="120"/>
      </w:pPr>
      <w:r>
        <w:rPr>
          <w:rFonts w:hint="eastAsia"/>
        </w:rPr>
        <w:t>预应力管道建模</w:t>
      </w:r>
    </w:p>
    <w:p w14:paraId="7C3FC91A" w14:textId="039B83EA" w:rsidR="00234011" w:rsidRPr="00234011" w:rsidRDefault="002F4C1E" w:rsidP="00234011">
      <w:pPr>
        <w:pStyle w:val="afffff7"/>
        <w:rPr>
          <w:rFonts w:hint="eastAsia"/>
        </w:rPr>
      </w:pPr>
      <w:r w:rsidRPr="002F4C1E">
        <w:t>应准确表达坐标、线形、定位钢筋。</w:t>
      </w:r>
    </w:p>
    <w:p w14:paraId="7DB8C353" w14:textId="227E8350" w:rsidR="00522ADD" w:rsidRDefault="00522ADD" w:rsidP="00522ADD">
      <w:pPr>
        <w:pStyle w:val="affe"/>
        <w:spacing w:before="120" w:after="120"/>
      </w:pPr>
      <w:r>
        <w:rPr>
          <w:rFonts w:hint="eastAsia"/>
        </w:rPr>
        <w:t>预应力筋定位</w:t>
      </w:r>
    </w:p>
    <w:p w14:paraId="10A39E54" w14:textId="46020F98" w:rsidR="00234011" w:rsidRPr="00234011" w:rsidRDefault="002F4C1E" w:rsidP="00234011">
      <w:pPr>
        <w:pStyle w:val="afffff7"/>
        <w:rPr>
          <w:rFonts w:hint="eastAsia"/>
        </w:rPr>
      </w:pPr>
      <w:r w:rsidRPr="002F4C1E">
        <w:t>应模拟张拉控制、伸长值、锚固、压浆。</w:t>
      </w:r>
    </w:p>
    <w:p w14:paraId="342A548B" w14:textId="6A804DE8" w:rsidR="00522ADD" w:rsidRDefault="00522ADD" w:rsidP="00522ADD">
      <w:pPr>
        <w:pStyle w:val="affd"/>
        <w:spacing w:before="120" w:after="120"/>
        <w:rPr>
          <w:rFonts w:hint="eastAsia"/>
        </w:rPr>
      </w:pPr>
      <w:bookmarkStart w:id="229" w:name="_Toc226634685"/>
      <w:bookmarkStart w:id="230" w:name="_Toc226634733"/>
      <w:bookmarkStart w:id="231" w:name="_Toc226637617"/>
      <w:r>
        <w:rPr>
          <w:rFonts w:hint="eastAsia"/>
        </w:rPr>
        <w:t>桥面系与附属</w:t>
      </w:r>
      <w:bookmarkEnd w:id="229"/>
      <w:bookmarkEnd w:id="230"/>
      <w:bookmarkEnd w:id="231"/>
    </w:p>
    <w:p w14:paraId="56FA290B" w14:textId="57399FD0" w:rsidR="00522ADD" w:rsidRDefault="00522ADD" w:rsidP="00522ADD">
      <w:pPr>
        <w:pStyle w:val="affe"/>
        <w:spacing w:before="120" w:after="120"/>
      </w:pPr>
      <w:r>
        <w:rPr>
          <w:rFonts w:hint="eastAsia"/>
        </w:rPr>
        <w:t>桥面铺装建模</w:t>
      </w:r>
    </w:p>
    <w:p w14:paraId="730A8CCC" w14:textId="4F8F037A" w:rsidR="00234011" w:rsidRPr="00234011" w:rsidRDefault="002F4C1E" w:rsidP="00234011">
      <w:pPr>
        <w:pStyle w:val="afffff7"/>
        <w:rPr>
          <w:rFonts w:hint="eastAsia"/>
        </w:rPr>
      </w:pPr>
      <w:r w:rsidRPr="002F4C1E">
        <w:t>应表达防水、调平、沥青、混凝土层。</w:t>
      </w:r>
    </w:p>
    <w:p w14:paraId="56056EF3" w14:textId="58B4C2EE" w:rsidR="00522ADD" w:rsidRDefault="00522ADD" w:rsidP="00522ADD">
      <w:pPr>
        <w:pStyle w:val="affe"/>
        <w:spacing w:before="120" w:after="120"/>
      </w:pPr>
      <w:r>
        <w:rPr>
          <w:rFonts w:hint="eastAsia"/>
        </w:rPr>
        <w:t>支座与伸缩缝建模</w:t>
      </w:r>
    </w:p>
    <w:p w14:paraId="7DC4B847" w14:textId="02C7AC4F" w:rsidR="00234011" w:rsidRPr="00234011" w:rsidRDefault="002F4C1E" w:rsidP="00234011">
      <w:pPr>
        <w:pStyle w:val="afffff7"/>
        <w:rPr>
          <w:rFonts w:hint="eastAsia"/>
        </w:rPr>
      </w:pPr>
      <w:r w:rsidRPr="002F4C1E">
        <w:t>应表达型号、规格、安装位置、间隙。</w:t>
      </w:r>
    </w:p>
    <w:p w14:paraId="297E45F5" w14:textId="29A71288" w:rsidR="00522ADD" w:rsidRDefault="00522ADD" w:rsidP="00522ADD">
      <w:pPr>
        <w:pStyle w:val="affe"/>
        <w:spacing w:before="120" w:after="120"/>
      </w:pPr>
      <w:r>
        <w:rPr>
          <w:rFonts w:hint="eastAsia"/>
        </w:rPr>
        <w:t>防撞护栏建模</w:t>
      </w:r>
    </w:p>
    <w:p w14:paraId="37DA7C4C" w14:textId="62DF4202" w:rsidR="00234011" w:rsidRDefault="002F4C1E" w:rsidP="00234011">
      <w:pPr>
        <w:pStyle w:val="afffff7"/>
      </w:pPr>
      <w:r w:rsidRPr="002F4C1E">
        <w:t>应表达分段、配筋、预埋件、基础。</w:t>
      </w:r>
    </w:p>
    <w:p w14:paraId="665CD2A9" w14:textId="6FBB3CC6" w:rsidR="003D2833" w:rsidRDefault="003D2833" w:rsidP="003D2833">
      <w:pPr>
        <w:pStyle w:val="affd"/>
        <w:spacing w:before="120" w:after="120"/>
        <w:rPr>
          <w:rFonts w:hint="eastAsia"/>
        </w:rPr>
      </w:pPr>
      <w:bookmarkStart w:id="232" w:name="_Toc226637618"/>
      <w:r>
        <w:rPr>
          <w:rFonts w:hint="eastAsia"/>
        </w:rPr>
        <w:t>桥梁附属设施专项建模</w:t>
      </w:r>
      <w:bookmarkEnd w:id="232"/>
    </w:p>
    <w:p w14:paraId="120A80D4" w14:textId="7D1767A5" w:rsidR="003D2833" w:rsidRDefault="003D2833" w:rsidP="003D2833">
      <w:pPr>
        <w:pStyle w:val="affe"/>
        <w:spacing w:before="120" w:after="120"/>
        <w:rPr>
          <w:rFonts w:hint="eastAsia"/>
        </w:rPr>
      </w:pPr>
      <w:r>
        <w:rPr>
          <w:rFonts w:hint="eastAsia"/>
        </w:rPr>
        <w:t>照明设施建模</w:t>
      </w:r>
    </w:p>
    <w:p w14:paraId="37FCF9EA" w14:textId="77777777" w:rsidR="003D2833" w:rsidRDefault="003D2833" w:rsidP="003D2833">
      <w:pPr>
        <w:pStyle w:val="afffff7"/>
        <w:rPr>
          <w:rFonts w:hint="eastAsia"/>
        </w:rPr>
      </w:pPr>
      <w:r>
        <w:rPr>
          <w:rFonts w:hint="eastAsia"/>
        </w:rPr>
        <w:t>桥梁照明灯具、灯杆、接线箱应准确定位，表达安装方式与供电走向。</w:t>
      </w:r>
    </w:p>
    <w:p w14:paraId="7F0C68FC" w14:textId="05F01E8E" w:rsidR="003D2833" w:rsidRDefault="003D2833" w:rsidP="003D2833">
      <w:pPr>
        <w:pStyle w:val="affe"/>
        <w:spacing w:before="120" w:after="120"/>
        <w:rPr>
          <w:rFonts w:hint="eastAsia"/>
        </w:rPr>
      </w:pPr>
      <w:r>
        <w:rPr>
          <w:rFonts w:hint="eastAsia"/>
        </w:rPr>
        <w:t>防雷接地建模</w:t>
      </w:r>
    </w:p>
    <w:p w14:paraId="1A2489BB" w14:textId="77777777" w:rsidR="003D2833" w:rsidRDefault="003D2833" w:rsidP="003D2833">
      <w:pPr>
        <w:pStyle w:val="afffff7"/>
        <w:rPr>
          <w:rFonts w:hint="eastAsia"/>
        </w:rPr>
      </w:pPr>
      <w:r>
        <w:rPr>
          <w:rFonts w:hint="eastAsia"/>
        </w:rPr>
        <w:t>防雷接闪器、引下线、接地装置应完整建模，标注连接节点与电阻参数。</w:t>
      </w:r>
    </w:p>
    <w:p w14:paraId="06C479EB" w14:textId="67D0D991" w:rsidR="003D2833" w:rsidRDefault="003D2833" w:rsidP="003D2833">
      <w:pPr>
        <w:pStyle w:val="affe"/>
        <w:spacing w:before="120" w:after="120"/>
        <w:rPr>
          <w:rFonts w:hint="eastAsia"/>
        </w:rPr>
      </w:pPr>
      <w:r>
        <w:rPr>
          <w:rFonts w:hint="eastAsia"/>
        </w:rPr>
        <w:t>检修通道建模</w:t>
      </w:r>
    </w:p>
    <w:p w14:paraId="7A93C679" w14:textId="3A85DB94" w:rsidR="003D2833" w:rsidRPr="00234011" w:rsidRDefault="003D2833" w:rsidP="003D2833">
      <w:pPr>
        <w:pStyle w:val="afffff7"/>
        <w:rPr>
          <w:rFonts w:hint="eastAsia"/>
        </w:rPr>
      </w:pPr>
      <w:r>
        <w:rPr>
          <w:rFonts w:hint="eastAsia"/>
        </w:rPr>
        <w:t>桥梁检修步道、爬梯、护栏应按设计尺寸建模，满足安全巡检可视化要求。</w:t>
      </w:r>
    </w:p>
    <w:p w14:paraId="6C4E8E22" w14:textId="6278852E" w:rsidR="00522ADD" w:rsidRDefault="00522ADD" w:rsidP="00522ADD">
      <w:pPr>
        <w:pStyle w:val="affc"/>
        <w:spacing w:before="240" w:after="240"/>
        <w:rPr>
          <w:rFonts w:hint="eastAsia"/>
        </w:rPr>
      </w:pPr>
      <w:bookmarkStart w:id="233" w:name="_Toc226634686"/>
      <w:bookmarkStart w:id="234" w:name="_Toc226634734"/>
      <w:bookmarkStart w:id="235" w:name="_Toc226637619"/>
      <w:r>
        <w:rPr>
          <w:rFonts w:hint="eastAsia"/>
        </w:rPr>
        <w:t>模型交付与验收</w:t>
      </w:r>
      <w:bookmarkEnd w:id="233"/>
      <w:bookmarkEnd w:id="234"/>
      <w:bookmarkEnd w:id="235"/>
    </w:p>
    <w:p w14:paraId="1CAFAF28" w14:textId="5E67BECF" w:rsidR="00522ADD" w:rsidRDefault="00522ADD" w:rsidP="00522ADD">
      <w:pPr>
        <w:pStyle w:val="affd"/>
        <w:spacing w:before="120" w:after="120"/>
        <w:rPr>
          <w:rFonts w:hint="eastAsia"/>
        </w:rPr>
      </w:pPr>
      <w:bookmarkStart w:id="236" w:name="_Toc226634687"/>
      <w:bookmarkStart w:id="237" w:name="_Toc226634735"/>
      <w:bookmarkStart w:id="238" w:name="_Toc226637620"/>
      <w:r>
        <w:rPr>
          <w:rFonts w:hint="eastAsia"/>
        </w:rPr>
        <w:t>交付准备</w:t>
      </w:r>
      <w:bookmarkEnd w:id="236"/>
      <w:bookmarkEnd w:id="237"/>
      <w:bookmarkEnd w:id="238"/>
    </w:p>
    <w:p w14:paraId="1ADF4E4D" w14:textId="4D0FF1DA" w:rsidR="00522ADD" w:rsidRDefault="00522ADD" w:rsidP="00522ADD">
      <w:pPr>
        <w:pStyle w:val="affe"/>
        <w:spacing w:before="120" w:after="120"/>
      </w:pPr>
      <w:r>
        <w:rPr>
          <w:rFonts w:hint="eastAsia"/>
        </w:rPr>
        <w:t>交付物清单</w:t>
      </w:r>
    </w:p>
    <w:p w14:paraId="398741A3" w14:textId="7CF4B033" w:rsidR="00234011" w:rsidRPr="00234011" w:rsidRDefault="002F4C1E" w:rsidP="00234011">
      <w:pPr>
        <w:pStyle w:val="afffff7"/>
        <w:rPr>
          <w:rFonts w:hint="eastAsia"/>
        </w:rPr>
      </w:pPr>
      <w:r w:rsidRPr="002F4C1E">
        <w:t>应包含模型、图纸、文档、报告、属性库、版本记录。</w:t>
      </w:r>
    </w:p>
    <w:p w14:paraId="03CB9F5E" w14:textId="77BE0C30" w:rsidR="00522ADD" w:rsidRDefault="00522ADD" w:rsidP="00522ADD">
      <w:pPr>
        <w:pStyle w:val="affe"/>
        <w:spacing w:before="120" w:after="120"/>
      </w:pPr>
      <w:r>
        <w:rPr>
          <w:rFonts w:hint="eastAsia"/>
        </w:rPr>
        <w:t>数据格式要求</w:t>
      </w:r>
    </w:p>
    <w:p w14:paraId="05753D36" w14:textId="343D9CE4" w:rsidR="00234011" w:rsidRPr="00234011" w:rsidRDefault="002F4C1E" w:rsidP="00234011">
      <w:pPr>
        <w:pStyle w:val="afffff7"/>
        <w:rPr>
          <w:rFonts w:hint="eastAsia"/>
        </w:rPr>
      </w:pPr>
      <w:r w:rsidRPr="002F4C1E">
        <w:t>应采用.rvt、.ifc、.dwg、.xls通用格式。</w:t>
      </w:r>
    </w:p>
    <w:p w14:paraId="35AD7FE3" w14:textId="50E67F07" w:rsidR="00522ADD" w:rsidRDefault="00522ADD" w:rsidP="00522ADD">
      <w:pPr>
        <w:pStyle w:val="affd"/>
        <w:spacing w:before="120" w:after="120"/>
        <w:rPr>
          <w:rFonts w:hint="eastAsia"/>
        </w:rPr>
      </w:pPr>
      <w:bookmarkStart w:id="239" w:name="_Toc226634688"/>
      <w:bookmarkStart w:id="240" w:name="_Toc226634736"/>
      <w:bookmarkStart w:id="241" w:name="_Toc226637621"/>
      <w:r>
        <w:rPr>
          <w:rFonts w:hint="eastAsia"/>
        </w:rPr>
        <w:t>设计阶段交付</w:t>
      </w:r>
      <w:bookmarkEnd w:id="239"/>
      <w:bookmarkEnd w:id="240"/>
      <w:bookmarkEnd w:id="241"/>
    </w:p>
    <w:p w14:paraId="5C0FFDC8" w14:textId="35A41778" w:rsidR="00522ADD" w:rsidRDefault="00522ADD" w:rsidP="00522ADD">
      <w:pPr>
        <w:pStyle w:val="affe"/>
        <w:spacing w:before="120" w:after="120"/>
      </w:pPr>
      <w:r>
        <w:rPr>
          <w:rFonts w:hint="eastAsia"/>
        </w:rPr>
        <w:t>方案设计交付</w:t>
      </w:r>
    </w:p>
    <w:p w14:paraId="601B624E" w14:textId="215417DB" w:rsidR="00234011" w:rsidRPr="00234011" w:rsidRDefault="002F4C1E" w:rsidP="00234011">
      <w:pPr>
        <w:pStyle w:val="afffff7"/>
        <w:rPr>
          <w:rFonts w:hint="eastAsia"/>
        </w:rPr>
      </w:pPr>
      <w:r w:rsidRPr="002F4C1E">
        <w:t>应交付方案模型、比选报告、效果图。</w:t>
      </w:r>
    </w:p>
    <w:p w14:paraId="6C87C515" w14:textId="73252DF5" w:rsidR="00522ADD" w:rsidRDefault="00522ADD" w:rsidP="00522ADD">
      <w:pPr>
        <w:pStyle w:val="affe"/>
        <w:spacing w:before="120" w:after="120"/>
      </w:pPr>
      <w:r>
        <w:rPr>
          <w:rFonts w:hint="eastAsia"/>
        </w:rPr>
        <w:t>初步设计交付</w:t>
      </w:r>
    </w:p>
    <w:p w14:paraId="656180D7" w14:textId="40AD70B3" w:rsidR="00234011" w:rsidRPr="00234011" w:rsidRDefault="002F4C1E" w:rsidP="00234011">
      <w:pPr>
        <w:pStyle w:val="afffff7"/>
        <w:rPr>
          <w:rFonts w:hint="eastAsia"/>
        </w:rPr>
      </w:pPr>
      <w:r w:rsidRPr="002F4C1E">
        <w:t>应交付专业模型、工程量、概算、协同报告。</w:t>
      </w:r>
    </w:p>
    <w:p w14:paraId="2FA0B842" w14:textId="74610843" w:rsidR="00522ADD" w:rsidRDefault="00522ADD" w:rsidP="00522ADD">
      <w:pPr>
        <w:pStyle w:val="affe"/>
        <w:spacing w:before="120" w:after="120"/>
      </w:pPr>
      <w:r>
        <w:rPr>
          <w:rFonts w:hint="eastAsia"/>
        </w:rPr>
        <w:t>施工图设计交付</w:t>
      </w:r>
    </w:p>
    <w:p w14:paraId="44904FA2" w14:textId="5C4D23E4" w:rsidR="00234011" w:rsidRPr="00234011" w:rsidRDefault="002F4C1E" w:rsidP="00234011">
      <w:pPr>
        <w:pStyle w:val="afffff7"/>
        <w:rPr>
          <w:rFonts w:hint="eastAsia"/>
        </w:rPr>
      </w:pPr>
      <w:r w:rsidRPr="002F4C1E">
        <w:t>应交付施工图模型、碰撞报告、图纸、属性表。</w:t>
      </w:r>
    </w:p>
    <w:p w14:paraId="43C978BE" w14:textId="4986E0B5" w:rsidR="00522ADD" w:rsidRDefault="00522ADD" w:rsidP="00522ADD">
      <w:pPr>
        <w:pStyle w:val="affd"/>
        <w:spacing w:before="120" w:after="120"/>
        <w:rPr>
          <w:rFonts w:hint="eastAsia"/>
        </w:rPr>
      </w:pPr>
      <w:bookmarkStart w:id="242" w:name="_Toc226634689"/>
      <w:bookmarkStart w:id="243" w:name="_Toc226634737"/>
      <w:bookmarkStart w:id="244" w:name="_Toc226637622"/>
      <w:r>
        <w:rPr>
          <w:rFonts w:hint="eastAsia"/>
        </w:rPr>
        <w:t>施工阶段交付</w:t>
      </w:r>
      <w:bookmarkEnd w:id="242"/>
      <w:bookmarkEnd w:id="243"/>
      <w:bookmarkEnd w:id="244"/>
    </w:p>
    <w:p w14:paraId="2329F6C7" w14:textId="56676F05" w:rsidR="00522ADD" w:rsidRDefault="00522ADD" w:rsidP="00522ADD">
      <w:pPr>
        <w:pStyle w:val="affe"/>
        <w:spacing w:before="120" w:after="120"/>
      </w:pPr>
      <w:r>
        <w:rPr>
          <w:rFonts w:hint="eastAsia"/>
        </w:rPr>
        <w:t>施工过程模型</w:t>
      </w:r>
    </w:p>
    <w:p w14:paraId="49169537" w14:textId="41FEF374" w:rsidR="00234011" w:rsidRPr="00234011" w:rsidRDefault="002F4C1E" w:rsidP="00234011">
      <w:pPr>
        <w:pStyle w:val="afffff7"/>
        <w:rPr>
          <w:rFonts w:hint="eastAsia"/>
        </w:rPr>
      </w:pPr>
      <w:r w:rsidRPr="002F4C1E">
        <w:lastRenderedPageBreak/>
        <w:t>应包含进度、质量、安全、变更、签证信息。</w:t>
      </w:r>
    </w:p>
    <w:p w14:paraId="1BECFD66" w14:textId="591B08E7" w:rsidR="00522ADD" w:rsidRDefault="00522ADD" w:rsidP="00522ADD">
      <w:pPr>
        <w:pStyle w:val="affe"/>
        <w:spacing w:before="120" w:after="120"/>
      </w:pPr>
      <w:r>
        <w:rPr>
          <w:rFonts w:hint="eastAsia"/>
        </w:rPr>
        <w:t>竣工模型</w:t>
      </w:r>
    </w:p>
    <w:p w14:paraId="4FAD82EC" w14:textId="3525C113" w:rsidR="00234011" w:rsidRPr="00234011" w:rsidRDefault="002F4C1E" w:rsidP="00234011">
      <w:pPr>
        <w:pStyle w:val="afffff7"/>
        <w:rPr>
          <w:rFonts w:hint="eastAsia"/>
        </w:rPr>
      </w:pPr>
      <w:r w:rsidRPr="002F4C1E">
        <w:t>应融合全部信息，与实体一致，满足验收运维。</w:t>
      </w:r>
    </w:p>
    <w:p w14:paraId="6DC1E202" w14:textId="7D3169F2" w:rsidR="00522ADD" w:rsidRDefault="00522ADD" w:rsidP="00522ADD">
      <w:pPr>
        <w:pStyle w:val="affd"/>
        <w:spacing w:before="120" w:after="120"/>
        <w:rPr>
          <w:rFonts w:hint="eastAsia"/>
        </w:rPr>
      </w:pPr>
      <w:bookmarkStart w:id="245" w:name="_Toc226634690"/>
      <w:bookmarkStart w:id="246" w:name="_Toc226634738"/>
      <w:bookmarkStart w:id="247" w:name="_Toc226637623"/>
      <w:r>
        <w:rPr>
          <w:rFonts w:hint="eastAsia"/>
        </w:rPr>
        <w:t>模型验收</w:t>
      </w:r>
      <w:bookmarkEnd w:id="245"/>
      <w:bookmarkEnd w:id="246"/>
      <w:bookmarkEnd w:id="247"/>
    </w:p>
    <w:p w14:paraId="42084A28" w14:textId="6BBA558F" w:rsidR="00522ADD" w:rsidRDefault="00522ADD" w:rsidP="00522ADD">
      <w:pPr>
        <w:pStyle w:val="affe"/>
        <w:spacing w:before="120" w:after="120"/>
      </w:pPr>
      <w:r>
        <w:rPr>
          <w:rFonts w:hint="eastAsia"/>
        </w:rPr>
        <w:t>验收内容</w:t>
      </w:r>
    </w:p>
    <w:p w14:paraId="4B36AF5E" w14:textId="65C04BC0" w:rsidR="00234011" w:rsidRPr="00234011" w:rsidRDefault="002F4C1E" w:rsidP="00234011">
      <w:pPr>
        <w:pStyle w:val="afffff7"/>
        <w:rPr>
          <w:rFonts w:hint="eastAsia"/>
        </w:rPr>
      </w:pPr>
      <w:r w:rsidRPr="002F4C1E">
        <w:t>应验收完整性、精度、信息、协同、格式。</w:t>
      </w:r>
    </w:p>
    <w:p w14:paraId="5311BBDE" w14:textId="66713779" w:rsidR="00522ADD" w:rsidRDefault="00522ADD" w:rsidP="00522ADD">
      <w:pPr>
        <w:pStyle w:val="affe"/>
        <w:spacing w:before="120" w:after="120"/>
      </w:pPr>
      <w:r>
        <w:rPr>
          <w:rFonts w:hint="eastAsia"/>
        </w:rPr>
        <w:t>验收流程</w:t>
      </w:r>
    </w:p>
    <w:p w14:paraId="73B17D65" w14:textId="6E27512A" w:rsidR="00234011" w:rsidRDefault="002F4C1E" w:rsidP="00234011">
      <w:pPr>
        <w:pStyle w:val="afffff7"/>
      </w:pPr>
      <w:r w:rsidRPr="002F4C1E">
        <w:t>应执行自检</w:t>
      </w:r>
      <w:r w:rsidRPr="002F4C1E">
        <w:t>—</w:t>
      </w:r>
      <w:r w:rsidRPr="002F4C1E">
        <w:t>监理检</w:t>
      </w:r>
      <w:r w:rsidRPr="002F4C1E">
        <w:t>—</w:t>
      </w:r>
      <w:r w:rsidRPr="002F4C1E">
        <w:t>竣工验收流程。</w:t>
      </w:r>
    </w:p>
    <w:p w14:paraId="38F802D5" w14:textId="64FBE82E" w:rsidR="003D2833" w:rsidRDefault="003D2833" w:rsidP="003D2833">
      <w:pPr>
        <w:pStyle w:val="affd"/>
        <w:spacing w:before="120" w:after="120"/>
        <w:rPr>
          <w:rFonts w:hint="eastAsia"/>
        </w:rPr>
      </w:pPr>
      <w:bookmarkStart w:id="248" w:name="_Toc226637624"/>
      <w:r>
        <w:rPr>
          <w:rFonts w:hint="eastAsia"/>
        </w:rPr>
        <w:t>交付资料数字化归档</w:t>
      </w:r>
      <w:bookmarkEnd w:id="248"/>
    </w:p>
    <w:p w14:paraId="1D916A9D" w14:textId="2F070DBF" w:rsidR="003D2833" w:rsidRDefault="003D2833" w:rsidP="003D2833">
      <w:pPr>
        <w:pStyle w:val="affe"/>
        <w:spacing w:before="120" w:after="120"/>
        <w:rPr>
          <w:rFonts w:hint="eastAsia"/>
        </w:rPr>
      </w:pPr>
      <w:r>
        <w:rPr>
          <w:rFonts w:hint="eastAsia"/>
        </w:rPr>
        <w:t>归档资料分类</w:t>
      </w:r>
    </w:p>
    <w:p w14:paraId="6EB3DC94" w14:textId="77777777" w:rsidR="003D2833" w:rsidRDefault="003D2833" w:rsidP="003D2833">
      <w:pPr>
        <w:pStyle w:val="afffff7"/>
        <w:rPr>
          <w:rFonts w:hint="eastAsia"/>
        </w:rPr>
      </w:pPr>
      <w:r>
        <w:rPr>
          <w:rFonts w:hint="eastAsia"/>
        </w:rPr>
        <w:t>归档资料分为模型类、图纸类、数据类、报告类、流程类，分类存放。</w:t>
      </w:r>
    </w:p>
    <w:p w14:paraId="052207EA" w14:textId="70C98015" w:rsidR="003D2833" w:rsidRDefault="003D2833" w:rsidP="003D2833">
      <w:pPr>
        <w:pStyle w:val="affe"/>
        <w:spacing w:before="120" w:after="120"/>
        <w:rPr>
          <w:rFonts w:hint="eastAsia"/>
        </w:rPr>
      </w:pPr>
      <w:r>
        <w:rPr>
          <w:rFonts w:hint="eastAsia"/>
        </w:rPr>
        <w:t>数字化归档格式</w:t>
      </w:r>
    </w:p>
    <w:p w14:paraId="05965016" w14:textId="7D4397D1" w:rsidR="003D2833" w:rsidRDefault="003D2833" w:rsidP="003D2833">
      <w:pPr>
        <w:pStyle w:val="afffff7"/>
        <w:rPr>
          <w:rFonts w:hint="eastAsia"/>
        </w:rPr>
      </w:pPr>
      <w:r>
        <w:rPr>
          <w:rFonts w:hint="eastAsia"/>
        </w:rPr>
        <w:t>归档文件应采用PDF、IFC、CSV、DWF通用格式，确保长期可读。</w:t>
      </w:r>
    </w:p>
    <w:p w14:paraId="728B18AE" w14:textId="63E12AB6" w:rsidR="003D2833" w:rsidRDefault="003D2833" w:rsidP="003D2833">
      <w:pPr>
        <w:pStyle w:val="affe"/>
        <w:spacing w:before="120" w:after="120"/>
        <w:rPr>
          <w:rFonts w:hint="eastAsia"/>
        </w:rPr>
      </w:pPr>
      <w:r>
        <w:rPr>
          <w:rFonts w:hint="eastAsia"/>
        </w:rPr>
        <w:t>归档保存期限</w:t>
      </w:r>
    </w:p>
    <w:p w14:paraId="366CB55F" w14:textId="76DBA8A1" w:rsidR="003D2833" w:rsidRPr="00234011" w:rsidRDefault="003D2833" w:rsidP="003D2833">
      <w:pPr>
        <w:pStyle w:val="afffff7"/>
        <w:rPr>
          <w:rFonts w:hint="eastAsia"/>
        </w:rPr>
      </w:pPr>
      <w:r>
        <w:rPr>
          <w:rFonts w:hint="eastAsia"/>
        </w:rPr>
        <w:t>数字化归档资料保存期限不应低于工程竣工验收后5年，重要资料永久保存。</w:t>
      </w:r>
    </w:p>
    <w:p w14:paraId="6A611D98" w14:textId="449A322B" w:rsidR="00522ADD" w:rsidRDefault="00522ADD" w:rsidP="00522ADD">
      <w:pPr>
        <w:pStyle w:val="affc"/>
        <w:spacing w:before="240" w:after="240"/>
        <w:rPr>
          <w:rFonts w:hint="eastAsia"/>
        </w:rPr>
      </w:pPr>
      <w:bookmarkStart w:id="249" w:name="_Toc226634691"/>
      <w:bookmarkStart w:id="250" w:name="_Toc226634739"/>
      <w:bookmarkStart w:id="251" w:name="_Toc226637625"/>
      <w:r>
        <w:rPr>
          <w:rFonts w:hint="eastAsia"/>
        </w:rPr>
        <w:t>数字化协同平台</w:t>
      </w:r>
      <w:bookmarkEnd w:id="249"/>
      <w:bookmarkEnd w:id="250"/>
      <w:bookmarkEnd w:id="251"/>
    </w:p>
    <w:p w14:paraId="2AB94A47" w14:textId="206A05C9" w:rsidR="00522ADD" w:rsidRDefault="00522ADD" w:rsidP="00522ADD">
      <w:pPr>
        <w:pStyle w:val="affd"/>
        <w:spacing w:before="120" w:after="120"/>
        <w:rPr>
          <w:rFonts w:hint="eastAsia"/>
        </w:rPr>
      </w:pPr>
      <w:bookmarkStart w:id="252" w:name="_Toc226634692"/>
      <w:bookmarkStart w:id="253" w:name="_Toc226634740"/>
      <w:bookmarkStart w:id="254" w:name="_Toc226637626"/>
      <w:r>
        <w:rPr>
          <w:rFonts w:hint="eastAsia"/>
        </w:rPr>
        <w:t>平台功能要求</w:t>
      </w:r>
      <w:bookmarkEnd w:id="252"/>
      <w:bookmarkEnd w:id="253"/>
      <w:bookmarkEnd w:id="254"/>
    </w:p>
    <w:p w14:paraId="21635B83" w14:textId="1E6CA7EB" w:rsidR="00522ADD" w:rsidRDefault="00522ADD" w:rsidP="00522ADD">
      <w:pPr>
        <w:pStyle w:val="affe"/>
        <w:spacing w:before="120" w:after="120"/>
      </w:pPr>
      <w:r>
        <w:rPr>
          <w:rFonts w:hint="eastAsia"/>
        </w:rPr>
        <w:t>模型集成与浏览</w:t>
      </w:r>
    </w:p>
    <w:p w14:paraId="43850875" w14:textId="48173985" w:rsidR="00234011" w:rsidRPr="00234011" w:rsidRDefault="002F4C1E" w:rsidP="00234011">
      <w:pPr>
        <w:pStyle w:val="afffff7"/>
        <w:rPr>
          <w:rFonts w:hint="eastAsia"/>
        </w:rPr>
      </w:pPr>
      <w:r w:rsidRPr="002F4C1E">
        <w:t>应支持多格式轻量化浏览、剖切、测量、定位。</w:t>
      </w:r>
    </w:p>
    <w:p w14:paraId="7BBA82A2" w14:textId="4972A92E" w:rsidR="00522ADD" w:rsidRDefault="00522ADD" w:rsidP="00522ADD">
      <w:pPr>
        <w:pStyle w:val="affe"/>
        <w:spacing w:before="120" w:after="120"/>
      </w:pPr>
      <w:r>
        <w:rPr>
          <w:rFonts w:hint="eastAsia"/>
        </w:rPr>
        <w:t>版本管理</w:t>
      </w:r>
    </w:p>
    <w:p w14:paraId="2CBCC49B" w14:textId="253CCE7B" w:rsidR="00234011" w:rsidRPr="00234011" w:rsidRDefault="002F4C1E" w:rsidP="00234011">
      <w:pPr>
        <w:pStyle w:val="afffff7"/>
        <w:rPr>
          <w:rFonts w:hint="eastAsia"/>
        </w:rPr>
      </w:pPr>
      <w:r w:rsidRPr="002F4C1E">
        <w:t>应自动记录版本、修改人、时间、内容。</w:t>
      </w:r>
    </w:p>
    <w:p w14:paraId="3D327D15" w14:textId="4ED11623" w:rsidR="00522ADD" w:rsidRDefault="00522ADD" w:rsidP="00522ADD">
      <w:pPr>
        <w:pStyle w:val="affe"/>
        <w:spacing w:before="120" w:after="120"/>
      </w:pPr>
      <w:r>
        <w:rPr>
          <w:rFonts w:hint="eastAsia"/>
        </w:rPr>
        <w:t>权限管理</w:t>
      </w:r>
    </w:p>
    <w:p w14:paraId="06809FFD" w14:textId="282CD875" w:rsidR="00234011" w:rsidRPr="00234011" w:rsidRDefault="002F4C1E" w:rsidP="00234011">
      <w:pPr>
        <w:pStyle w:val="afffff7"/>
        <w:rPr>
          <w:rFonts w:hint="eastAsia"/>
        </w:rPr>
      </w:pPr>
      <w:r w:rsidRPr="002F4C1E">
        <w:t>应按角色分配查看、上传、修改、审批权限。</w:t>
      </w:r>
    </w:p>
    <w:p w14:paraId="54F56EC3" w14:textId="464B210B" w:rsidR="00522ADD" w:rsidRDefault="00522ADD" w:rsidP="00522ADD">
      <w:pPr>
        <w:pStyle w:val="affd"/>
        <w:spacing w:before="120" w:after="120"/>
        <w:rPr>
          <w:rFonts w:hint="eastAsia"/>
        </w:rPr>
      </w:pPr>
      <w:bookmarkStart w:id="255" w:name="_Toc226634693"/>
      <w:bookmarkStart w:id="256" w:name="_Toc226634741"/>
      <w:bookmarkStart w:id="257" w:name="_Toc226637627"/>
      <w:r>
        <w:rPr>
          <w:rFonts w:hint="eastAsia"/>
        </w:rPr>
        <w:t>数据交换与接口</w:t>
      </w:r>
      <w:bookmarkEnd w:id="255"/>
      <w:bookmarkEnd w:id="256"/>
      <w:bookmarkEnd w:id="257"/>
    </w:p>
    <w:p w14:paraId="66A70A66" w14:textId="4B3F8527" w:rsidR="00522ADD" w:rsidRDefault="00522ADD" w:rsidP="00522ADD">
      <w:pPr>
        <w:pStyle w:val="affe"/>
        <w:spacing w:before="120" w:after="120"/>
      </w:pPr>
      <w:r>
        <w:rPr>
          <w:rFonts w:hint="eastAsia"/>
        </w:rPr>
        <w:t>数据格式兼容性</w:t>
      </w:r>
    </w:p>
    <w:p w14:paraId="2EE22205" w14:textId="771FF665" w:rsidR="00234011" w:rsidRPr="00234011" w:rsidRDefault="002F4C1E" w:rsidP="00234011">
      <w:pPr>
        <w:pStyle w:val="afffff7"/>
        <w:rPr>
          <w:rFonts w:hint="eastAsia"/>
        </w:rPr>
      </w:pPr>
      <w:r w:rsidRPr="002F4C1E">
        <w:t>应支持IFC、RVT、DWF、CSV通用格式。</w:t>
      </w:r>
    </w:p>
    <w:p w14:paraId="3146E9E9" w14:textId="5EE4010F" w:rsidR="00522ADD" w:rsidRDefault="00522ADD" w:rsidP="00522ADD">
      <w:pPr>
        <w:pStyle w:val="affe"/>
        <w:spacing w:before="120" w:after="120"/>
      </w:pPr>
      <w:r>
        <w:rPr>
          <w:rFonts w:hint="eastAsia"/>
        </w:rPr>
        <w:t>API接口要求</w:t>
      </w:r>
    </w:p>
    <w:p w14:paraId="13E38C2C" w14:textId="3D5EF298" w:rsidR="00234011" w:rsidRPr="00234011" w:rsidRDefault="002F4C1E" w:rsidP="00234011">
      <w:pPr>
        <w:pStyle w:val="afffff7"/>
        <w:rPr>
          <w:rFonts w:hint="eastAsia"/>
        </w:rPr>
      </w:pPr>
      <w:r w:rsidRPr="002F4C1E">
        <w:t>应提供开放接口，对接计量、质检、物资系统。</w:t>
      </w:r>
    </w:p>
    <w:p w14:paraId="088856FB" w14:textId="6C0978C2" w:rsidR="00522ADD" w:rsidRDefault="00522ADD" w:rsidP="00522ADD">
      <w:pPr>
        <w:pStyle w:val="affd"/>
        <w:spacing w:before="120" w:after="120"/>
        <w:rPr>
          <w:rFonts w:hint="eastAsia"/>
        </w:rPr>
      </w:pPr>
      <w:bookmarkStart w:id="258" w:name="_Toc226634694"/>
      <w:bookmarkStart w:id="259" w:name="_Toc226634742"/>
      <w:bookmarkStart w:id="260" w:name="_Toc226637628"/>
      <w:r>
        <w:rPr>
          <w:rFonts w:hint="eastAsia"/>
        </w:rPr>
        <w:t>移动端应用</w:t>
      </w:r>
      <w:bookmarkEnd w:id="258"/>
      <w:bookmarkEnd w:id="259"/>
      <w:bookmarkEnd w:id="260"/>
    </w:p>
    <w:p w14:paraId="717D8BA9" w14:textId="426AA249" w:rsidR="00522ADD" w:rsidRDefault="00522ADD" w:rsidP="00522ADD">
      <w:pPr>
        <w:pStyle w:val="affe"/>
        <w:spacing w:before="120" w:after="120"/>
      </w:pPr>
      <w:r>
        <w:rPr>
          <w:rFonts w:hint="eastAsia"/>
        </w:rPr>
        <w:t>现场查看与反馈</w:t>
      </w:r>
    </w:p>
    <w:p w14:paraId="605893BE" w14:textId="643157AD" w:rsidR="00234011" w:rsidRPr="00234011" w:rsidRDefault="002F4C1E" w:rsidP="00234011">
      <w:pPr>
        <w:pStyle w:val="afffff7"/>
        <w:rPr>
          <w:rFonts w:hint="eastAsia"/>
        </w:rPr>
      </w:pPr>
      <w:r w:rsidRPr="002F4C1E">
        <w:t>应支持手机浏览模型、查看位置、比对现场。</w:t>
      </w:r>
    </w:p>
    <w:p w14:paraId="12305BD8" w14:textId="0FE0B572" w:rsidR="00522ADD" w:rsidRDefault="00522ADD" w:rsidP="00522ADD">
      <w:pPr>
        <w:pStyle w:val="affe"/>
        <w:spacing w:before="120" w:after="120"/>
      </w:pPr>
      <w:r>
        <w:rPr>
          <w:rFonts w:hint="eastAsia"/>
        </w:rPr>
        <w:t>质量安全巡检</w:t>
      </w:r>
    </w:p>
    <w:p w14:paraId="53B6D637" w14:textId="3A9FFC25" w:rsidR="00234011" w:rsidRDefault="002F4C1E" w:rsidP="00234011">
      <w:pPr>
        <w:pStyle w:val="afffff7"/>
      </w:pPr>
      <w:r w:rsidRPr="002F4C1E">
        <w:t>应现场拍照、定位问题、派发整改、闭环销号。</w:t>
      </w:r>
    </w:p>
    <w:p w14:paraId="5E2B7039" w14:textId="3F2CD509" w:rsidR="003D2833" w:rsidRDefault="003D2833" w:rsidP="003D2833">
      <w:pPr>
        <w:pStyle w:val="affd"/>
        <w:spacing w:before="120" w:after="120"/>
        <w:rPr>
          <w:rFonts w:hint="eastAsia"/>
        </w:rPr>
      </w:pPr>
      <w:bookmarkStart w:id="261" w:name="_Toc226637629"/>
      <w:r>
        <w:rPr>
          <w:rFonts w:hint="eastAsia"/>
        </w:rPr>
        <w:t>平台安全管理要求</w:t>
      </w:r>
      <w:bookmarkEnd w:id="261"/>
    </w:p>
    <w:p w14:paraId="437D2987" w14:textId="35F59D40" w:rsidR="003D2833" w:rsidRDefault="003D2833" w:rsidP="003D2833">
      <w:pPr>
        <w:pStyle w:val="affe"/>
        <w:spacing w:before="120" w:after="120"/>
        <w:rPr>
          <w:rFonts w:hint="eastAsia"/>
        </w:rPr>
      </w:pPr>
      <w:r>
        <w:rPr>
          <w:rFonts w:hint="eastAsia"/>
        </w:rPr>
        <w:lastRenderedPageBreak/>
        <w:t>数据安全防护</w:t>
      </w:r>
    </w:p>
    <w:p w14:paraId="33AEEC52" w14:textId="77777777" w:rsidR="003D2833" w:rsidRDefault="003D2833" w:rsidP="003D2833">
      <w:pPr>
        <w:pStyle w:val="afffff7"/>
        <w:rPr>
          <w:rFonts w:hint="eastAsia"/>
        </w:rPr>
      </w:pPr>
      <w:r>
        <w:rPr>
          <w:rFonts w:hint="eastAsia"/>
        </w:rPr>
        <w:t>平台应采用防火墙、数据加密、访问鉴权措施，防止数据泄露与篡改。</w:t>
      </w:r>
    </w:p>
    <w:p w14:paraId="58ACDC2E" w14:textId="2A9E7811" w:rsidR="003D2833" w:rsidRDefault="003D2833" w:rsidP="003D2833">
      <w:pPr>
        <w:pStyle w:val="affe"/>
        <w:spacing w:before="120" w:after="120"/>
        <w:rPr>
          <w:rFonts w:hint="eastAsia"/>
        </w:rPr>
      </w:pPr>
      <w:r>
        <w:rPr>
          <w:rFonts w:hint="eastAsia"/>
        </w:rPr>
        <w:t>操作日志管理</w:t>
      </w:r>
    </w:p>
    <w:p w14:paraId="7A87BB1B" w14:textId="56902093" w:rsidR="003D2833" w:rsidRDefault="003D2833" w:rsidP="003D2833">
      <w:pPr>
        <w:pStyle w:val="afffff7"/>
        <w:rPr>
          <w:rFonts w:hint="eastAsia"/>
        </w:rPr>
      </w:pPr>
      <w:r>
        <w:rPr>
          <w:rFonts w:hint="eastAsia"/>
        </w:rPr>
        <w:t>平台应自动记录登录、浏览、修改、上传、下载操作，日志保存不少于1年。</w:t>
      </w:r>
    </w:p>
    <w:p w14:paraId="4421F850" w14:textId="1C70F986" w:rsidR="003D2833" w:rsidRDefault="003D2833" w:rsidP="003D2833">
      <w:pPr>
        <w:pStyle w:val="affe"/>
        <w:spacing w:before="120" w:after="120"/>
        <w:rPr>
          <w:rFonts w:hint="eastAsia"/>
        </w:rPr>
      </w:pPr>
      <w:r>
        <w:rPr>
          <w:rFonts w:hint="eastAsia"/>
        </w:rPr>
        <w:t>应急备份机制</w:t>
      </w:r>
    </w:p>
    <w:p w14:paraId="6F2A17A2" w14:textId="663FF87E" w:rsidR="003D2833" w:rsidRDefault="003D2833" w:rsidP="003D2833">
      <w:pPr>
        <w:pStyle w:val="afffff7"/>
      </w:pPr>
      <w:r>
        <w:rPr>
          <w:rFonts w:hint="eastAsia"/>
        </w:rPr>
        <w:t>平台数据应每日自动备份，具备故障快速恢复能力，保障业务连续运行。</w:t>
      </w:r>
    </w:p>
    <w:p w14:paraId="2C0A6C58" w14:textId="274A1142" w:rsidR="00AD7558" w:rsidRPr="00234011" w:rsidRDefault="00AD7558" w:rsidP="00AD7558">
      <w:pPr>
        <w:pStyle w:val="afffff7"/>
        <w:ind w:firstLineChars="0" w:firstLine="0"/>
        <w:jc w:val="center"/>
        <w:rPr>
          <w:rFonts w:hint="eastAsia"/>
        </w:rPr>
      </w:pPr>
      <w:bookmarkStart w:id="262" w:name="BookMark8"/>
      <w:bookmarkEnd w:id="23"/>
      <w:r>
        <w:rPr>
          <w:rFonts w:hint="eastAsia"/>
          <w:noProof/>
        </w:rPr>
        <w:drawing>
          <wp:inline distT="0" distB="0" distL="0" distR="0" wp14:anchorId="5F84D263" wp14:editId="2E4DF795">
            <wp:extent cx="1485900" cy="317500"/>
            <wp:effectExtent l="0" t="0" r="0" b="6350"/>
            <wp:docPr id="398319026" name="图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8319026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262"/>
    </w:p>
    <w:sectPr w:rsidR="00AD7558" w:rsidRPr="00234011" w:rsidSect="00522ADD">
      <w:footerReference w:type="default" r:id="rId19"/>
      <w:pgSz w:w="11906" w:h="16838"/>
      <w:pgMar w:top="1928" w:right="1134" w:bottom="1134" w:left="1134" w:header="1418" w:footer="1134" w:gutter="284"/>
      <w:pgNumType w:start="1"/>
      <w:cols w:space="425"/>
      <w:formProt w:val="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9BC38" w14:textId="77777777" w:rsidR="00101C80" w:rsidRDefault="00101C80">
      <w:pPr>
        <w:spacing w:line="240" w:lineRule="auto"/>
      </w:pPr>
      <w:r>
        <w:separator/>
      </w:r>
    </w:p>
  </w:endnote>
  <w:endnote w:type="continuationSeparator" w:id="0">
    <w:p w14:paraId="138A4342" w14:textId="77777777" w:rsidR="00101C80" w:rsidRDefault="00101C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属">
    <w:altName w:val="宋体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等线" w:eastAsia="等线" w:hAnsi="等线"/>
        <w:szCs w:val="22"/>
      </w:rPr>
      <w:id w:val="-548138633"/>
    </w:sdtPr>
    <w:sdtEndPr>
      <w:rPr>
        <w:sz w:val="18"/>
        <w:szCs w:val="18"/>
      </w:rPr>
    </w:sdtEndPr>
    <w:sdtContent>
      <w:p w14:paraId="02374C54" w14:textId="77777777" w:rsidR="002E7C44" w:rsidRDefault="00000000">
        <w:pPr>
          <w:framePr w:wrap="auto" w:vAnchor="text" w:hAnchor="margin" w:xAlign="center" w:y="1"/>
          <w:tabs>
            <w:tab w:val="center" w:pos="4153"/>
            <w:tab w:val="right" w:pos="8306"/>
          </w:tabs>
          <w:snapToGrid w:val="0"/>
          <w:jc w:val="left"/>
          <w:rPr>
            <w:rFonts w:ascii="等线" w:eastAsia="等线" w:hAnsi="等线" w:hint="eastAsia"/>
            <w:sz w:val="18"/>
            <w:szCs w:val="18"/>
          </w:rPr>
        </w:pPr>
        <w:r>
          <w:rPr>
            <w:rFonts w:ascii="宋体" w:hAnsi="Times New Roman" w:cs="宋体"/>
            <w:sz w:val="18"/>
            <w:szCs w:val="18"/>
          </w:rPr>
          <w:fldChar w:fldCharType="begin"/>
        </w:r>
        <w:r>
          <w:rPr>
            <w:rFonts w:ascii="宋体" w:hAnsi="Times New Roman" w:cs="宋体"/>
            <w:sz w:val="18"/>
            <w:szCs w:val="18"/>
          </w:rPr>
          <w:instrText xml:space="preserve"> PAGE </w:instrText>
        </w:r>
        <w:r>
          <w:rPr>
            <w:rFonts w:ascii="宋体" w:hAnsi="Times New Roman" w:cs="宋体"/>
            <w:sz w:val="18"/>
            <w:szCs w:val="18"/>
          </w:rPr>
          <w:fldChar w:fldCharType="end"/>
        </w:r>
      </w:p>
    </w:sdtContent>
  </w:sdt>
  <w:p w14:paraId="1E77E2C6" w14:textId="77777777" w:rsidR="002E7C44" w:rsidRDefault="002E7C44">
    <w:pPr>
      <w:tabs>
        <w:tab w:val="center" w:pos="4153"/>
        <w:tab w:val="right" w:pos="8306"/>
      </w:tabs>
      <w:snapToGrid w:val="0"/>
      <w:jc w:val="left"/>
      <w:rPr>
        <w:rFonts w:ascii="等线" w:eastAsia="等线" w:hAnsi="等线" w:hint="eastAsia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2F502" w14:textId="77777777" w:rsidR="002E7C44" w:rsidRDefault="002E7C44">
    <w:pPr>
      <w:tabs>
        <w:tab w:val="center" w:pos="4153"/>
        <w:tab w:val="right" w:pos="8306"/>
      </w:tabs>
      <w:snapToGrid w:val="0"/>
      <w:jc w:val="left"/>
      <w:rPr>
        <w:rFonts w:ascii="等线" w:eastAsia="等线" w:hAnsi="等线" w:hint="eastAsia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F2DF8" w14:textId="77777777" w:rsidR="002E7C44" w:rsidRDefault="00000000">
    <w:pPr>
      <w:tabs>
        <w:tab w:val="center" w:pos="4153"/>
        <w:tab w:val="right" w:pos="8306"/>
      </w:tabs>
      <w:snapToGrid w:val="0"/>
      <w:jc w:val="left"/>
      <w:rPr>
        <w:rFonts w:ascii="等线" w:eastAsia="等线" w:hAnsi="等线" w:hint="eastAsia"/>
        <w:sz w:val="18"/>
        <w:szCs w:val="18"/>
      </w:rPr>
    </w:pPr>
    <w:sdt>
      <w:sdtPr>
        <w:rPr>
          <w:rFonts w:ascii="等线" w:eastAsia="等线" w:hAnsi="等线"/>
          <w:szCs w:val="22"/>
        </w:rPr>
        <w:id w:val="1458601550"/>
      </w:sdtPr>
      <w:sdtEndPr>
        <w:rPr>
          <w:sz w:val="18"/>
          <w:szCs w:val="18"/>
        </w:rPr>
      </w:sdtEndPr>
      <w:sdtContent/>
    </w:sdt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91117" w14:textId="77777777" w:rsidR="002E7C44" w:rsidRDefault="00000000">
    <w:pPr>
      <w:pStyle w:val="afffff4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6A117" w14:textId="77777777" w:rsidR="002E7C44" w:rsidRDefault="00000000">
    <w:pPr>
      <w:pStyle w:val="afffff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73C438" wp14:editId="4D3B7494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F4429B" w14:textId="77777777" w:rsidR="002E7C44" w:rsidRDefault="00000000">
                          <w:pPr>
                            <w:pStyle w:val="afffff4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73C438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7CF4429B" w14:textId="77777777" w:rsidR="002E7C44" w:rsidRDefault="00000000">
                    <w:pPr>
                      <w:pStyle w:val="afffff4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32BC8" w14:textId="77777777" w:rsidR="00101C80" w:rsidRDefault="00101C80">
      <w:pPr>
        <w:spacing w:line="240" w:lineRule="auto"/>
      </w:pPr>
      <w:r>
        <w:separator/>
      </w:r>
    </w:p>
  </w:footnote>
  <w:footnote w:type="continuationSeparator" w:id="0">
    <w:p w14:paraId="0FD157A4" w14:textId="77777777" w:rsidR="00101C80" w:rsidRDefault="00101C8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E5D9D" w14:textId="77777777" w:rsidR="002E7C44" w:rsidRDefault="00000000">
    <w:pPr>
      <w:pStyle w:val="afffffc"/>
      <w:wordWrap w:val="0"/>
      <w:rPr>
        <w:rFonts w:hint="eastAsia"/>
      </w:rPr>
    </w:pPr>
    <w:r>
      <w:rPr>
        <w:rFonts w:hint="eastAsia"/>
      </w:rPr>
      <w:t>T/CI 351-2024</w:t>
    </w:r>
  </w:p>
  <w:p w14:paraId="56DA1724" w14:textId="77777777" w:rsidR="002E7C44" w:rsidRDefault="002E7C44">
    <w:pPr>
      <w:pStyle w:val="affff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A3E33" w14:textId="77777777" w:rsidR="00AD7558" w:rsidRDefault="00AD7558">
    <w:pPr>
      <w:pStyle w:val="affff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D72A4" w14:textId="77777777" w:rsidR="00AD7558" w:rsidRDefault="00AD7558">
    <w:pPr>
      <w:pStyle w:val="affff1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33C14" w14:textId="77777777" w:rsidR="002E7C44" w:rsidRDefault="00000000">
    <w:pPr>
      <w:pStyle w:val="affff1"/>
      <w:jc w:val="right"/>
    </w:pPr>
    <w:r>
      <w:fldChar w:fldCharType="begin"/>
    </w:r>
    <w:r>
      <w:instrText xml:space="preserve"> STYLEREF  </w:instrText>
    </w:r>
    <w:r>
      <w:instrText>标准文件</w:instrText>
    </w:r>
    <w:r>
      <w:instrText>_</w:instrText>
    </w:r>
    <w:r>
      <w:instrText>文件编号</w:instrText>
    </w:r>
    <w:r>
      <w:instrText xml:space="preserve">  \* MERGEFORMAT </w:instrText>
    </w:r>
    <w:r>
      <w:fldChar w:fldCharType="separate"/>
    </w:r>
    <w:r>
      <w:rPr>
        <w:b/>
      </w:rPr>
      <w:t>错误！文档中没有指定样式的文字。</w:t>
    </w:r>
    <w: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8DEFA" w14:textId="77777777" w:rsidR="002E7C44" w:rsidRDefault="00000000">
    <w:pPr>
      <w:pStyle w:val="afffffc"/>
      <w:rPr>
        <w:rFonts w:hint="eastAsia"/>
        <w:szCs w:val="21"/>
      </w:rPr>
    </w:pPr>
    <w:r>
      <w:rPr>
        <w:rFonts w:hAnsi="黑体" w:cs="黑体" w:hint="eastAsia"/>
        <w:szCs w:val="21"/>
      </w:rPr>
      <w:t>T/CWDPA XXX—2026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37933"/>
    <w:multiLevelType w:val="multilevel"/>
    <w:tmpl w:val="02837933"/>
    <w:lvl w:ilvl="0">
      <w:start w:val="1"/>
      <w:numFmt w:val="decimal"/>
      <w:pStyle w:val="a"/>
      <w:lvlText w:val="[%1]"/>
      <w:lvlJc w:val="left"/>
      <w:pPr>
        <w:tabs>
          <w:tab w:val="left" w:pos="1646"/>
        </w:tabs>
        <w:ind w:left="1646" w:hanging="648"/>
      </w:pPr>
    </w:lvl>
    <w:lvl w:ilvl="1">
      <w:start w:val="1"/>
      <w:numFmt w:val="lowerLetter"/>
      <w:lvlText w:val="%2)"/>
      <w:lvlJc w:val="left"/>
      <w:pPr>
        <w:tabs>
          <w:tab w:val="left" w:pos="1838"/>
        </w:tabs>
        <w:ind w:left="1838" w:hanging="420"/>
      </w:pPr>
    </w:lvl>
    <w:lvl w:ilvl="2">
      <w:start w:val="1"/>
      <w:numFmt w:val="lowerRoman"/>
      <w:lvlText w:val="%3."/>
      <w:lvlJc w:val="right"/>
      <w:pPr>
        <w:tabs>
          <w:tab w:val="left" w:pos="2258"/>
        </w:tabs>
        <w:ind w:left="2258" w:hanging="420"/>
      </w:pPr>
    </w:lvl>
    <w:lvl w:ilvl="3">
      <w:start w:val="1"/>
      <w:numFmt w:val="decimal"/>
      <w:lvlText w:val="%4."/>
      <w:lvlJc w:val="left"/>
      <w:pPr>
        <w:tabs>
          <w:tab w:val="left" w:pos="2678"/>
        </w:tabs>
        <w:ind w:left="2678" w:hanging="420"/>
      </w:pPr>
    </w:lvl>
    <w:lvl w:ilvl="4">
      <w:start w:val="1"/>
      <w:numFmt w:val="lowerLetter"/>
      <w:lvlText w:val="%5)"/>
      <w:lvlJc w:val="left"/>
      <w:pPr>
        <w:tabs>
          <w:tab w:val="left" w:pos="3098"/>
        </w:tabs>
        <w:ind w:left="3098" w:hanging="420"/>
      </w:pPr>
    </w:lvl>
    <w:lvl w:ilvl="5">
      <w:start w:val="1"/>
      <w:numFmt w:val="lowerRoman"/>
      <w:lvlText w:val="%6."/>
      <w:lvlJc w:val="right"/>
      <w:pPr>
        <w:tabs>
          <w:tab w:val="left" w:pos="3518"/>
        </w:tabs>
        <w:ind w:left="3518" w:hanging="420"/>
      </w:pPr>
    </w:lvl>
    <w:lvl w:ilvl="6">
      <w:start w:val="1"/>
      <w:numFmt w:val="decimal"/>
      <w:lvlText w:val="%7."/>
      <w:lvlJc w:val="left"/>
      <w:pPr>
        <w:tabs>
          <w:tab w:val="left" w:pos="3938"/>
        </w:tabs>
        <w:ind w:left="3938" w:hanging="420"/>
      </w:pPr>
    </w:lvl>
    <w:lvl w:ilvl="7">
      <w:start w:val="1"/>
      <w:numFmt w:val="lowerLetter"/>
      <w:lvlText w:val="%8)"/>
      <w:lvlJc w:val="left"/>
      <w:pPr>
        <w:tabs>
          <w:tab w:val="left" w:pos="4358"/>
        </w:tabs>
        <w:ind w:left="4358" w:hanging="420"/>
      </w:pPr>
    </w:lvl>
    <w:lvl w:ilvl="8">
      <w:start w:val="1"/>
      <w:numFmt w:val="lowerRoman"/>
      <w:lvlText w:val="%9."/>
      <w:lvlJc w:val="right"/>
      <w:pPr>
        <w:tabs>
          <w:tab w:val="left" w:pos="4778"/>
        </w:tabs>
        <w:ind w:left="4778" w:hanging="420"/>
      </w:pPr>
    </w:lvl>
  </w:abstractNum>
  <w:abstractNum w:abstractNumId="1" w15:restartNumberingAfterBreak="0">
    <w:nsid w:val="040A15CD"/>
    <w:multiLevelType w:val="multilevel"/>
    <w:tmpl w:val="040A15CD"/>
    <w:lvl w:ilvl="0">
      <w:start w:val="1"/>
      <w:numFmt w:val="none"/>
      <w:suff w:val="nothing"/>
      <w:lvlText w:val="　"/>
      <w:lvlJc w:val="left"/>
      <w:pPr>
        <w:ind w:left="0" w:firstLine="0"/>
      </w:pPr>
    </w:lvl>
    <w:lvl w:ilvl="1">
      <w:start w:val="1"/>
      <w:numFmt w:val="decimal"/>
      <w:isLgl/>
      <w:suff w:val="nothing"/>
      <w:lvlText w:val="%2　"/>
      <w:lvlJc w:val="left"/>
      <w:pPr>
        <w:ind w:left="0" w:firstLine="0"/>
      </w:pPr>
    </w:lvl>
    <w:lvl w:ilvl="2">
      <w:start w:val="1"/>
      <w:numFmt w:val="decimal"/>
      <w:pStyle w:val="a0"/>
      <w:suff w:val="nothing"/>
      <w:lvlText w:val="%1%2.%3　"/>
      <w:lvlJc w:val="left"/>
      <w:pPr>
        <w:ind w:left="0" w:firstLine="0"/>
      </w:pPr>
    </w:lvl>
    <w:lvl w:ilvl="3">
      <w:start w:val="1"/>
      <w:numFmt w:val="decimal"/>
      <w:pStyle w:val="a1"/>
      <w:suff w:val="nothing"/>
      <w:lvlText w:val="%1%2.%3.%4　"/>
      <w:lvlJc w:val="left"/>
      <w:pPr>
        <w:ind w:left="0" w:firstLine="0"/>
      </w:pPr>
    </w:lvl>
    <w:lvl w:ilvl="4">
      <w:start w:val="1"/>
      <w:numFmt w:val="decimal"/>
      <w:pStyle w:val="a2"/>
      <w:suff w:val="nothing"/>
      <w:lvlText w:val="%1%2.%3.%4.%5　"/>
      <w:lvlJc w:val="left"/>
      <w:pPr>
        <w:ind w:left="0" w:firstLine="0"/>
      </w:pPr>
    </w:lvl>
    <w:lvl w:ilvl="5">
      <w:start w:val="1"/>
      <w:numFmt w:val="decimal"/>
      <w:pStyle w:val="a3"/>
      <w:suff w:val="nothing"/>
      <w:lvlText w:val="%1%2.%3.%4.%5.%6　"/>
      <w:lvlJc w:val="left"/>
      <w:pPr>
        <w:ind w:left="0" w:firstLine="0"/>
      </w:pPr>
    </w:lvl>
    <w:lvl w:ilvl="6">
      <w:start w:val="1"/>
      <w:numFmt w:val="decimal"/>
      <w:pStyle w:val="a4"/>
      <w:suff w:val="nothing"/>
      <w:lvlText w:val="%1%2.%3.%4.%5.%6.%7　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</w:lvl>
  </w:abstractNum>
  <w:abstractNum w:abstractNumId="2" w15:restartNumberingAfterBreak="0">
    <w:nsid w:val="079102AD"/>
    <w:multiLevelType w:val="multilevel"/>
    <w:tmpl w:val="079102AD"/>
    <w:lvl w:ilvl="0">
      <w:start w:val="1"/>
      <w:numFmt w:val="decimal"/>
      <w:pStyle w:val="a5"/>
      <w:suff w:val="nothing"/>
      <w:lvlText w:val="注%1："/>
      <w:lvlJc w:val="left"/>
      <w:pPr>
        <w:ind w:left="811" w:hanging="448"/>
      </w:pPr>
      <w:rPr>
        <w:rFonts w:ascii="黑体" w:eastAsia="黑体" w:hint="eastAsia"/>
        <w:b w:val="0"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992" w:hanging="629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992" w:hanging="62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992" w:hanging="629"/>
      </w:pPr>
      <w:rPr>
        <w:rFonts w:hint="eastAsia"/>
      </w:rPr>
    </w:lvl>
  </w:abstractNum>
  <w:abstractNum w:abstractNumId="3" w15:restartNumberingAfterBreak="0">
    <w:nsid w:val="07ED3FEA"/>
    <w:multiLevelType w:val="multilevel"/>
    <w:tmpl w:val="07ED3FEA"/>
    <w:lvl w:ilvl="0">
      <w:start w:val="1"/>
      <w:numFmt w:val="none"/>
      <w:pStyle w:val="a6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a7"/>
      <w:suff w:val="nothing"/>
      <w:lvlText w:val="%10.%2 "/>
      <w:lvlJc w:val="left"/>
      <w:pPr>
        <w:ind w:left="0" w:firstLine="0"/>
      </w:pPr>
      <w:rPr>
        <w:rFonts w:ascii="黑体" w:eastAsia="黑体" w:hAnsiTheme="minorHAnsi" w:hint="eastAsia"/>
        <w:b w:val="0"/>
        <w:i w:val="0"/>
        <w:sz w:val="21"/>
      </w:rPr>
    </w:lvl>
    <w:lvl w:ilvl="2">
      <w:start w:val="1"/>
      <w:numFmt w:val="decimal"/>
      <w:pStyle w:val="a8"/>
      <w:suff w:val="nothing"/>
      <w:lvlText w:val="%10.%2.%3 "/>
      <w:lvlJc w:val="left"/>
      <w:pPr>
        <w:ind w:left="0" w:firstLine="0"/>
      </w:pPr>
      <w:rPr>
        <w:rFonts w:ascii="黑体" w:eastAsia="黑体" w:hAnsiTheme="minorHAnsi" w:hint="eastAsia"/>
        <w:b w:val="0"/>
        <w:i w:val="0"/>
        <w:sz w:val="21"/>
      </w:rPr>
    </w:lvl>
    <w:lvl w:ilvl="3">
      <w:start w:val="1"/>
      <w:numFmt w:val="decimal"/>
      <w:pStyle w:val="a9"/>
      <w:suff w:val="nothing"/>
      <w:lvlText w:val="%10.%2.%3.%4 "/>
      <w:lvlJc w:val="left"/>
      <w:pPr>
        <w:ind w:left="0" w:firstLine="0"/>
      </w:pPr>
      <w:rPr>
        <w:rFonts w:ascii="黑体" w:eastAsia="黑体" w:hAnsiTheme="minorHAnsi" w:hint="eastAsia"/>
        <w:b w:val="0"/>
        <w:i w:val="0"/>
        <w:sz w:val="21"/>
      </w:rPr>
    </w:lvl>
    <w:lvl w:ilvl="4">
      <w:start w:val="1"/>
      <w:numFmt w:val="decimal"/>
      <w:pStyle w:val="aa"/>
      <w:suff w:val="nothing"/>
      <w:lvlText w:val="%10.%2.%3.%4.%5 "/>
      <w:lvlJc w:val="left"/>
      <w:pPr>
        <w:ind w:left="0" w:firstLine="0"/>
      </w:pPr>
      <w:rPr>
        <w:rFonts w:ascii="黑体" w:eastAsia="黑体" w:hAnsiTheme="minorHAnsi" w:hint="eastAsia"/>
        <w:b w:val="0"/>
        <w:i w:val="0"/>
        <w:sz w:val="21"/>
      </w:rPr>
    </w:lvl>
    <w:lvl w:ilvl="5">
      <w:start w:val="1"/>
      <w:numFmt w:val="decimal"/>
      <w:pStyle w:val="ab"/>
      <w:suff w:val="nothing"/>
      <w:lvlText w:val="%10.%2.%3.%4.%5.%6 "/>
      <w:lvlJc w:val="left"/>
      <w:pPr>
        <w:ind w:left="0" w:firstLine="0"/>
      </w:pPr>
      <w:rPr>
        <w:rFonts w:ascii="黑体" w:eastAsia="黑体" w:hAnsiTheme="minorHAnsi" w:hint="eastAsia"/>
        <w:b w:val="0"/>
        <w:i w:val="0"/>
        <w:sz w:val="21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" w15:restartNumberingAfterBreak="0">
    <w:nsid w:val="0AE367E9"/>
    <w:multiLevelType w:val="multilevel"/>
    <w:tmpl w:val="0AE367E9"/>
    <w:lvl w:ilvl="0">
      <w:start w:val="1"/>
      <w:numFmt w:val="none"/>
      <w:pStyle w:val="ac"/>
      <w:suff w:val="nothing"/>
      <w:lvlText w:val="%1示例："/>
      <w:lvlJc w:val="left"/>
      <w:pPr>
        <w:ind w:left="0" w:firstLine="363"/>
      </w:pPr>
      <w:rPr>
        <w:rFonts w:ascii="黑体" w:eastAsia="黑体" w:hint="eastAsia"/>
        <w:b w:val="0"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363"/>
        </w:tabs>
        <w:ind w:left="0" w:firstLine="363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363"/>
        </w:tabs>
        <w:ind w:left="0" w:firstLine="363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63"/>
        </w:tabs>
        <w:ind w:left="0" w:firstLine="363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63"/>
        </w:tabs>
        <w:ind w:left="0" w:firstLine="363"/>
      </w:pPr>
      <w:rPr>
        <w:rFonts w:hint="eastAsia"/>
      </w:rPr>
    </w:lvl>
  </w:abstractNum>
  <w:abstractNum w:abstractNumId="5" w15:restartNumberingAfterBreak="0">
    <w:nsid w:val="0BDC1670"/>
    <w:multiLevelType w:val="multilevel"/>
    <w:tmpl w:val="0BDC1670"/>
    <w:lvl w:ilvl="0">
      <w:start w:val="1"/>
      <w:numFmt w:val="decimal"/>
      <w:pStyle w:val="ad"/>
      <w:lvlText w:val="[%1]"/>
      <w:lvlJc w:val="left"/>
      <w:pPr>
        <w:ind w:left="823" w:hanging="4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6" w15:restartNumberingAfterBreak="0">
    <w:nsid w:val="0D051F45"/>
    <w:multiLevelType w:val="multilevel"/>
    <w:tmpl w:val="0D051F45"/>
    <w:lvl w:ilvl="0">
      <w:start w:val="1"/>
      <w:numFmt w:val="lowerRoman"/>
      <w:pStyle w:val="ae"/>
      <w:lvlText w:val="%1)"/>
      <w:lvlJc w:val="left"/>
      <w:pPr>
        <w:tabs>
          <w:tab w:val="left" w:pos="851"/>
        </w:tabs>
        <w:ind w:left="851" w:hanging="426"/>
      </w:pPr>
      <w:rPr>
        <w:rFonts w:ascii="宋体" w:eastAsia="宋体" w:hAnsi="Times New Roman" w:hint="eastAsia"/>
        <w:sz w:val="21"/>
      </w:rPr>
    </w:lvl>
    <w:lvl w:ilvl="1">
      <w:start w:val="1"/>
      <w:numFmt w:val="lowerLetter"/>
      <w:lvlText w:val="%2)"/>
      <w:lvlJc w:val="left"/>
      <w:pPr>
        <w:tabs>
          <w:tab w:val="left" w:pos="1543"/>
        </w:tabs>
        <w:ind w:left="1543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1963"/>
        </w:tabs>
        <w:ind w:left="1963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2383"/>
        </w:tabs>
        <w:ind w:left="2383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803"/>
        </w:tabs>
        <w:ind w:left="2803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3223"/>
        </w:tabs>
        <w:ind w:left="3223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643"/>
        </w:tabs>
        <w:ind w:left="3643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4063"/>
        </w:tabs>
        <w:ind w:left="4063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4483"/>
        </w:tabs>
        <w:ind w:left="4483" w:hanging="420"/>
      </w:pPr>
      <w:rPr>
        <w:rFonts w:hint="eastAsia"/>
      </w:rPr>
    </w:lvl>
  </w:abstractNum>
  <w:abstractNum w:abstractNumId="7" w15:restartNumberingAfterBreak="0">
    <w:nsid w:val="1AD20F90"/>
    <w:multiLevelType w:val="multilevel"/>
    <w:tmpl w:val="1AD20F90"/>
    <w:lvl w:ilvl="0">
      <w:start w:val="1"/>
      <w:numFmt w:val="none"/>
      <w:pStyle w:val="af"/>
      <w:lvlText w:val="%1注："/>
      <w:lvlJc w:val="left"/>
      <w:pPr>
        <w:tabs>
          <w:tab w:val="left" w:pos="845"/>
        </w:tabs>
        <w:ind w:left="-102" w:firstLine="419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8" w15:restartNumberingAfterBreak="0">
    <w:nsid w:val="1AF15012"/>
    <w:multiLevelType w:val="multilevel"/>
    <w:tmpl w:val="1AF15012"/>
    <w:lvl w:ilvl="0">
      <w:start w:val="1"/>
      <w:numFmt w:val="upperLetter"/>
      <w:pStyle w:val="af0"/>
      <w:suff w:val="nothing"/>
      <w:lvlText w:val="附 录(Annex) %1"/>
      <w:lvlJc w:val="left"/>
      <w:pPr>
        <w:ind w:left="0" w:firstLine="0"/>
      </w:pPr>
    </w:lvl>
    <w:lvl w:ilvl="1">
      <w:start w:val="1"/>
      <w:numFmt w:val="decimal"/>
      <w:suff w:val="nothing"/>
      <w:lvlText w:val="%1.%2　"/>
      <w:lvlJc w:val="left"/>
      <w:pPr>
        <w:ind w:left="0" w:firstLine="0"/>
      </w:pPr>
    </w:lvl>
    <w:lvl w:ilvl="2">
      <w:start w:val="1"/>
      <w:numFmt w:val="decimal"/>
      <w:suff w:val="nothing"/>
      <w:lvlText w:val="%1.%2.%3　"/>
      <w:lvlJc w:val="left"/>
      <w:pPr>
        <w:ind w:left="0" w:firstLine="0"/>
      </w:p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</w:lvl>
    <w:lvl w:ilvl="6">
      <w:start w:val="1"/>
      <w:numFmt w:val="decimal"/>
      <w:suff w:val="nothing"/>
      <w:lvlText w:val="%1.%2.%3.%4.%5.%6.%7　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</w:lvl>
  </w:abstractNum>
  <w:abstractNum w:abstractNumId="9" w15:restartNumberingAfterBreak="0">
    <w:nsid w:val="1EAA1992"/>
    <w:multiLevelType w:val="multilevel"/>
    <w:tmpl w:val="1EAA1992"/>
    <w:lvl w:ilvl="0">
      <w:start w:val="1"/>
      <w:numFmt w:val="none"/>
      <w:pStyle w:val="af1"/>
      <w:suff w:val="nothing"/>
      <w:lvlText w:val="——"/>
      <w:lvlJc w:val="left"/>
      <w:pPr>
        <w:ind w:left="794" w:hanging="397"/>
      </w:pPr>
    </w:lvl>
    <w:lvl w:ilvl="1">
      <w:start w:val="1"/>
      <w:numFmt w:val="decimal"/>
      <w:suff w:val="nothing"/>
      <w:lvlText w:val="%1.%2　"/>
      <w:lvlJc w:val="left"/>
      <w:pPr>
        <w:ind w:left="397" w:firstLine="0"/>
      </w:pPr>
    </w:lvl>
    <w:lvl w:ilvl="2">
      <w:start w:val="1"/>
      <w:numFmt w:val="decimal"/>
      <w:suff w:val="nothing"/>
      <w:lvlText w:val="%1.%2.%3　"/>
      <w:lvlJc w:val="left"/>
      <w:pPr>
        <w:ind w:left="397" w:firstLine="0"/>
      </w:pPr>
    </w:lvl>
    <w:lvl w:ilvl="3">
      <w:start w:val="1"/>
      <w:numFmt w:val="decimal"/>
      <w:suff w:val="nothing"/>
      <w:lvlText w:val="%1.%2.%3.%4　"/>
      <w:lvlJc w:val="left"/>
      <w:pPr>
        <w:ind w:left="397" w:firstLine="0"/>
      </w:pPr>
    </w:lvl>
    <w:lvl w:ilvl="4">
      <w:start w:val="1"/>
      <w:numFmt w:val="decimal"/>
      <w:suff w:val="nothing"/>
      <w:lvlText w:val="%1.%2.%3.%4.%5　"/>
      <w:lvlJc w:val="left"/>
      <w:pPr>
        <w:ind w:left="397" w:firstLine="0"/>
      </w:pPr>
    </w:lvl>
    <w:lvl w:ilvl="5">
      <w:start w:val="1"/>
      <w:numFmt w:val="decimal"/>
      <w:suff w:val="nothing"/>
      <w:lvlText w:val="%1.%2.%3.%4.%5.%6　"/>
      <w:lvlJc w:val="left"/>
      <w:pPr>
        <w:ind w:left="397" w:firstLine="0"/>
      </w:pPr>
    </w:lvl>
    <w:lvl w:ilvl="6">
      <w:start w:val="1"/>
      <w:numFmt w:val="decimal"/>
      <w:suff w:val="nothing"/>
      <w:lvlText w:val="%1.%2.%3.%4.%5.%6.%7　"/>
      <w:lvlJc w:val="left"/>
      <w:pPr>
        <w:ind w:left="397" w:firstLine="0"/>
      </w:pPr>
    </w:lvl>
    <w:lvl w:ilvl="7">
      <w:start w:val="1"/>
      <w:numFmt w:val="decimal"/>
      <w:lvlText w:val="%1.%2.%3.%4.%5.%6.%7.%8"/>
      <w:lvlJc w:val="left"/>
      <w:pPr>
        <w:tabs>
          <w:tab w:val="left" w:pos="4791"/>
        </w:tabs>
        <w:ind w:left="4791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5499"/>
        </w:tabs>
        <w:ind w:left="5499" w:hanging="1700"/>
      </w:pPr>
    </w:lvl>
  </w:abstractNum>
  <w:abstractNum w:abstractNumId="10" w15:restartNumberingAfterBreak="0">
    <w:nsid w:val="2C5917C3"/>
    <w:multiLevelType w:val="multilevel"/>
    <w:tmpl w:val="2C5917C3"/>
    <w:lvl w:ilvl="0">
      <w:start w:val="1"/>
      <w:numFmt w:val="none"/>
      <w:pStyle w:val="af2"/>
      <w:lvlText w:val="%1——"/>
      <w:lvlJc w:val="left"/>
      <w:pPr>
        <w:tabs>
          <w:tab w:val="left" w:pos="851"/>
        </w:tabs>
        <w:ind w:left="851" w:hanging="426"/>
      </w:pPr>
      <w:rPr>
        <w:rFonts w:ascii="宋体" w:eastAsia="宋体" w:hAnsi="Times New Roman" w:hint="eastAsia"/>
        <w:b w:val="0"/>
        <w:i w:val="0"/>
        <w:sz w:val="21"/>
      </w:rPr>
    </w:lvl>
    <w:lvl w:ilvl="1">
      <w:start w:val="1"/>
      <w:numFmt w:val="none"/>
      <w:pStyle w:val="2"/>
      <w:lvlText w:val=""/>
      <w:lvlJc w:val="left"/>
      <w:pPr>
        <w:ind w:left="851" w:hanging="431"/>
      </w:pPr>
      <w:rPr>
        <w:rFonts w:ascii="Symbol" w:hAnsi="Symbol" w:hint="default"/>
        <w:sz w:val="21"/>
      </w:rPr>
    </w:lvl>
    <w:lvl w:ilvl="2">
      <w:start w:val="1"/>
      <w:numFmt w:val="bullet"/>
      <w:pStyle w:val="af3"/>
      <w:lvlText w:val=""/>
      <w:lvlJc w:val="left"/>
      <w:pPr>
        <w:ind w:left="851" w:hanging="426"/>
      </w:pPr>
      <w:rPr>
        <w:rFonts w:ascii="Wingdings" w:hAnsi="Wingdings" w:hint="default"/>
        <w:sz w:val="21"/>
      </w:rPr>
    </w:lvl>
    <w:lvl w:ilvl="3">
      <w:start w:val="1"/>
      <w:numFmt w:val="decimal"/>
      <w:lvlText w:val="%4."/>
      <w:lvlJc w:val="left"/>
      <w:pPr>
        <w:tabs>
          <w:tab w:val="left" w:pos="2071"/>
        </w:tabs>
        <w:ind w:left="1884" w:hanging="528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383"/>
        </w:tabs>
        <w:ind w:left="2196" w:hanging="528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695"/>
        </w:tabs>
        <w:ind w:left="2508" w:hanging="528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007"/>
        </w:tabs>
        <w:ind w:left="2820" w:hanging="528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319"/>
        </w:tabs>
        <w:ind w:left="3132" w:hanging="528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631"/>
        </w:tabs>
        <w:ind w:left="3444" w:hanging="528"/>
      </w:pPr>
      <w:rPr>
        <w:rFonts w:hint="eastAsia"/>
      </w:rPr>
    </w:lvl>
  </w:abstractNum>
  <w:abstractNum w:abstractNumId="11" w15:restartNumberingAfterBreak="0">
    <w:nsid w:val="32F04FB2"/>
    <w:multiLevelType w:val="multilevel"/>
    <w:tmpl w:val="32F04FB2"/>
    <w:lvl w:ilvl="0">
      <w:start w:val="1"/>
      <w:numFmt w:val="lowerLetter"/>
      <w:pStyle w:val="af4"/>
      <w:lvlText w:val="%1"/>
      <w:lvlJc w:val="left"/>
      <w:pPr>
        <w:tabs>
          <w:tab w:val="left" w:pos="539"/>
        </w:tabs>
        <w:ind w:left="539" w:hanging="119"/>
      </w:pPr>
      <w:rPr>
        <w:rFonts w:hint="eastAsia"/>
        <w:caps w:val="0"/>
        <w:strike w:val="0"/>
        <w:dstrike w:val="0"/>
        <w:vanish w:val="0"/>
        <w:vertAlign w:val="superscript"/>
      </w:rPr>
    </w:lvl>
    <w:lvl w:ilvl="1">
      <w:start w:val="1"/>
      <w:numFmt w:val="lowerLetter"/>
      <w:lvlText w:val="%2)"/>
      <w:lvlJc w:val="left"/>
      <w:pPr>
        <w:ind w:left="10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8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3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7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5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980" w:hanging="420"/>
      </w:pPr>
      <w:rPr>
        <w:rFonts w:hint="eastAsia"/>
      </w:rPr>
    </w:lvl>
  </w:abstractNum>
  <w:abstractNum w:abstractNumId="12" w15:restartNumberingAfterBreak="0">
    <w:nsid w:val="44C50F90"/>
    <w:multiLevelType w:val="multilevel"/>
    <w:tmpl w:val="44C50F90"/>
    <w:lvl w:ilvl="0">
      <w:start w:val="1"/>
      <w:numFmt w:val="lowerLetter"/>
      <w:pStyle w:val="af5"/>
      <w:lvlText w:val="%1)"/>
      <w:lvlJc w:val="left"/>
      <w:pPr>
        <w:tabs>
          <w:tab w:val="left" w:pos="851"/>
        </w:tabs>
        <w:ind w:left="851" w:hanging="426"/>
      </w:pPr>
      <w:rPr>
        <w:rFonts w:ascii="宋体" w:eastAsia="宋体" w:hAnsi="Times New Roman" w:hint="eastAsia"/>
        <w:sz w:val="21"/>
      </w:rPr>
    </w:lvl>
    <w:lvl w:ilvl="1">
      <w:start w:val="1"/>
      <w:numFmt w:val="decimal"/>
      <w:pStyle w:val="af6"/>
      <w:lvlText w:val="%2)"/>
      <w:lvlJc w:val="left"/>
      <w:pPr>
        <w:tabs>
          <w:tab w:val="left" w:pos="1276"/>
        </w:tabs>
        <w:ind w:left="1276" w:hanging="425"/>
      </w:pPr>
      <w:rPr>
        <w:rFonts w:ascii="宋体" w:eastAsia="宋体" w:hAnsi="Times New Roman" w:hint="eastAsia"/>
        <w:sz w:val="21"/>
      </w:rPr>
    </w:lvl>
    <w:lvl w:ilvl="2">
      <w:start w:val="1"/>
      <w:numFmt w:val="decimal"/>
      <w:pStyle w:val="af7"/>
      <w:lvlText w:val="(%3)"/>
      <w:lvlJc w:val="left"/>
      <w:pPr>
        <w:ind w:left="1701" w:hanging="425"/>
      </w:pPr>
      <w:rPr>
        <w:rFonts w:ascii="宋体" w:eastAsia="宋体" w:hAnsi="Times New Roman" w:hint="eastAsia"/>
        <w:sz w:val="21"/>
      </w:rPr>
    </w:lvl>
    <w:lvl w:ilvl="3">
      <w:start w:val="1"/>
      <w:numFmt w:val="decimal"/>
      <w:lvlText w:val="%4.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520"/>
        </w:tabs>
        <w:ind w:left="251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940"/>
        </w:tabs>
        <w:ind w:left="293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780"/>
        </w:tabs>
        <w:ind w:left="377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4200"/>
        </w:tabs>
        <w:ind w:left="4199" w:hanging="419"/>
      </w:pPr>
      <w:rPr>
        <w:rFonts w:hint="eastAsia"/>
      </w:rPr>
    </w:lvl>
  </w:abstractNum>
  <w:abstractNum w:abstractNumId="13" w15:restartNumberingAfterBreak="0">
    <w:nsid w:val="48802D1C"/>
    <w:multiLevelType w:val="multilevel"/>
    <w:tmpl w:val="48802D1C"/>
    <w:lvl w:ilvl="0">
      <w:start w:val="1"/>
      <w:numFmt w:val="upperLetter"/>
      <w:pStyle w:val="af8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pStyle w:val="af9"/>
      <w:suff w:val="space"/>
      <w:lvlText w:val="图%1.%2"/>
      <w:lvlJc w:val="center"/>
      <w:pPr>
        <w:ind w:left="0" w:firstLine="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4" w15:restartNumberingAfterBreak="0">
    <w:nsid w:val="4B733A5F"/>
    <w:multiLevelType w:val="multilevel"/>
    <w:tmpl w:val="4B733A5F"/>
    <w:lvl w:ilvl="0">
      <w:start w:val="1"/>
      <w:numFmt w:val="decimal"/>
      <w:pStyle w:val="afa"/>
      <w:suff w:val="nothing"/>
      <w:lvlText w:val="示例%1："/>
      <w:lvlJc w:val="left"/>
      <w:pPr>
        <w:ind w:left="0" w:firstLine="363"/>
      </w:pPr>
      <w:rPr>
        <w:rFonts w:ascii="黑体" w:eastAsia="黑体" w:hint="eastAsia"/>
        <w:b w:val="0"/>
        <w:i w:val="0"/>
        <w:sz w:val="18"/>
      </w:rPr>
    </w:lvl>
    <w:lvl w:ilvl="1">
      <w:start w:val="1"/>
      <w:numFmt w:val="none"/>
      <w:suff w:val="space"/>
      <w:lvlText w:val="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suff w:val="space"/>
      <w:lvlText w:val="2.2.%3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992" w:hanging="62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0"/>
        </w:tabs>
        <w:ind w:left="992" w:hanging="62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992" w:hanging="629"/>
      </w:pPr>
      <w:rPr>
        <w:rFonts w:hint="eastAsia"/>
      </w:rPr>
    </w:lvl>
  </w:abstractNum>
  <w:abstractNum w:abstractNumId="15" w15:restartNumberingAfterBreak="0">
    <w:nsid w:val="4E5D0534"/>
    <w:multiLevelType w:val="multilevel"/>
    <w:tmpl w:val="4E5D0534"/>
    <w:lvl w:ilvl="0">
      <w:start w:val="1"/>
      <w:numFmt w:val="decimal"/>
      <w:pStyle w:val="afb"/>
      <w:suff w:val="nothing"/>
      <w:lvlText w:val="Figure %1　"/>
      <w:lvlJc w:val="left"/>
      <w:pPr>
        <w:ind w:left="0" w:firstLine="0"/>
      </w:pPr>
    </w:lvl>
    <w:lvl w:ilvl="1">
      <w:start w:val="1"/>
      <w:numFmt w:val="decimal"/>
      <w:suff w:val="nothing"/>
      <w:lvlText w:val="%1%2　"/>
      <w:lvlJc w:val="left"/>
      <w:pPr>
        <w:ind w:left="0" w:firstLine="0"/>
      </w:pPr>
    </w:lvl>
    <w:lvl w:ilvl="2">
      <w:start w:val="1"/>
      <w:numFmt w:val="decimal"/>
      <w:suff w:val="nothing"/>
      <w:lvlText w:val="%1%2.%3　"/>
      <w:lvlJc w:val="left"/>
      <w:pPr>
        <w:ind w:left="0" w:firstLine="0"/>
      </w:pPr>
    </w:lvl>
    <w:lvl w:ilvl="3">
      <w:start w:val="1"/>
      <w:numFmt w:val="decimal"/>
      <w:suff w:val="nothing"/>
      <w:lvlText w:val="%1%2.%3.%4　"/>
      <w:lvlJc w:val="left"/>
      <w:pPr>
        <w:ind w:left="0" w:firstLine="0"/>
      </w:p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left" w:pos="4348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4774"/>
        </w:tabs>
        <w:ind w:left="4677" w:hanging="1701"/>
      </w:pPr>
    </w:lvl>
  </w:abstractNum>
  <w:abstractNum w:abstractNumId="16" w15:restartNumberingAfterBreak="0">
    <w:nsid w:val="54632751"/>
    <w:multiLevelType w:val="multilevel"/>
    <w:tmpl w:val="54632751"/>
    <w:lvl w:ilvl="0">
      <w:start w:val="1"/>
      <w:numFmt w:val="none"/>
      <w:pStyle w:val="afc"/>
      <w:suff w:val="nothing"/>
      <w:lvlText w:val="——"/>
      <w:lvlJc w:val="left"/>
      <w:pPr>
        <w:ind w:left="1588" w:firstLine="0"/>
      </w:pPr>
    </w:lvl>
    <w:lvl w:ilvl="1">
      <w:start w:val="1"/>
      <w:numFmt w:val="decimal"/>
      <w:suff w:val="nothing"/>
      <w:lvlText w:val="%1.%2　"/>
      <w:lvlJc w:val="left"/>
      <w:pPr>
        <w:ind w:left="1588" w:firstLine="0"/>
      </w:pPr>
    </w:lvl>
    <w:lvl w:ilvl="2">
      <w:start w:val="1"/>
      <w:numFmt w:val="decimal"/>
      <w:suff w:val="nothing"/>
      <w:lvlText w:val="%1.%2.%3　"/>
      <w:lvlJc w:val="left"/>
      <w:pPr>
        <w:ind w:left="1588" w:firstLine="0"/>
      </w:pPr>
    </w:lvl>
    <w:lvl w:ilvl="3">
      <w:start w:val="1"/>
      <w:numFmt w:val="decimal"/>
      <w:suff w:val="nothing"/>
      <w:lvlText w:val="%1.%2.%3.%4　"/>
      <w:lvlJc w:val="left"/>
      <w:pPr>
        <w:ind w:left="1588" w:firstLine="0"/>
      </w:pPr>
    </w:lvl>
    <w:lvl w:ilvl="4">
      <w:start w:val="1"/>
      <w:numFmt w:val="decimal"/>
      <w:suff w:val="nothing"/>
      <w:lvlText w:val="%1.%2.%3.%4.%5　"/>
      <w:lvlJc w:val="left"/>
      <w:pPr>
        <w:ind w:left="1588" w:firstLine="0"/>
      </w:pPr>
    </w:lvl>
    <w:lvl w:ilvl="5">
      <w:start w:val="1"/>
      <w:numFmt w:val="decimal"/>
      <w:suff w:val="nothing"/>
      <w:lvlText w:val="%1.%2.%3.%4.%5.%6　"/>
      <w:lvlJc w:val="left"/>
      <w:pPr>
        <w:ind w:left="1588" w:firstLine="0"/>
      </w:pPr>
    </w:lvl>
    <w:lvl w:ilvl="6">
      <w:start w:val="1"/>
      <w:numFmt w:val="decimal"/>
      <w:suff w:val="nothing"/>
      <w:lvlText w:val="%1.%2.%3.%4.%5.%6.%7　"/>
      <w:lvlJc w:val="left"/>
      <w:pPr>
        <w:ind w:left="1588" w:firstLine="0"/>
      </w:pPr>
    </w:lvl>
    <w:lvl w:ilvl="7">
      <w:start w:val="1"/>
      <w:numFmt w:val="decimal"/>
      <w:lvlText w:val="%1.%2.%3.%4.%5.%6.%7.%8"/>
      <w:lvlJc w:val="left"/>
      <w:pPr>
        <w:tabs>
          <w:tab w:val="left" w:pos="5982"/>
        </w:tabs>
        <w:ind w:left="5982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6690"/>
        </w:tabs>
        <w:ind w:left="6690" w:hanging="1700"/>
      </w:pPr>
    </w:lvl>
  </w:abstractNum>
  <w:abstractNum w:abstractNumId="17" w15:restartNumberingAfterBreak="0">
    <w:nsid w:val="557C2AF5"/>
    <w:multiLevelType w:val="multilevel"/>
    <w:tmpl w:val="557C2AF5"/>
    <w:lvl w:ilvl="0">
      <w:start w:val="1"/>
      <w:numFmt w:val="decimal"/>
      <w:pStyle w:val="afd"/>
      <w:suff w:val="nothing"/>
      <w:lvlText w:val="图%1　"/>
      <w:lvlJc w:val="left"/>
      <w:pPr>
        <w:ind w:left="0" w:firstLine="0"/>
      </w:pPr>
    </w:lvl>
    <w:lvl w:ilvl="1">
      <w:start w:val="1"/>
      <w:numFmt w:val="decimal"/>
      <w:suff w:val="nothing"/>
      <w:lvlText w:val="%1%2　"/>
      <w:lvlJc w:val="left"/>
      <w:pPr>
        <w:ind w:left="0" w:firstLine="0"/>
      </w:pPr>
    </w:lvl>
    <w:lvl w:ilvl="2">
      <w:start w:val="1"/>
      <w:numFmt w:val="decimal"/>
      <w:suff w:val="nothing"/>
      <w:lvlText w:val="%1%2.%3　"/>
      <w:lvlJc w:val="left"/>
      <w:pPr>
        <w:ind w:left="0" w:firstLine="0"/>
      </w:pPr>
    </w:lvl>
    <w:lvl w:ilvl="3">
      <w:start w:val="1"/>
      <w:numFmt w:val="decimal"/>
      <w:suff w:val="nothing"/>
      <w:lvlText w:val="%1%2.%3.%4　"/>
      <w:lvlJc w:val="left"/>
      <w:pPr>
        <w:ind w:left="0" w:firstLine="0"/>
      </w:p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left" w:pos="4348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4774"/>
        </w:tabs>
        <w:ind w:left="4677" w:hanging="1701"/>
      </w:pPr>
    </w:lvl>
  </w:abstractNum>
  <w:abstractNum w:abstractNumId="18" w15:restartNumberingAfterBreak="0">
    <w:nsid w:val="5603797C"/>
    <w:multiLevelType w:val="multilevel"/>
    <w:tmpl w:val="5603797C"/>
    <w:lvl w:ilvl="0">
      <w:start w:val="1"/>
      <w:numFmt w:val="upperLetter"/>
      <w:pStyle w:val="afe"/>
      <w:suff w:val="space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aff"/>
      <w:suff w:val="space"/>
      <w:lvlText w:val="表%1.%2"/>
      <w:lvlJc w:val="center"/>
      <w:pPr>
        <w:ind w:left="0" w:firstLine="0"/>
      </w:pPr>
      <w:rPr>
        <w:rFonts w:ascii="黑体" w:eastAsia="黑体" w:hint="eastAsia"/>
        <w:sz w:val="21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9" w15:restartNumberingAfterBreak="0">
    <w:nsid w:val="564D2089"/>
    <w:multiLevelType w:val="multilevel"/>
    <w:tmpl w:val="564D2089"/>
    <w:lvl w:ilvl="0">
      <w:start w:val="1"/>
      <w:numFmt w:val="none"/>
      <w:pStyle w:val="aff0"/>
      <w:lvlText w:val="%1注"/>
      <w:lvlJc w:val="left"/>
      <w:pPr>
        <w:tabs>
          <w:tab w:val="left" w:pos="760"/>
        </w:tabs>
        <w:ind w:left="760" w:hanging="284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0" w15:restartNumberingAfterBreak="0">
    <w:nsid w:val="644622F9"/>
    <w:multiLevelType w:val="multilevel"/>
    <w:tmpl w:val="644622F9"/>
    <w:lvl w:ilvl="0">
      <w:start w:val="1"/>
      <w:numFmt w:val="upperRoman"/>
      <w:pStyle w:val="aff1"/>
      <w:lvlText w:val="%1)"/>
      <w:lvlJc w:val="left"/>
      <w:pPr>
        <w:tabs>
          <w:tab w:val="left" w:pos="851"/>
        </w:tabs>
        <w:ind w:left="851" w:hanging="426"/>
      </w:pPr>
      <w:rPr>
        <w:rFonts w:ascii="宋体" w:eastAsia="宋体" w:hAnsi="Times New Roman" w:hint="eastAsia"/>
        <w:sz w:val="21"/>
      </w:rPr>
    </w:lvl>
    <w:lvl w:ilvl="1">
      <w:start w:val="1"/>
      <w:numFmt w:val="lowerLetter"/>
      <w:lvlText w:val="%2)"/>
      <w:lvlJc w:val="left"/>
      <w:pPr>
        <w:tabs>
          <w:tab w:val="left" w:pos="1310"/>
        </w:tabs>
        <w:ind w:left="131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1730"/>
        </w:tabs>
        <w:ind w:left="173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2150"/>
        </w:tabs>
        <w:ind w:left="215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570"/>
        </w:tabs>
        <w:ind w:left="257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990"/>
        </w:tabs>
        <w:ind w:left="299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410"/>
        </w:tabs>
        <w:ind w:left="341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830"/>
        </w:tabs>
        <w:ind w:left="383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4250"/>
        </w:tabs>
        <w:ind w:left="4250" w:hanging="420"/>
      </w:pPr>
      <w:rPr>
        <w:rFonts w:hint="eastAsia"/>
      </w:rPr>
    </w:lvl>
  </w:abstractNum>
  <w:abstractNum w:abstractNumId="21" w15:restartNumberingAfterBreak="0">
    <w:nsid w:val="646260FA"/>
    <w:multiLevelType w:val="multilevel"/>
    <w:tmpl w:val="646260FA"/>
    <w:lvl w:ilvl="0">
      <w:start w:val="1"/>
      <w:numFmt w:val="decimal"/>
      <w:pStyle w:val="aff2"/>
      <w:suff w:val="nothing"/>
      <w:lvlText w:val="表%1　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left" w:pos="1417"/>
        </w:tabs>
        <w:ind w:left="1417" w:hanging="567"/>
      </w:pPr>
    </w:lvl>
    <w:lvl w:ilvl="3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</w:lvl>
  </w:abstractNum>
  <w:abstractNum w:abstractNumId="22" w15:restartNumberingAfterBreak="0">
    <w:nsid w:val="654A26C9"/>
    <w:multiLevelType w:val="multilevel"/>
    <w:tmpl w:val="654A26C9"/>
    <w:lvl w:ilvl="0">
      <w:start w:val="1"/>
      <w:numFmt w:val="none"/>
      <w:pStyle w:val="20"/>
      <w:lvlText w:val="──"/>
      <w:lvlJc w:val="left"/>
      <w:pPr>
        <w:ind w:left="851" w:firstLine="0"/>
      </w:pPr>
      <w:rPr>
        <w:rFonts w:ascii="宋体" w:eastAsia="宋体" w:hAnsiTheme="majorHAnsi" w:hint="eastAsia"/>
        <w:b w:val="0"/>
        <w:i w:val="0"/>
        <w:sz w:val="21"/>
      </w:rPr>
    </w:lvl>
    <w:lvl w:ilvl="1">
      <w:start w:val="1"/>
      <w:numFmt w:val="bullet"/>
      <w:lvlText w:val=""/>
      <w:lvlJc w:val="left"/>
      <w:pPr>
        <w:ind w:left="1276" w:hanging="425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76" w:hanging="236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3" w15:restartNumberingAfterBreak="0">
    <w:nsid w:val="657D3FBC"/>
    <w:multiLevelType w:val="multilevel"/>
    <w:tmpl w:val="657D3FBC"/>
    <w:lvl w:ilvl="0">
      <w:start w:val="1"/>
      <w:numFmt w:val="upperLetter"/>
      <w:pStyle w:val="aff3"/>
      <w:suff w:val="nothing"/>
      <w:lvlText w:val="附录%1"/>
      <w:lvlJc w:val="left"/>
      <w:pPr>
        <w:ind w:left="0" w:firstLine="0"/>
      </w:pPr>
      <w:rPr>
        <w:rFonts w:hint="eastAsia"/>
        <w:spacing w:val="100"/>
      </w:rPr>
    </w:lvl>
    <w:lvl w:ilvl="1">
      <w:start w:val="1"/>
      <w:numFmt w:val="decimal"/>
      <w:pStyle w:val="aff4"/>
      <w:suff w:val="nothing"/>
      <w:lvlText w:val="%1.%2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2">
      <w:start w:val="1"/>
      <w:numFmt w:val="decimal"/>
      <w:pStyle w:val="aff5"/>
      <w:suff w:val="nothing"/>
      <w:lvlText w:val="%1.%2.%3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3">
      <w:start w:val="1"/>
      <w:numFmt w:val="decimal"/>
      <w:pStyle w:val="aff6"/>
      <w:suff w:val="nothing"/>
      <w:lvlText w:val="%1.%2.%3.%4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4">
      <w:start w:val="1"/>
      <w:numFmt w:val="decimal"/>
      <w:pStyle w:val="aff7"/>
      <w:suff w:val="nothing"/>
      <w:lvlText w:val="%1.%2.%3.%4.%5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5">
      <w:start w:val="1"/>
      <w:numFmt w:val="decimal"/>
      <w:pStyle w:val="aff8"/>
      <w:suff w:val="nothing"/>
      <w:lvlText w:val="%1.%2.%3.%4.%5.%6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6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24" w15:restartNumberingAfterBreak="0">
    <w:nsid w:val="69506ABF"/>
    <w:multiLevelType w:val="multilevel"/>
    <w:tmpl w:val="69506ABF"/>
    <w:lvl w:ilvl="0">
      <w:start w:val="1"/>
      <w:numFmt w:val="bullet"/>
      <w:pStyle w:val="21"/>
      <w:lvlText w:val=""/>
      <w:lvlJc w:val="left"/>
      <w:pPr>
        <w:ind w:left="851" w:firstLine="0"/>
      </w:pPr>
      <w:rPr>
        <w:rFonts w:ascii="Wingdings" w:hAnsi="Wingdings" w:hint="default"/>
        <w:color w:val="auto"/>
      </w:rPr>
    </w:lvl>
    <w:lvl w:ilvl="1">
      <w:start w:val="1"/>
      <w:numFmt w:val="lowerLetter"/>
      <w:lvlText w:val="%2)"/>
      <w:lvlJc w:val="left"/>
      <w:pPr>
        <w:ind w:left="10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8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3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7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1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5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980" w:hanging="420"/>
      </w:pPr>
      <w:rPr>
        <w:rFonts w:hint="eastAsia"/>
      </w:rPr>
    </w:lvl>
  </w:abstractNum>
  <w:abstractNum w:abstractNumId="25" w15:restartNumberingAfterBreak="0">
    <w:nsid w:val="6CA41985"/>
    <w:multiLevelType w:val="multilevel"/>
    <w:tmpl w:val="6CA41985"/>
    <w:lvl w:ilvl="0">
      <w:start w:val="1"/>
      <w:numFmt w:val="decimal"/>
      <w:pStyle w:val="aff9"/>
      <w:lvlText w:val="%1)"/>
      <w:lvlJc w:val="left"/>
      <w:pPr>
        <w:tabs>
          <w:tab w:val="left" w:pos="823"/>
        </w:tabs>
        <w:ind w:left="823" w:hanging="4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6" w15:restartNumberingAfterBreak="0">
    <w:nsid w:val="6CE42AC1"/>
    <w:multiLevelType w:val="multilevel"/>
    <w:tmpl w:val="6CE42AC1"/>
    <w:lvl w:ilvl="0">
      <w:start w:val="1"/>
      <w:numFmt w:val="lowerLetter"/>
      <w:pStyle w:val="affa"/>
      <w:lvlText w:val="%1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6CEA2025"/>
    <w:multiLevelType w:val="multilevel"/>
    <w:tmpl w:val="6CEA2025"/>
    <w:lvl w:ilvl="0">
      <w:start w:val="1"/>
      <w:numFmt w:val="none"/>
      <w:pStyle w:val="affb"/>
      <w:suff w:val="nothing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pStyle w:val="affc"/>
      <w:suff w:val="nothing"/>
      <w:lvlText w:val="%1%2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2">
      <w:start w:val="1"/>
      <w:numFmt w:val="decimal"/>
      <w:pStyle w:val="affd"/>
      <w:suff w:val="nothing"/>
      <w:lvlText w:val="%1%2.%3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1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3">
      <w:start w:val="1"/>
      <w:numFmt w:val="decimal"/>
      <w:pStyle w:val="affe"/>
      <w:suff w:val="nothing"/>
      <w:lvlText w:val="%1%2.%3.%4　"/>
      <w:lvlJc w:val="left"/>
      <w:pPr>
        <w:ind w:left="1560" w:firstLine="0"/>
      </w:pPr>
      <w:rPr>
        <w:rFonts w:ascii="黑体" w:eastAsia="黑体" w:hint="eastAsia"/>
        <w:b w:val="0"/>
        <w:i w:val="0"/>
        <w:sz w:val="21"/>
      </w:rPr>
    </w:lvl>
    <w:lvl w:ilvl="4">
      <w:start w:val="1"/>
      <w:numFmt w:val="decimal"/>
      <w:pStyle w:val="afff"/>
      <w:suff w:val="nothing"/>
      <w:lvlText w:val="%1%2.%3.%4.%5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5">
      <w:start w:val="1"/>
      <w:numFmt w:val="decimal"/>
      <w:pStyle w:val="afff0"/>
      <w:suff w:val="nothing"/>
      <w:lvlText w:val="%1%2.%3.%4.%5.%6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6">
      <w:start w:val="1"/>
      <w:numFmt w:val="decimal"/>
      <w:pStyle w:val="afff1"/>
      <w:suff w:val="nothing"/>
      <w:lvlText w:val="%1%2.%3.%4.%5.%6.%7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28" w15:restartNumberingAfterBreak="0">
    <w:nsid w:val="6DBF04F4"/>
    <w:multiLevelType w:val="multilevel"/>
    <w:tmpl w:val="6DBF04F4"/>
    <w:lvl w:ilvl="0">
      <w:start w:val="1"/>
      <w:numFmt w:val="none"/>
      <w:pStyle w:val="afff2"/>
      <w:lvlText w:val="%1注："/>
      <w:lvlJc w:val="left"/>
      <w:pPr>
        <w:ind w:left="737" w:hanging="374"/>
      </w:pPr>
      <w:rPr>
        <w:rFonts w:ascii="黑体" w:eastAsia="黑体" w:hint="eastAsia"/>
        <w:b w:val="0"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1140"/>
        </w:tabs>
        <w:ind w:left="726" w:hanging="363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1140"/>
        </w:tabs>
        <w:ind w:left="726" w:hanging="363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1140"/>
        </w:tabs>
        <w:ind w:left="726" w:hanging="363"/>
      </w:pPr>
      <w:rPr>
        <w:rFonts w:hint="eastAsia"/>
      </w:rPr>
    </w:lvl>
  </w:abstractNum>
  <w:abstractNum w:abstractNumId="29" w15:restartNumberingAfterBreak="0">
    <w:nsid w:val="6DF35F19"/>
    <w:multiLevelType w:val="multilevel"/>
    <w:tmpl w:val="6DF35F19"/>
    <w:lvl w:ilvl="0">
      <w:start w:val="1"/>
      <w:numFmt w:val="decimal"/>
      <w:pStyle w:val="afff3"/>
      <w:suff w:val="nothing"/>
      <w:lvlText w:val="Table %1　"/>
      <w:lvlJc w:val="left"/>
      <w:pPr>
        <w:ind w:left="0" w:firstLine="0"/>
      </w:pPr>
    </w:lvl>
    <w:lvl w:ilvl="1">
      <w:start w:val="1"/>
      <w:numFmt w:val="decimal"/>
      <w:suff w:val="nothing"/>
      <w:lvlText w:val="%1%2　"/>
      <w:lvlJc w:val="left"/>
      <w:pPr>
        <w:ind w:left="0" w:firstLine="0"/>
      </w:pPr>
    </w:lvl>
    <w:lvl w:ilvl="2">
      <w:start w:val="1"/>
      <w:numFmt w:val="decimal"/>
      <w:suff w:val="nothing"/>
      <w:lvlText w:val="%1%2.%3　"/>
      <w:lvlJc w:val="left"/>
      <w:pPr>
        <w:ind w:left="0" w:firstLine="0"/>
      </w:pPr>
    </w:lvl>
    <w:lvl w:ilvl="3">
      <w:start w:val="1"/>
      <w:numFmt w:val="decimal"/>
      <w:suff w:val="nothing"/>
      <w:lvlText w:val="%1%2.%3.%4　"/>
      <w:lvlJc w:val="left"/>
      <w:pPr>
        <w:ind w:left="0" w:firstLine="0"/>
      </w:p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left" w:pos="4348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4774"/>
        </w:tabs>
        <w:ind w:left="4677" w:hanging="1701"/>
      </w:pPr>
    </w:lvl>
  </w:abstractNum>
  <w:abstractNum w:abstractNumId="30" w15:restartNumberingAfterBreak="0">
    <w:nsid w:val="76933334"/>
    <w:multiLevelType w:val="multilevel"/>
    <w:tmpl w:val="76933334"/>
    <w:lvl w:ilvl="0">
      <w:start w:val="1"/>
      <w:numFmt w:val="none"/>
      <w:pStyle w:val="afff4"/>
      <w:lvlText w:val="%1——"/>
      <w:lvlJc w:val="left"/>
      <w:pPr>
        <w:tabs>
          <w:tab w:val="left" w:pos="330"/>
        </w:tabs>
        <w:ind w:left="948" w:hanging="420"/>
      </w:p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 w16cid:durableId="1148977388">
    <w:abstractNumId w:val="0"/>
  </w:num>
  <w:num w:numId="2" w16cid:durableId="2078435430">
    <w:abstractNumId w:val="27"/>
  </w:num>
  <w:num w:numId="3" w16cid:durableId="1481726961">
    <w:abstractNumId w:val="5"/>
  </w:num>
  <w:num w:numId="4" w16cid:durableId="1230651230">
    <w:abstractNumId w:val="23"/>
  </w:num>
  <w:num w:numId="5" w16cid:durableId="1804616753">
    <w:abstractNumId w:val="18"/>
  </w:num>
  <w:num w:numId="6" w16cid:durableId="2026251367">
    <w:abstractNumId w:val="13"/>
  </w:num>
  <w:num w:numId="7" w16cid:durableId="463353931">
    <w:abstractNumId w:val="8"/>
  </w:num>
  <w:num w:numId="8" w16cid:durableId="351304961">
    <w:abstractNumId w:val="3"/>
  </w:num>
  <w:num w:numId="9" w16cid:durableId="692387855">
    <w:abstractNumId w:val="9"/>
  </w:num>
  <w:num w:numId="10" w16cid:durableId="2102294724">
    <w:abstractNumId w:val="16"/>
  </w:num>
  <w:num w:numId="11" w16cid:durableId="48188248">
    <w:abstractNumId w:val="25"/>
  </w:num>
  <w:num w:numId="12" w16cid:durableId="1733890971">
    <w:abstractNumId w:val="11"/>
  </w:num>
  <w:num w:numId="13" w16cid:durableId="958223814">
    <w:abstractNumId w:val="12"/>
  </w:num>
  <w:num w:numId="14" w16cid:durableId="453600367">
    <w:abstractNumId w:val="7"/>
  </w:num>
  <w:num w:numId="15" w16cid:durableId="1866215032">
    <w:abstractNumId w:val="19"/>
  </w:num>
  <w:num w:numId="16" w16cid:durableId="40597564">
    <w:abstractNumId w:val="21"/>
  </w:num>
  <w:num w:numId="17" w16cid:durableId="1818914690">
    <w:abstractNumId w:val="17"/>
  </w:num>
  <w:num w:numId="18" w16cid:durableId="421686010">
    <w:abstractNumId w:val="29"/>
  </w:num>
  <w:num w:numId="19" w16cid:durableId="1165785384">
    <w:abstractNumId w:val="15"/>
  </w:num>
  <w:num w:numId="20" w16cid:durableId="1077359690">
    <w:abstractNumId w:val="1"/>
  </w:num>
  <w:num w:numId="21" w16cid:durableId="798229665">
    <w:abstractNumId w:val="10"/>
  </w:num>
  <w:num w:numId="22" w16cid:durableId="993335633">
    <w:abstractNumId w:val="30"/>
  </w:num>
  <w:num w:numId="23" w16cid:durableId="1001469880">
    <w:abstractNumId w:val="20"/>
  </w:num>
  <w:num w:numId="24" w16cid:durableId="2093550934">
    <w:abstractNumId w:val="6"/>
  </w:num>
  <w:num w:numId="25" w16cid:durableId="1848979067">
    <w:abstractNumId w:val="26"/>
  </w:num>
  <w:num w:numId="26" w16cid:durableId="841555741">
    <w:abstractNumId w:val="28"/>
  </w:num>
  <w:num w:numId="27" w16cid:durableId="63990677">
    <w:abstractNumId w:val="2"/>
  </w:num>
  <w:num w:numId="28" w16cid:durableId="1806465720">
    <w:abstractNumId w:val="4"/>
  </w:num>
  <w:num w:numId="29" w16cid:durableId="999430501">
    <w:abstractNumId w:val="14"/>
  </w:num>
  <w:num w:numId="30" w16cid:durableId="573512043">
    <w:abstractNumId w:val="24"/>
  </w:num>
  <w:num w:numId="31" w16cid:durableId="849639878">
    <w:abstractNumId w:val="22"/>
  </w:num>
  <w:num w:numId="32" w16cid:durableId="11319445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3116662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88528887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55423907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6537228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96909445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80716819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documentProtection w:edit="forms" w:enforcement="0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mNhOWQyZTEyMzkzMmM5NDQ1ODRkNTRiNTAyMTlhMjIifQ=="/>
  </w:docVars>
  <w:rsids>
    <w:rsidRoot w:val="0067059D"/>
    <w:rsid w:val="0000040A"/>
    <w:rsid w:val="00000A94"/>
    <w:rsid w:val="00001972"/>
    <w:rsid w:val="00001D9A"/>
    <w:rsid w:val="00006C95"/>
    <w:rsid w:val="00007B3A"/>
    <w:rsid w:val="000107E0"/>
    <w:rsid w:val="00011FDE"/>
    <w:rsid w:val="00012FFD"/>
    <w:rsid w:val="00014162"/>
    <w:rsid w:val="00014340"/>
    <w:rsid w:val="000154B6"/>
    <w:rsid w:val="00016A9C"/>
    <w:rsid w:val="00022184"/>
    <w:rsid w:val="00022762"/>
    <w:rsid w:val="000238E0"/>
    <w:rsid w:val="000249DB"/>
    <w:rsid w:val="0002595E"/>
    <w:rsid w:val="00027A4F"/>
    <w:rsid w:val="000303C3"/>
    <w:rsid w:val="000331D3"/>
    <w:rsid w:val="000346A5"/>
    <w:rsid w:val="000359C3"/>
    <w:rsid w:val="00035A7D"/>
    <w:rsid w:val="0003641F"/>
    <w:rsid w:val="000365ED"/>
    <w:rsid w:val="00036994"/>
    <w:rsid w:val="0004249A"/>
    <w:rsid w:val="00043282"/>
    <w:rsid w:val="00044286"/>
    <w:rsid w:val="0004515D"/>
    <w:rsid w:val="00047F28"/>
    <w:rsid w:val="000503AA"/>
    <w:rsid w:val="000506A1"/>
    <w:rsid w:val="000515DD"/>
    <w:rsid w:val="0005265A"/>
    <w:rsid w:val="000539DD"/>
    <w:rsid w:val="00053BD3"/>
    <w:rsid w:val="000556ED"/>
    <w:rsid w:val="00055FE2"/>
    <w:rsid w:val="0005616F"/>
    <w:rsid w:val="00060C2E"/>
    <w:rsid w:val="00061033"/>
    <w:rsid w:val="000619E9"/>
    <w:rsid w:val="000622D4"/>
    <w:rsid w:val="0006357D"/>
    <w:rsid w:val="00067F1E"/>
    <w:rsid w:val="00071CC0"/>
    <w:rsid w:val="00071CFC"/>
    <w:rsid w:val="00073C8C"/>
    <w:rsid w:val="00074C4C"/>
    <w:rsid w:val="00077B64"/>
    <w:rsid w:val="00080A1C"/>
    <w:rsid w:val="00082317"/>
    <w:rsid w:val="00083D2C"/>
    <w:rsid w:val="00086AA1"/>
    <w:rsid w:val="00087A77"/>
    <w:rsid w:val="00090CA6"/>
    <w:rsid w:val="00092B8A"/>
    <w:rsid w:val="00092FB0"/>
    <w:rsid w:val="000934C5"/>
    <w:rsid w:val="00093D25"/>
    <w:rsid w:val="00093DAB"/>
    <w:rsid w:val="00094D73"/>
    <w:rsid w:val="00095526"/>
    <w:rsid w:val="00096D63"/>
    <w:rsid w:val="000A0B60"/>
    <w:rsid w:val="000A0EB8"/>
    <w:rsid w:val="000A19FC"/>
    <w:rsid w:val="000A296B"/>
    <w:rsid w:val="000A7311"/>
    <w:rsid w:val="000B060F"/>
    <w:rsid w:val="000B1592"/>
    <w:rsid w:val="000B1FF2"/>
    <w:rsid w:val="000B3CDA"/>
    <w:rsid w:val="000B6A0B"/>
    <w:rsid w:val="000C0F6C"/>
    <w:rsid w:val="000C11DB"/>
    <w:rsid w:val="000C1492"/>
    <w:rsid w:val="000C2FBD"/>
    <w:rsid w:val="000C4B41"/>
    <w:rsid w:val="000C57D6"/>
    <w:rsid w:val="000C6362"/>
    <w:rsid w:val="000C7666"/>
    <w:rsid w:val="000D0A9C"/>
    <w:rsid w:val="000D1795"/>
    <w:rsid w:val="000D329A"/>
    <w:rsid w:val="000D4B9C"/>
    <w:rsid w:val="000D4EB6"/>
    <w:rsid w:val="000D753B"/>
    <w:rsid w:val="000E4C9E"/>
    <w:rsid w:val="000E6FD7"/>
    <w:rsid w:val="000E7144"/>
    <w:rsid w:val="000F06E1"/>
    <w:rsid w:val="000F0E3C"/>
    <w:rsid w:val="000F19D5"/>
    <w:rsid w:val="000F2EFA"/>
    <w:rsid w:val="000F4050"/>
    <w:rsid w:val="000F4AEA"/>
    <w:rsid w:val="000F67E9"/>
    <w:rsid w:val="00101C80"/>
    <w:rsid w:val="00104926"/>
    <w:rsid w:val="00113B1E"/>
    <w:rsid w:val="0011711C"/>
    <w:rsid w:val="00124E4F"/>
    <w:rsid w:val="001260B7"/>
    <w:rsid w:val="001265CB"/>
    <w:rsid w:val="001321C6"/>
    <w:rsid w:val="001325C4"/>
    <w:rsid w:val="00133010"/>
    <w:rsid w:val="001338EE"/>
    <w:rsid w:val="00133AAE"/>
    <w:rsid w:val="00135323"/>
    <w:rsid w:val="001356C4"/>
    <w:rsid w:val="0013621F"/>
    <w:rsid w:val="00137565"/>
    <w:rsid w:val="00141114"/>
    <w:rsid w:val="00142969"/>
    <w:rsid w:val="00143736"/>
    <w:rsid w:val="001446C2"/>
    <w:rsid w:val="001457E7"/>
    <w:rsid w:val="00145D9D"/>
    <w:rsid w:val="00146388"/>
    <w:rsid w:val="001529E5"/>
    <w:rsid w:val="00152FB3"/>
    <w:rsid w:val="00153C7E"/>
    <w:rsid w:val="00156B25"/>
    <w:rsid w:val="00156E1A"/>
    <w:rsid w:val="00157894"/>
    <w:rsid w:val="00157B55"/>
    <w:rsid w:val="001642FA"/>
    <w:rsid w:val="001649EB"/>
    <w:rsid w:val="00164BAF"/>
    <w:rsid w:val="00164FA8"/>
    <w:rsid w:val="00165065"/>
    <w:rsid w:val="00165434"/>
    <w:rsid w:val="0016580B"/>
    <w:rsid w:val="00165F49"/>
    <w:rsid w:val="00166B88"/>
    <w:rsid w:val="0016770A"/>
    <w:rsid w:val="00170804"/>
    <w:rsid w:val="001708E9"/>
    <w:rsid w:val="0017340B"/>
    <w:rsid w:val="00173FB1"/>
    <w:rsid w:val="00174F8E"/>
    <w:rsid w:val="00176DFD"/>
    <w:rsid w:val="001852C9"/>
    <w:rsid w:val="00187A0B"/>
    <w:rsid w:val="00190087"/>
    <w:rsid w:val="001913C4"/>
    <w:rsid w:val="0019348F"/>
    <w:rsid w:val="00193A07"/>
    <w:rsid w:val="00194C95"/>
    <w:rsid w:val="00195C34"/>
    <w:rsid w:val="00196EF5"/>
    <w:rsid w:val="00197A4F"/>
    <w:rsid w:val="00197B2C"/>
    <w:rsid w:val="001A1A53"/>
    <w:rsid w:val="001A234A"/>
    <w:rsid w:val="001A4CF3"/>
    <w:rsid w:val="001A6696"/>
    <w:rsid w:val="001B06E8"/>
    <w:rsid w:val="001B71D0"/>
    <w:rsid w:val="001B71EE"/>
    <w:rsid w:val="001C04A8"/>
    <w:rsid w:val="001C2C03"/>
    <w:rsid w:val="001C42F7"/>
    <w:rsid w:val="001C49E5"/>
    <w:rsid w:val="001C680C"/>
    <w:rsid w:val="001C69AE"/>
    <w:rsid w:val="001C7736"/>
    <w:rsid w:val="001C7FEA"/>
    <w:rsid w:val="001D0499"/>
    <w:rsid w:val="001D0BBE"/>
    <w:rsid w:val="001D0ED4"/>
    <w:rsid w:val="001D212F"/>
    <w:rsid w:val="001D29D7"/>
    <w:rsid w:val="001D2DE7"/>
    <w:rsid w:val="001D411C"/>
    <w:rsid w:val="001D5E39"/>
    <w:rsid w:val="001E1B6A"/>
    <w:rsid w:val="001E2484"/>
    <w:rsid w:val="001E3CC4"/>
    <w:rsid w:val="001E412F"/>
    <w:rsid w:val="001E4882"/>
    <w:rsid w:val="001E73AB"/>
    <w:rsid w:val="001F092D"/>
    <w:rsid w:val="001F143A"/>
    <w:rsid w:val="001F1605"/>
    <w:rsid w:val="001F2508"/>
    <w:rsid w:val="001F4816"/>
    <w:rsid w:val="001F69B4"/>
    <w:rsid w:val="001F712D"/>
    <w:rsid w:val="001F77C7"/>
    <w:rsid w:val="00200183"/>
    <w:rsid w:val="00200333"/>
    <w:rsid w:val="0020107D"/>
    <w:rsid w:val="00202AA4"/>
    <w:rsid w:val="002031F7"/>
    <w:rsid w:val="002040E6"/>
    <w:rsid w:val="00205220"/>
    <w:rsid w:val="0020527B"/>
    <w:rsid w:val="00205F2C"/>
    <w:rsid w:val="0020792A"/>
    <w:rsid w:val="00210A0F"/>
    <w:rsid w:val="00210B15"/>
    <w:rsid w:val="002142EA"/>
    <w:rsid w:val="00215ADD"/>
    <w:rsid w:val="002204BB"/>
    <w:rsid w:val="00221B79"/>
    <w:rsid w:val="00221C6B"/>
    <w:rsid w:val="002253A1"/>
    <w:rsid w:val="00225CF8"/>
    <w:rsid w:val="0022794E"/>
    <w:rsid w:val="00233D64"/>
    <w:rsid w:val="00233DB5"/>
    <w:rsid w:val="00234011"/>
    <w:rsid w:val="0023482A"/>
    <w:rsid w:val="002359CB"/>
    <w:rsid w:val="00243540"/>
    <w:rsid w:val="0024497B"/>
    <w:rsid w:val="0024515B"/>
    <w:rsid w:val="00246021"/>
    <w:rsid w:val="0024666E"/>
    <w:rsid w:val="00247F52"/>
    <w:rsid w:val="00250B25"/>
    <w:rsid w:val="00250BBE"/>
    <w:rsid w:val="002515C2"/>
    <w:rsid w:val="0025194F"/>
    <w:rsid w:val="0026148A"/>
    <w:rsid w:val="00262696"/>
    <w:rsid w:val="00263D25"/>
    <w:rsid w:val="0026430D"/>
    <w:rsid w:val="002643C3"/>
    <w:rsid w:val="00264A0C"/>
    <w:rsid w:val="00264E76"/>
    <w:rsid w:val="00266EEB"/>
    <w:rsid w:val="00267EF4"/>
    <w:rsid w:val="002706D5"/>
    <w:rsid w:val="00270CB8"/>
    <w:rsid w:val="00272B08"/>
    <w:rsid w:val="00281BB8"/>
    <w:rsid w:val="00281E9E"/>
    <w:rsid w:val="00282405"/>
    <w:rsid w:val="00285170"/>
    <w:rsid w:val="00285361"/>
    <w:rsid w:val="00291DC2"/>
    <w:rsid w:val="00292D60"/>
    <w:rsid w:val="00293B30"/>
    <w:rsid w:val="00294D34"/>
    <w:rsid w:val="00294E3B"/>
    <w:rsid w:val="00296193"/>
    <w:rsid w:val="00296C66"/>
    <w:rsid w:val="00296EBE"/>
    <w:rsid w:val="002974E3"/>
    <w:rsid w:val="002A084B"/>
    <w:rsid w:val="002A1260"/>
    <w:rsid w:val="002A1589"/>
    <w:rsid w:val="002A1608"/>
    <w:rsid w:val="002A25DC"/>
    <w:rsid w:val="002A3AAB"/>
    <w:rsid w:val="002A4CEA"/>
    <w:rsid w:val="002A5977"/>
    <w:rsid w:val="002A5A13"/>
    <w:rsid w:val="002A5CBA"/>
    <w:rsid w:val="002A757F"/>
    <w:rsid w:val="002A7F44"/>
    <w:rsid w:val="002B053F"/>
    <w:rsid w:val="002B0C40"/>
    <w:rsid w:val="002B1966"/>
    <w:rsid w:val="002B4508"/>
    <w:rsid w:val="002B5779"/>
    <w:rsid w:val="002B7332"/>
    <w:rsid w:val="002B7F51"/>
    <w:rsid w:val="002C09D3"/>
    <w:rsid w:val="002C09E7"/>
    <w:rsid w:val="002C0D0F"/>
    <w:rsid w:val="002C1E06"/>
    <w:rsid w:val="002C3404"/>
    <w:rsid w:val="002C3F07"/>
    <w:rsid w:val="002C5278"/>
    <w:rsid w:val="002C7EBB"/>
    <w:rsid w:val="002D06C1"/>
    <w:rsid w:val="002D42B5"/>
    <w:rsid w:val="002D4F1A"/>
    <w:rsid w:val="002D6EC6"/>
    <w:rsid w:val="002D79AC"/>
    <w:rsid w:val="002E039D"/>
    <w:rsid w:val="002E4D5A"/>
    <w:rsid w:val="002E6326"/>
    <w:rsid w:val="002E7C44"/>
    <w:rsid w:val="002F30E0"/>
    <w:rsid w:val="002F35E4"/>
    <w:rsid w:val="002F3730"/>
    <w:rsid w:val="002F38E1"/>
    <w:rsid w:val="002F4C1E"/>
    <w:rsid w:val="002F7AF6"/>
    <w:rsid w:val="0030009A"/>
    <w:rsid w:val="00300E63"/>
    <w:rsid w:val="00302F5F"/>
    <w:rsid w:val="0030441D"/>
    <w:rsid w:val="00306063"/>
    <w:rsid w:val="00313B85"/>
    <w:rsid w:val="00317261"/>
    <w:rsid w:val="00317988"/>
    <w:rsid w:val="003221B4"/>
    <w:rsid w:val="0032258D"/>
    <w:rsid w:val="00322E62"/>
    <w:rsid w:val="00322FD0"/>
    <w:rsid w:val="0032448D"/>
    <w:rsid w:val="00324D13"/>
    <w:rsid w:val="00324EDD"/>
    <w:rsid w:val="003331E4"/>
    <w:rsid w:val="00336C64"/>
    <w:rsid w:val="00337162"/>
    <w:rsid w:val="0034194F"/>
    <w:rsid w:val="00342EDA"/>
    <w:rsid w:val="00344209"/>
    <w:rsid w:val="00344605"/>
    <w:rsid w:val="003474AA"/>
    <w:rsid w:val="00350D1D"/>
    <w:rsid w:val="00352C83"/>
    <w:rsid w:val="00352F1A"/>
    <w:rsid w:val="0036107C"/>
    <w:rsid w:val="003615D2"/>
    <w:rsid w:val="0036429C"/>
    <w:rsid w:val="00364A53"/>
    <w:rsid w:val="003654CB"/>
    <w:rsid w:val="00365AA9"/>
    <w:rsid w:val="00365F86"/>
    <w:rsid w:val="00365F87"/>
    <w:rsid w:val="00366E89"/>
    <w:rsid w:val="003705F4"/>
    <w:rsid w:val="00370D58"/>
    <w:rsid w:val="00371316"/>
    <w:rsid w:val="003716DF"/>
    <w:rsid w:val="00376713"/>
    <w:rsid w:val="00376BBD"/>
    <w:rsid w:val="00381815"/>
    <w:rsid w:val="003819AF"/>
    <w:rsid w:val="003820E9"/>
    <w:rsid w:val="00382DE7"/>
    <w:rsid w:val="00384FFC"/>
    <w:rsid w:val="00386F7E"/>
    <w:rsid w:val="003872FC"/>
    <w:rsid w:val="00387ADC"/>
    <w:rsid w:val="00390020"/>
    <w:rsid w:val="003903D6"/>
    <w:rsid w:val="00390EE6"/>
    <w:rsid w:val="0039118F"/>
    <w:rsid w:val="00392AD7"/>
    <w:rsid w:val="003938D9"/>
    <w:rsid w:val="00394376"/>
    <w:rsid w:val="003943FF"/>
    <w:rsid w:val="003974EB"/>
    <w:rsid w:val="00397CC5"/>
    <w:rsid w:val="003A11D1"/>
    <w:rsid w:val="003A1582"/>
    <w:rsid w:val="003A3D9C"/>
    <w:rsid w:val="003A4077"/>
    <w:rsid w:val="003A4AA7"/>
    <w:rsid w:val="003B09AD"/>
    <w:rsid w:val="003B1F18"/>
    <w:rsid w:val="003B5BF0"/>
    <w:rsid w:val="003B60BF"/>
    <w:rsid w:val="003B6BE3"/>
    <w:rsid w:val="003B6FE7"/>
    <w:rsid w:val="003B734B"/>
    <w:rsid w:val="003C010C"/>
    <w:rsid w:val="003C0A6C"/>
    <w:rsid w:val="003C14F8"/>
    <w:rsid w:val="003C298A"/>
    <w:rsid w:val="003C5A43"/>
    <w:rsid w:val="003D049E"/>
    <w:rsid w:val="003D0519"/>
    <w:rsid w:val="003D0ADA"/>
    <w:rsid w:val="003D0FF6"/>
    <w:rsid w:val="003D262C"/>
    <w:rsid w:val="003D2833"/>
    <w:rsid w:val="003D6D61"/>
    <w:rsid w:val="003E019F"/>
    <w:rsid w:val="003E091D"/>
    <w:rsid w:val="003E1C53"/>
    <w:rsid w:val="003E2A69"/>
    <w:rsid w:val="003E2D49"/>
    <w:rsid w:val="003E2FD4"/>
    <w:rsid w:val="003E49F6"/>
    <w:rsid w:val="003E660F"/>
    <w:rsid w:val="003F0841"/>
    <w:rsid w:val="003F23D3"/>
    <w:rsid w:val="003F3635"/>
    <w:rsid w:val="003F3F08"/>
    <w:rsid w:val="003F49F1"/>
    <w:rsid w:val="003F5FF8"/>
    <w:rsid w:val="003F6272"/>
    <w:rsid w:val="00400E72"/>
    <w:rsid w:val="00401400"/>
    <w:rsid w:val="00404869"/>
    <w:rsid w:val="00405884"/>
    <w:rsid w:val="00407D39"/>
    <w:rsid w:val="0041477A"/>
    <w:rsid w:val="004148D6"/>
    <w:rsid w:val="004167A3"/>
    <w:rsid w:val="0042486A"/>
    <w:rsid w:val="00430EFC"/>
    <w:rsid w:val="00432DAA"/>
    <w:rsid w:val="0043344A"/>
    <w:rsid w:val="00434305"/>
    <w:rsid w:val="00435DF7"/>
    <w:rsid w:val="0043741A"/>
    <w:rsid w:val="0044083F"/>
    <w:rsid w:val="00441AE7"/>
    <w:rsid w:val="004422DE"/>
    <w:rsid w:val="00445574"/>
    <w:rsid w:val="004467FB"/>
    <w:rsid w:val="004518D6"/>
    <w:rsid w:val="00452D6B"/>
    <w:rsid w:val="00454484"/>
    <w:rsid w:val="0045517B"/>
    <w:rsid w:val="00463B77"/>
    <w:rsid w:val="00463C7B"/>
    <w:rsid w:val="004644A6"/>
    <w:rsid w:val="004659BD"/>
    <w:rsid w:val="00470775"/>
    <w:rsid w:val="004746B1"/>
    <w:rsid w:val="0047583F"/>
    <w:rsid w:val="00475DE8"/>
    <w:rsid w:val="00477109"/>
    <w:rsid w:val="00481C44"/>
    <w:rsid w:val="00484936"/>
    <w:rsid w:val="00485C89"/>
    <w:rsid w:val="00486BE3"/>
    <w:rsid w:val="004905E4"/>
    <w:rsid w:val="00490A89"/>
    <w:rsid w:val="00490AB4"/>
    <w:rsid w:val="00492B6E"/>
    <w:rsid w:val="00492F02"/>
    <w:rsid w:val="004939AE"/>
    <w:rsid w:val="004A12DF"/>
    <w:rsid w:val="004A1BA8"/>
    <w:rsid w:val="004A42B4"/>
    <w:rsid w:val="004A4B57"/>
    <w:rsid w:val="004A63FA"/>
    <w:rsid w:val="004A6A3D"/>
    <w:rsid w:val="004B0272"/>
    <w:rsid w:val="004B2701"/>
    <w:rsid w:val="004B2E1B"/>
    <w:rsid w:val="004B3AA8"/>
    <w:rsid w:val="004B3E93"/>
    <w:rsid w:val="004B74DB"/>
    <w:rsid w:val="004C1FBC"/>
    <w:rsid w:val="004C216B"/>
    <w:rsid w:val="004C25A2"/>
    <w:rsid w:val="004C31F2"/>
    <w:rsid w:val="004C3F1D"/>
    <w:rsid w:val="004C458D"/>
    <w:rsid w:val="004C7556"/>
    <w:rsid w:val="004C7CEF"/>
    <w:rsid w:val="004C7E8B"/>
    <w:rsid w:val="004C7E9D"/>
    <w:rsid w:val="004C7F67"/>
    <w:rsid w:val="004D076D"/>
    <w:rsid w:val="004D0EF1"/>
    <w:rsid w:val="004D2253"/>
    <w:rsid w:val="004D4406"/>
    <w:rsid w:val="004D7C42"/>
    <w:rsid w:val="004E0465"/>
    <w:rsid w:val="004E127B"/>
    <w:rsid w:val="004E1736"/>
    <w:rsid w:val="004E1C0A"/>
    <w:rsid w:val="004E30C5"/>
    <w:rsid w:val="004E4AA5"/>
    <w:rsid w:val="004E4AEE"/>
    <w:rsid w:val="004E59E3"/>
    <w:rsid w:val="004E67C0"/>
    <w:rsid w:val="004F391A"/>
    <w:rsid w:val="004F3CFB"/>
    <w:rsid w:val="004F6456"/>
    <w:rsid w:val="004F696E"/>
    <w:rsid w:val="004F6C71"/>
    <w:rsid w:val="00501139"/>
    <w:rsid w:val="0050363E"/>
    <w:rsid w:val="005039BC"/>
    <w:rsid w:val="005043BB"/>
    <w:rsid w:val="00504A3D"/>
    <w:rsid w:val="00505767"/>
    <w:rsid w:val="005073F0"/>
    <w:rsid w:val="00510A7B"/>
    <w:rsid w:val="00512F6E"/>
    <w:rsid w:val="00513038"/>
    <w:rsid w:val="00513E7A"/>
    <w:rsid w:val="00514174"/>
    <w:rsid w:val="00516088"/>
    <w:rsid w:val="00516B0B"/>
    <w:rsid w:val="005220EC"/>
    <w:rsid w:val="00522ADD"/>
    <w:rsid w:val="00523F95"/>
    <w:rsid w:val="0052445E"/>
    <w:rsid w:val="00524D65"/>
    <w:rsid w:val="00525B16"/>
    <w:rsid w:val="00533D04"/>
    <w:rsid w:val="00534804"/>
    <w:rsid w:val="00534884"/>
    <w:rsid w:val="00534BDF"/>
    <w:rsid w:val="005354EA"/>
    <w:rsid w:val="0053585F"/>
    <w:rsid w:val="00535EC4"/>
    <w:rsid w:val="00535ED9"/>
    <w:rsid w:val="0053692B"/>
    <w:rsid w:val="00541853"/>
    <w:rsid w:val="00543BDA"/>
    <w:rsid w:val="005441CC"/>
    <w:rsid w:val="00546C8E"/>
    <w:rsid w:val="005479DA"/>
    <w:rsid w:val="00547BCC"/>
    <w:rsid w:val="0055013B"/>
    <w:rsid w:val="00551F6F"/>
    <w:rsid w:val="005535DD"/>
    <w:rsid w:val="00555044"/>
    <w:rsid w:val="00557C2B"/>
    <w:rsid w:val="00561475"/>
    <w:rsid w:val="00562308"/>
    <w:rsid w:val="0056487B"/>
    <w:rsid w:val="00564FB9"/>
    <w:rsid w:val="005670BD"/>
    <w:rsid w:val="00573D9E"/>
    <w:rsid w:val="005801E3"/>
    <w:rsid w:val="00581802"/>
    <w:rsid w:val="005836A8"/>
    <w:rsid w:val="0058409C"/>
    <w:rsid w:val="00584262"/>
    <w:rsid w:val="00586630"/>
    <w:rsid w:val="00587ADD"/>
    <w:rsid w:val="00593A49"/>
    <w:rsid w:val="00595F77"/>
    <w:rsid w:val="00596160"/>
    <w:rsid w:val="005966E2"/>
    <w:rsid w:val="00597007"/>
    <w:rsid w:val="005A0966"/>
    <w:rsid w:val="005A11B7"/>
    <w:rsid w:val="005A163A"/>
    <w:rsid w:val="005A260B"/>
    <w:rsid w:val="005A4A1B"/>
    <w:rsid w:val="005A7830"/>
    <w:rsid w:val="005A7FCE"/>
    <w:rsid w:val="005B0F3F"/>
    <w:rsid w:val="005B191C"/>
    <w:rsid w:val="005B4903"/>
    <w:rsid w:val="005B51CE"/>
    <w:rsid w:val="005B5885"/>
    <w:rsid w:val="005B5CD7"/>
    <w:rsid w:val="005B6CF6"/>
    <w:rsid w:val="005B7422"/>
    <w:rsid w:val="005C29B8"/>
    <w:rsid w:val="005C410C"/>
    <w:rsid w:val="005C5F21"/>
    <w:rsid w:val="005C7156"/>
    <w:rsid w:val="005D0C75"/>
    <w:rsid w:val="005D4171"/>
    <w:rsid w:val="005D6A95"/>
    <w:rsid w:val="005D6B2C"/>
    <w:rsid w:val="005D6D9C"/>
    <w:rsid w:val="005E2335"/>
    <w:rsid w:val="005E34CA"/>
    <w:rsid w:val="005E3C18"/>
    <w:rsid w:val="005E4250"/>
    <w:rsid w:val="005E6812"/>
    <w:rsid w:val="005E7881"/>
    <w:rsid w:val="005E78E0"/>
    <w:rsid w:val="005F0D9C"/>
    <w:rsid w:val="005F284E"/>
    <w:rsid w:val="006015CE"/>
    <w:rsid w:val="00604784"/>
    <w:rsid w:val="00606419"/>
    <w:rsid w:val="00607D29"/>
    <w:rsid w:val="00612952"/>
    <w:rsid w:val="00614CC1"/>
    <w:rsid w:val="00615A9D"/>
    <w:rsid w:val="00617387"/>
    <w:rsid w:val="006205D6"/>
    <w:rsid w:val="006252D8"/>
    <w:rsid w:val="006259BC"/>
    <w:rsid w:val="0062636B"/>
    <w:rsid w:val="00632182"/>
    <w:rsid w:val="00632AE0"/>
    <w:rsid w:val="00633C17"/>
    <w:rsid w:val="00634D9E"/>
    <w:rsid w:val="006356FA"/>
    <w:rsid w:val="00636E3E"/>
    <w:rsid w:val="006379F7"/>
    <w:rsid w:val="00637E4D"/>
    <w:rsid w:val="00640620"/>
    <w:rsid w:val="00641A1F"/>
    <w:rsid w:val="00645904"/>
    <w:rsid w:val="00651ACB"/>
    <w:rsid w:val="00651C47"/>
    <w:rsid w:val="00652AB2"/>
    <w:rsid w:val="00653FED"/>
    <w:rsid w:val="00654EC0"/>
    <w:rsid w:val="0065525B"/>
    <w:rsid w:val="00655D4F"/>
    <w:rsid w:val="00656D29"/>
    <w:rsid w:val="006640E5"/>
    <w:rsid w:val="006646F1"/>
    <w:rsid w:val="00664929"/>
    <w:rsid w:val="00664D40"/>
    <w:rsid w:val="00664F62"/>
    <w:rsid w:val="0066524E"/>
    <w:rsid w:val="006655E1"/>
    <w:rsid w:val="00665D06"/>
    <w:rsid w:val="0067059D"/>
    <w:rsid w:val="00672060"/>
    <w:rsid w:val="00672BFD"/>
    <w:rsid w:val="00672D0D"/>
    <w:rsid w:val="006770F4"/>
    <w:rsid w:val="00677A84"/>
    <w:rsid w:val="0068026D"/>
    <w:rsid w:val="00680A27"/>
    <w:rsid w:val="006816A4"/>
    <w:rsid w:val="006819B8"/>
    <w:rsid w:val="006840A6"/>
    <w:rsid w:val="006850CD"/>
    <w:rsid w:val="00685AAB"/>
    <w:rsid w:val="00687CC3"/>
    <w:rsid w:val="00693962"/>
    <w:rsid w:val="006A07AA"/>
    <w:rsid w:val="006A25E5"/>
    <w:rsid w:val="006A2B46"/>
    <w:rsid w:val="006A336D"/>
    <w:rsid w:val="006A37B9"/>
    <w:rsid w:val="006B2672"/>
    <w:rsid w:val="006B54BF"/>
    <w:rsid w:val="006B5F44"/>
    <w:rsid w:val="006B5F90"/>
    <w:rsid w:val="006B62E4"/>
    <w:rsid w:val="006C1BBA"/>
    <w:rsid w:val="006C2079"/>
    <w:rsid w:val="006C5A62"/>
    <w:rsid w:val="006C5D68"/>
    <w:rsid w:val="006C6976"/>
    <w:rsid w:val="006C6DD0"/>
    <w:rsid w:val="006C70DD"/>
    <w:rsid w:val="006D04EA"/>
    <w:rsid w:val="006D16C4"/>
    <w:rsid w:val="006D3E96"/>
    <w:rsid w:val="006D4515"/>
    <w:rsid w:val="006D4BB1"/>
    <w:rsid w:val="006D6593"/>
    <w:rsid w:val="006E5F02"/>
    <w:rsid w:val="006E613E"/>
    <w:rsid w:val="006F03A8"/>
    <w:rsid w:val="006F2ACA"/>
    <w:rsid w:val="006F2ADC"/>
    <w:rsid w:val="006F2BFE"/>
    <w:rsid w:val="006F31E9"/>
    <w:rsid w:val="006F6284"/>
    <w:rsid w:val="006F6F64"/>
    <w:rsid w:val="007002C5"/>
    <w:rsid w:val="00704387"/>
    <w:rsid w:val="00706599"/>
    <w:rsid w:val="00707669"/>
    <w:rsid w:val="00711CBA"/>
    <w:rsid w:val="00711FB5"/>
    <w:rsid w:val="00712A01"/>
    <w:rsid w:val="00714F58"/>
    <w:rsid w:val="00715A38"/>
    <w:rsid w:val="00722FBF"/>
    <w:rsid w:val="00722FC2"/>
    <w:rsid w:val="00724E1B"/>
    <w:rsid w:val="00725949"/>
    <w:rsid w:val="00727FA2"/>
    <w:rsid w:val="00731E47"/>
    <w:rsid w:val="007322D9"/>
    <w:rsid w:val="00732BC0"/>
    <w:rsid w:val="007330A8"/>
    <w:rsid w:val="0073720F"/>
    <w:rsid w:val="00737796"/>
    <w:rsid w:val="0074165C"/>
    <w:rsid w:val="00742C35"/>
    <w:rsid w:val="007432CA"/>
    <w:rsid w:val="007439EB"/>
    <w:rsid w:val="00743CB4"/>
    <w:rsid w:val="00743F0A"/>
    <w:rsid w:val="007444E8"/>
    <w:rsid w:val="0074548E"/>
    <w:rsid w:val="00745773"/>
    <w:rsid w:val="00746800"/>
    <w:rsid w:val="007501A8"/>
    <w:rsid w:val="00750D61"/>
    <w:rsid w:val="00750EE1"/>
    <w:rsid w:val="00752B4D"/>
    <w:rsid w:val="00755402"/>
    <w:rsid w:val="007555E0"/>
    <w:rsid w:val="00756B26"/>
    <w:rsid w:val="00756EDF"/>
    <w:rsid w:val="0075726C"/>
    <w:rsid w:val="007600E3"/>
    <w:rsid w:val="00765C43"/>
    <w:rsid w:val="00765EFB"/>
    <w:rsid w:val="007671CA"/>
    <w:rsid w:val="00767C61"/>
    <w:rsid w:val="0077008A"/>
    <w:rsid w:val="007739C4"/>
    <w:rsid w:val="00773C1F"/>
    <w:rsid w:val="00774DA4"/>
    <w:rsid w:val="00776599"/>
    <w:rsid w:val="0078114B"/>
    <w:rsid w:val="00781DD2"/>
    <w:rsid w:val="00783ECF"/>
    <w:rsid w:val="0078413A"/>
    <w:rsid w:val="0079105A"/>
    <w:rsid w:val="007959E8"/>
    <w:rsid w:val="00795E9C"/>
    <w:rsid w:val="007A0521"/>
    <w:rsid w:val="007A2E12"/>
    <w:rsid w:val="007A3475"/>
    <w:rsid w:val="007A41C8"/>
    <w:rsid w:val="007A54CE"/>
    <w:rsid w:val="007A5D3A"/>
    <w:rsid w:val="007A6FD9"/>
    <w:rsid w:val="007A7FFA"/>
    <w:rsid w:val="007B04EB"/>
    <w:rsid w:val="007B0D4F"/>
    <w:rsid w:val="007B3DF4"/>
    <w:rsid w:val="007B5A3D"/>
    <w:rsid w:val="007B5B95"/>
    <w:rsid w:val="007B6032"/>
    <w:rsid w:val="007B68EA"/>
    <w:rsid w:val="007B7453"/>
    <w:rsid w:val="007C2D89"/>
    <w:rsid w:val="007C4593"/>
    <w:rsid w:val="007C5309"/>
    <w:rsid w:val="007C6069"/>
    <w:rsid w:val="007C789C"/>
    <w:rsid w:val="007D06C4"/>
    <w:rsid w:val="007D1352"/>
    <w:rsid w:val="007D2508"/>
    <w:rsid w:val="007D346A"/>
    <w:rsid w:val="007D6518"/>
    <w:rsid w:val="007D7416"/>
    <w:rsid w:val="007D76BD"/>
    <w:rsid w:val="007E0BF1"/>
    <w:rsid w:val="007F0ED8"/>
    <w:rsid w:val="007F0F63"/>
    <w:rsid w:val="007F75CE"/>
    <w:rsid w:val="008013A4"/>
    <w:rsid w:val="0080270F"/>
    <w:rsid w:val="008027CE"/>
    <w:rsid w:val="00802F42"/>
    <w:rsid w:val="00803727"/>
    <w:rsid w:val="00804383"/>
    <w:rsid w:val="00804BB7"/>
    <w:rsid w:val="00804D41"/>
    <w:rsid w:val="00810257"/>
    <w:rsid w:val="008104F5"/>
    <w:rsid w:val="00811072"/>
    <w:rsid w:val="00811369"/>
    <w:rsid w:val="008150F1"/>
    <w:rsid w:val="00815419"/>
    <w:rsid w:val="008163C8"/>
    <w:rsid w:val="008164A1"/>
    <w:rsid w:val="00817325"/>
    <w:rsid w:val="008209E6"/>
    <w:rsid w:val="00820C8D"/>
    <w:rsid w:val="00821D19"/>
    <w:rsid w:val="00823303"/>
    <w:rsid w:val="008233B2"/>
    <w:rsid w:val="00823A9F"/>
    <w:rsid w:val="00823C85"/>
    <w:rsid w:val="008245D0"/>
    <w:rsid w:val="00825138"/>
    <w:rsid w:val="008269DD"/>
    <w:rsid w:val="00830223"/>
    <w:rsid w:val="00830621"/>
    <w:rsid w:val="0083348C"/>
    <w:rsid w:val="008373D3"/>
    <w:rsid w:val="00840617"/>
    <w:rsid w:val="00840F84"/>
    <w:rsid w:val="00842A47"/>
    <w:rsid w:val="00843C13"/>
    <w:rsid w:val="00843DEF"/>
    <w:rsid w:val="008454F8"/>
    <w:rsid w:val="00845B8C"/>
    <w:rsid w:val="0085173A"/>
    <w:rsid w:val="00855166"/>
    <w:rsid w:val="008603CE"/>
    <w:rsid w:val="008620FC"/>
    <w:rsid w:val="008627A5"/>
    <w:rsid w:val="00863E05"/>
    <w:rsid w:val="008644AC"/>
    <w:rsid w:val="00865ACA"/>
    <w:rsid w:val="00865D28"/>
    <w:rsid w:val="00865F85"/>
    <w:rsid w:val="00867C10"/>
    <w:rsid w:val="00870439"/>
    <w:rsid w:val="00870DA1"/>
    <w:rsid w:val="00883F93"/>
    <w:rsid w:val="00884DB3"/>
    <w:rsid w:val="00885A9D"/>
    <w:rsid w:val="008864F6"/>
    <w:rsid w:val="0089049D"/>
    <w:rsid w:val="008928C9"/>
    <w:rsid w:val="008930CB"/>
    <w:rsid w:val="008938DC"/>
    <w:rsid w:val="00893FD1"/>
    <w:rsid w:val="00894836"/>
    <w:rsid w:val="00895172"/>
    <w:rsid w:val="00895680"/>
    <w:rsid w:val="00896DFF"/>
    <w:rsid w:val="0089762C"/>
    <w:rsid w:val="008A173B"/>
    <w:rsid w:val="008A1893"/>
    <w:rsid w:val="008A2983"/>
    <w:rsid w:val="008A57E6"/>
    <w:rsid w:val="008A6F81"/>
    <w:rsid w:val="008A769A"/>
    <w:rsid w:val="008B0C9C"/>
    <w:rsid w:val="008B1006"/>
    <w:rsid w:val="008B166D"/>
    <w:rsid w:val="008B17F4"/>
    <w:rsid w:val="008B3192"/>
    <w:rsid w:val="008B3615"/>
    <w:rsid w:val="008B4AC4"/>
    <w:rsid w:val="008B50C8"/>
    <w:rsid w:val="008B5281"/>
    <w:rsid w:val="008B7E05"/>
    <w:rsid w:val="008C1797"/>
    <w:rsid w:val="008C219C"/>
    <w:rsid w:val="008C475E"/>
    <w:rsid w:val="008C619A"/>
    <w:rsid w:val="008D0CE8"/>
    <w:rsid w:val="008D2D1D"/>
    <w:rsid w:val="008D453D"/>
    <w:rsid w:val="008D53AD"/>
    <w:rsid w:val="008D562B"/>
    <w:rsid w:val="008D5733"/>
    <w:rsid w:val="008D622B"/>
    <w:rsid w:val="008D666C"/>
    <w:rsid w:val="008D7B54"/>
    <w:rsid w:val="008E008D"/>
    <w:rsid w:val="008E0C9D"/>
    <w:rsid w:val="008E1648"/>
    <w:rsid w:val="008E1B3E"/>
    <w:rsid w:val="008E2319"/>
    <w:rsid w:val="008E4BB6"/>
    <w:rsid w:val="008E5518"/>
    <w:rsid w:val="008E6A84"/>
    <w:rsid w:val="008F0CDC"/>
    <w:rsid w:val="008F17A3"/>
    <w:rsid w:val="008F1ED3"/>
    <w:rsid w:val="008F4C29"/>
    <w:rsid w:val="008F70BD"/>
    <w:rsid w:val="008F788F"/>
    <w:rsid w:val="008F7EA2"/>
    <w:rsid w:val="00902722"/>
    <w:rsid w:val="009027BC"/>
    <w:rsid w:val="009062E6"/>
    <w:rsid w:val="00911BE5"/>
    <w:rsid w:val="00913CA9"/>
    <w:rsid w:val="0091450C"/>
    <w:rsid w:val="009145AE"/>
    <w:rsid w:val="009146CE"/>
    <w:rsid w:val="00914CA7"/>
    <w:rsid w:val="00915C3E"/>
    <w:rsid w:val="009161A8"/>
    <w:rsid w:val="0092431B"/>
    <w:rsid w:val="009245AE"/>
    <w:rsid w:val="009245F5"/>
    <w:rsid w:val="00924827"/>
    <w:rsid w:val="009249EC"/>
    <w:rsid w:val="009273B3"/>
    <w:rsid w:val="00927635"/>
    <w:rsid w:val="009305B5"/>
    <w:rsid w:val="00932735"/>
    <w:rsid w:val="009333FA"/>
    <w:rsid w:val="00934164"/>
    <w:rsid w:val="00934326"/>
    <w:rsid w:val="009378DD"/>
    <w:rsid w:val="009429D5"/>
    <w:rsid w:val="00942BF1"/>
    <w:rsid w:val="00945180"/>
    <w:rsid w:val="00945428"/>
    <w:rsid w:val="0094607B"/>
    <w:rsid w:val="00946826"/>
    <w:rsid w:val="00953604"/>
    <w:rsid w:val="0095496B"/>
    <w:rsid w:val="0095658B"/>
    <w:rsid w:val="00960F1E"/>
    <w:rsid w:val="009610DC"/>
    <w:rsid w:val="00961490"/>
    <w:rsid w:val="009625E7"/>
    <w:rsid w:val="0096381A"/>
    <w:rsid w:val="00965E04"/>
    <w:rsid w:val="009674AD"/>
    <w:rsid w:val="00970CDC"/>
    <w:rsid w:val="0097236C"/>
    <w:rsid w:val="00974A6E"/>
    <w:rsid w:val="009752A9"/>
    <w:rsid w:val="00975727"/>
    <w:rsid w:val="00977010"/>
    <w:rsid w:val="00977D02"/>
    <w:rsid w:val="00977FF9"/>
    <w:rsid w:val="009809BB"/>
    <w:rsid w:val="009820ED"/>
    <w:rsid w:val="0098364B"/>
    <w:rsid w:val="009908A3"/>
    <w:rsid w:val="009911AF"/>
    <w:rsid w:val="00991875"/>
    <w:rsid w:val="00991F92"/>
    <w:rsid w:val="00992985"/>
    <w:rsid w:val="00993889"/>
    <w:rsid w:val="0099551B"/>
    <w:rsid w:val="00996BD2"/>
    <w:rsid w:val="00997BF1"/>
    <w:rsid w:val="009A089C"/>
    <w:rsid w:val="009A118E"/>
    <w:rsid w:val="009A21CD"/>
    <w:rsid w:val="009A278C"/>
    <w:rsid w:val="009A2BC2"/>
    <w:rsid w:val="009A42C1"/>
    <w:rsid w:val="009A5429"/>
    <w:rsid w:val="009A72AD"/>
    <w:rsid w:val="009B09E0"/>
    <w:rsid w:val="009B0BC5"/>
    <w:rsid w:val="009B1247"/>
    <w:rsid w:val="009B6029"/>
    <w:rsid w:val="009B6971"/>
    <w:rsid w:val="009C27F1"/>
    <w:rsid w:val="009C3152"/>
    <w:rsid w:val="009C3257"/>
    <w:rsid w:val="009C4B0F"/>
    <w:rsid w:val="009C4CFA"/>
    <w:rsid w:val="009C5070"/>
    <w:rsid w:val="009D112C"/>
    <w:rsid w:val="009D1385"/>
    <w:rsid w:val="009D47FA"/>
    <w:rsid w:val="009D4C5B"/>
    <w:rsid w:val="009D50D2"/>
    <w:rsid w:val="009D6BCA"/>
    <w:rsid w:val="009E0F62"/>
    <w:rsid w:val="009E3711"/>
    <w:rsid w:val="009E4A58"/>
    <w:rsid w:val="009E5A2D"/>
    <w:rsid w:val="009E5AB2"/>
    <w:rsid w:val="009E5EF8"/>
    <w:rsid w:val="009E6219"/>
    <w:rsid w:val="009F03B3"/>
    <w:rsid w:val="00A0096C"/>
    <w:rsid w:val="00A01757"/>
    <w:rsid w:val="00A028C0"/>
    <w:rsid w:val="00A02BAE"/>
    <w:rsid w:val="00A06A6B"/>
    <w:rsid w:val="00A07E47"/>
    <w:rsid w:val="00A129D0"/>
    <w:rsid w:val="00A12C33"/>
    <w:rsid w:val="00A138BA"/>
    <w:rsid w:val="00A14C8E"/>
    <w:rsid w:val="00A153D9"/>
    <w:rsid w:val="00A15F09"/>
    <w:rsid w:val="00A169B6"/>
    <w:rsid w:val="00A17769"/>
    <w:rsid w:val="00A2271D"/>
    <w:rsid w:val="00A237D5"/>
    <w:rsid w:val="00A30EFC"/>
    <w:rsid w:val="00A31984"/>
    <w:rsid w:val="00A32D73"/>
    <w:rsid w:val="00A3367B"/>
    <w:rsid w:val="00A33C67"/>
    <w:rsid w:val="00A3597D"/>
    <w:rsid w:val="00A36DD1"/>
    <w:rsid w:val="00A4006C"/>
    <w:rsid w:val="00A40091"/>
    <w:rsid w:val="00A4030F"/>
    <w:rsid w:val="00A41C79"/>
    <w:rsid w:val="00A41CB5"/>
    <w:rsid w:val="00A42CDF"/>
    <w:rsid w:val="00A4452E"/>
    <w:rsid w:val="00A4472C"/>
    <w:rsid w:val="00A44E69"/>
    <w:rsid w:val="00A4661E"/>
    <w:rsid w:val="00A5061F"/>
    <w:rsid w:val="00A54B6E"/>
    <w:rsid w:val="00A55BD6"/>
    <w:rsid w:val="00A55D50"/>
    <w:rsid w:val="00A57142"/>
    <w:rsid w:val="00A57334"/>
    <w:rsid w:val="00A63E83"/>
    <w:rsid w:val="00A648CD"/>
    <w:rsid w:val="00A6537A"/>
    <w:rsid w:val="00A67866"/>
    <w:rsid w:val="00A70B07"/>
    <w:rsid w:val="00A723F8"/>
    <w:rsid w:val="00A77CCB"/>
    <w:rsid w:val="00A83D8D"/>
    <w:rsid w:val="00A8446B"/>
    <w:rsid w:val="00A8473F"/>
    <w:rsid w:val="00A862D6"/>
    <w:rsid w:val="00A8715E"/>
    <w:rsid w:val="00A871C0"/>
    <w:rsid w:val="00A909B4"/>
    <w:rsid w:val="00A9295B"/>
    <w:rsid w:val="00A93B09"/>
    <w:rsid w:val="00A952D7"/>
    <w:rsid w:val="00A963F7"/>
    <w:rsid w:val="00A96AD8"/>
    <w:rsid w:val="00AA052C"/>
    <w:rsid w:val="00AA1E45"/>
    <w:rsid w:val="00AA4286"/>
    <w:rsid w:val="00AA456B"/>
    <w:rsid w:val="00AA57F5"/>
    <w:rsid w:val="00AA672E"/>
    <w:rsid w:val="00AA6EC9"/>
    <w:rsid w:val="00AB4DD6"/>
    <w:rsid w:val="00AB6309"/>
    <w:rsid w:val="00AB6C5F"/>
    <w:rsid w:val="00AB7129"/>
    <w:rsid w:val="00AC27A6"/>
    <w:rsid w:val="00AC30F7"/>
    <w:rsid w:val="00AC3A5A"/>
    <w:rsid w:val="00AC4D95"/>
    <w:rsid w:val="00AC5CD9"/>
    <w:rsid w:val="00AC5DF4"/>
    <w:rsid w:val="00AD0AEF"/>
    <w:rsid w:val="00AD11B7"/>
    <w:rsid w:val="00AD1A94"/>
    <w:rsid w:val="00AD1C05"/>
    <w:rsid w:val="00AD4126"/>
    <w:rsid w:val="00AD421C"/>
    <w:rsid w:val="00AD44FA"/>
    <w:rsid w:val="00AD7558"/>
    <w:rsid w:val="00AE070A"/>
    <w:rsid w:val="00AE101C"/>
    <w:rsid w:val="00AE2A69"/>
    <w:rsid w:val="00AE37E5"/>
    <w:rsid w:val="00AE5EB4"/>
    <w:rsid w:val="00AF0C18"/>
    <w:rsid w:val="00AF47C5"/>
    <w:rsid w:val="00AF5398"/>
    <w:rsid w:val="00B049AF"/>
    <w:rsid w:val="00B07242"/>
    <w:rsid w:val="00B10534"/>
    <w:rsid w:val="00B10771"/>
    <w:rsid w:val="00B113DB"/>
    <w:rsid w:val="00B119D2"/>
    <w:rsid w:val="00B11D8A"/>
    <w:rsid w:val="00B12981"/>
    <w:rsid w:val="00B147DD"/>
    <w:rsid w:val="00B156FD"/>
    <w:rsid w:val="00B21F61"/>
    <w:rsid w:val="00B261F1"/>
    <w:rsid w:val="00B265BC"/>
    <w:rsid w:val="00B31FB1"/>
    <w:rsid w:val="00B33952"/>
    <w:rsid w:val="00B33C5E"/>
    <w:rsid w:val="00B342F4"/>
    <w:rsid w:val="00B34369"/>
    <w:rsid w:val="00B34DC2"/>
    <w:rsid w:val="00B351E4"/>
    <w:rsid w:val="00B378E5"/>
    <w:rsid w:val="00B4346D"/>
    <w:rsid w:val="00B440F4"/>
    <w:rsid w:val="00B447A5"/>
    <w:rsid w:val="00B45352"/>
    <w:rsid w:val="00B4654C"/>
    <w:rsid w:val="00B47293"/>
    <w:rsid w:val="00B5099D"/>
    <w:rsid w:val="00B50E50"/>
    <w:rsid w:val="00B52120"/>
    <w:rsid w:val="00B54ABC"/>
    <w:rsid w:val="00B56FBE"/>
    <w:rsid w:val="00B60ACF"/>
    <w:rsid w:val="00B61142"/>
    <w:rsid w:val="00B62B58"/>
    <w:rsid w:val="00B65149"/>
    <w:rsid w:val="00B66567"/>
    <w:rsid w:val="00B66F52"/>
    <w:rsid w:val="00B66FE5"/>
    <w:rsid w:val="00B72880"/>
    <w:rsid w:val="00B758BF"/>
    <w:rsid w:val="00B77EC8"/>
    <w:rsid w:val="00B827A6"/>
    <w:rsid w:val="00B831CE"/>
    <w:rsid w:val="00B8483B"/>
    <w:rsid w:val="00B86677"/>
    <w:rsid w:val="00B87131"/>
    <w:rsid w:val="00B939B1"/>
    <w:rsid w:val="00B96D40"/>
    <w:rsid w:val="00B97386"/>
    <w:rsid w:val="00B97784"/>
    <w:rsid w:val="00B979AE"/>
    <w:rsid w:val="00BA263B"/>
    <w:rsid w:val="00BA42B2"/>
    <w:rsid w:val="00BA58D4"/>
    <w:rsid w:val="00BA5B9E"/>
    <w:rsid w:val="00BA7C9A"/>
    <w:rsid w:val="00BB5F8F"/>
    <w:rsid w:val="00BB657A"/>
    <w:rsid w:val="00BC1A4E"/>
    <w:rsid w:val="00BC5DC7"/>
    <w:rsid w:val="00BC6B8B"/>
    <w:rsid w:val="00BC73D8"/>
    <w:rsid w:val="00BD074C"/>
    <w:rsid w:val="00BD1075"/>
    <w:rsid w:val="00BD52D7"/>
    <w:rsid w:val="00BD5AD2"/>
    <w:rsid w:val="00BE22F3"/>
    <w:rsid w:val="00BE5B52"/>
    <w:rsid w:val="00BE7B8D"/>
    <w:rsid w:val="00BF0993"/>
    <w:rsid w:val="00BF10A9"/>
    <w:rsid w:val="00BF1703"/>
    <w:rsid w:val="00BF231C"/>
    <w:rsid w:val="00BF4FCF"/>
    <w:rsid w:val="00BF51E5"/>
    <w:rsid w:val="00BF74A6"/>
    <w:rsid w:val="00C013AD"/>
    <w:rsid w:val="00C04904"/>
    <w:rsid w:val="00C056B3"/>
    <w:rsid w:val="00C0753A"/>
    <w:rsid w:val="00C103E5"/>
    <w:rsid w:val="00C13319"/>
    <w:rsid w:val="00C13EE9"/>
    <w:rsid w:val="00C166DE"/>
    <w:rsid w:val="00C21540"/>
    <w:rsid w:val="00C21906"/>
    <w:rsid w:val="00C21BFA"/>
    <w:rsid w:val="00C24C8D"/>
    <w:rsid w:val="00C25FE2"/>
    <w:rsid w:val="00C26B53"/>
    <w:rsid w:val="00C279B2"/>
    <w:rsid w:val="00C33E50"/>
    <w:rsid w:val="00C34C20"/>
    <w:rsid w:val="00C35A3E"/>
    <w:rsid w:val="00C36ABB"/>
    <w:rsid w:val="00C42130"/>
    <w:rsid w:val="00C423A4"/>
    <w:rsid w:val="00C423E3"/>
    <w:rsid w:val="00C44BF5"/>
    <w:rsid w:val="00C521D6"/>
    <w:rsid w:val="00C52488"/>
    <w:rsid w:val="00C55232"/>
    <w:rsid w:val="00C553A4"/>
    <w:rsid w:val="00C55A06"/>
    <w:rsid w:val="00C55D03"/>
    <w:rsid w:val="00C574ED"/>
    <w:rsid w:val="00C601BC"/>
    <w:rsid w:val="00C6329F"/>
    <w:rsid w:val="00C63340"/>
    <w:rsid w:val="00C643F9"/>
    <w:rsid w:val="00C64E95"/>
    <w:rsid w:val="00C71372"/>
    <w:rsid w:val="00C71D2C"/>
    <w:rsid w:val="00C72410"/>
    <w:rsid w:val="00C7287F"/>
    <w:rsid w:val="00C80CB8"/>
    <w:rsid w:val="00C819F8"/>
    <w:rsid w:val="00C8248C"/>
    <w:rsid w:val="00C82651"/>
    <w:rsid w:val="00C84E33"/>
    <w:rsid w:val="00C86D6F"/>
    <w:rsid w:val="00C905FC"/>
    <w:rsid w:val="00C92510"/>
    <w:rsid w:val="00C92D03"/>
    <w:rsid w:val="00C9319C"/>
    <w:rsid w:val="00C9435D"/>
    <w:rsid w:val="00C94DF2"/>
    <w:rsid w:val="00C96741"/>
    <w:rsid w:val="00CA2D1B"/>
    <w:rsid w:val="00CA375D"/>
    <w:rsid w:val="00CA662A"/>
    <w:rsid w:val="00CA7AFD"/>
    <w:rsid w:val="00CA7C3C"/>
    <w:rsid w:val="00CB0189"/>
    <w:rsid w:val="00CB0BA2"/>
    <w:rsid w:val="00CB1A42"/>
    <w:rsid w:val="00CB1B0C"/>
    <w:rsid w:val="00CB2C0B"/>
    <w:rsid w:val="00CB517D"/>
    <w:rsid w:val="00CB562D"/>
    <w:rsid w:val="00CC038D"/>
    <w:rsid w:val="00CC08DB"/>
    <w:rsid w:val="00CC39FF"/>
    <w:rsid w:val="00CC3C2F"/>
    <w:rsid w:val="00CC4AC8"/>
    <w:rsid w:val="00CC5233"/>
    <w:rsid w:val="00CC5DE6"/>
    <w:rsid w:val="00CC6815"/>
    <w:rsid w:val="00CC6E4E"/>
    <w:rsid w:val="00CC6FE8"/>
    <w:rsid w:val="00CC7202"/>
    <w:rsid w:val="00CD2808"/>
    <w:rsid w:val="00CD28BF"/>
    <w:rsid w:val="00CD4092"/>
    <w:rsid w:val="00CD4A20"/>
    <w:rsid w:val="00CD50A1"/>
    <w:rsid w:val="00CD519E"/>
    <w:rsid w:val="00CD6BD6"/>
    <w:rsid w:val="00CD6EDA"/>
    <w:rsid w:val="00CE0C4F"/>
    <w:rsid w:val="00CE30EA"/>
    <w:rsid w:val="00CF048A"/>
    <w:rsid w:val="00CF155A"/>
    <w:rsid w:val="00CF182C"/>
    <w:rsid w:val="00CF2947"/>
    <w:rsid w:val="00CF686F"/>
    <w:rsid w:val="00CF6E60"/>
    <w:rsid w:val="00CF7BCA"/>
    <w:rsid w:val="00CF7F6C"/>
    <w:rsid w:val="00D008FD"/>
    <w:rsid w:val="00D0321C"/>
    <w:rsid w:val="00D035EC"/>
    <w:rsid w:val="00D06AB1"/>
    <w:rsid w:val="00D06FC1"/>
    <w:rsid w:val="00D072ED"/>
    <w:rsid w:val="00D07A16"/>
    <w:rsid w:val="00D1067E"/>
    <w:rsid w:val="00D10F50"/>
    <w:rsid w:val="00D11272"/>
    <w:rsid w:val="00D126F5"/>
    <w:rsid w:val="00D1489E"/>
    <w:rsid w:val="00D20737"/>
    <w:rsid w:val="00D21E81"/>
    <w:rsid w:val="00D223DE"/>
    <w:rsid w:val="00D25E37"/>
    <w:rsid w:val="00D2661A"/>
    <w:rsid w:val="00D27582"/>
    <w:rsid w:val="00D27EC4"/>
    <w:rsid w:val="00D324C1"/>
    <w:rsid w:val="00D32719"/>
    <w:rsid w:val="00D33333"/>
    <w:rsid w:val="00D352A2"/>
    <w:rsid w:val="00D4162B"/>
    <w:rsid w:val="00D4514F"/>
    <w:rsid w:val="00D451E2"/>
    <w:rsid w:val="00D45E89"/>
    <w:rsid w:val="00D45E8D"/>
    <w:rsid w:val="00D466AE"/>
    <w:rsid w:val="00D4734F"/>
    <w:rsid w:val="00D5045D"/>
    <w:rsid w:val="00D51BF3"/>
    <w:rsid w:val="00D54C80"/>
    <w:rsid w:val="00D66846"/>
    <w:rsid w:val="00D675FB"/>
    <w:rsid w:val="00D71F25"/>
    <w:rsid w:val="00D72A9C"/>
    <w:rsid w:val="00D74974"/>
    <w:rsid w:val="00D77031"/>
    <w:rsid w:val="00D77C26"/>
    <w:rsid w:val="00D80876"/>
    <w:rsid w:val="00D81F09"/>
    <w:rsid w:val="00D84941"/>
    <w:rsid w:val="00D84FA1"/>
    <w:rsid w:val="00D851F0"/>
    <w:rsid w:val="00D86DB7"/>
    <w:rsid w:val="00D87BF5"/>
    <w:rsid w:val="00D90721"/>
    <w:rsid w:val="00D926D0"/>
    <w:rsid w:val="00D93030"/>
    <w:rsid w:val="00D950E1"/>
    <w:rsid w:val="00D952A6"/>
    <w:rsid w:val="00D97F99"/>
    <w:rsid w:val="00DA1E08"/>
    <w:rsid w:val="00DA24F8"/>
    <w:rsid w:val="00DA28E8"/>
    <w:rsid w:val="00DA38D3"/>
    <w:rsid w:val="00DA3932"/>
    <w:rsid w:val="00DA3AFC"/>
    <w:rsid w:val="00DA64F8"/>
    <w:rsid w:val="00DA6C15"/>
    <w:rsid w:val="00DB0258"/>
    <w:rsid w:val="00DB38EE"/>
    <w:rsid w:val="00DB4587"/>
    <w:rsid w:val="00DB47EE"/>
    <w:rsid w:val="00DB498B"/>
    <w:rsid w:val="00DB66CA"/>
    <w:rsid w:val="00DB6BCA"/>
    <w:rsid w:val="00DB6F54"/>
    <w:rsid w:val="00DB73F7"/>
    <w:rsid w:val="00DC0321"/>
    <w:rsid w:val="00DC3067"/>
    <w:rsid w:val="00DC370B"/>
    <w:rsid w:val="00DC5B90"/>
    <w:rsid w:val="00DC74F2"/>
    <w:rsid w:val="00DD00FF"/>
    <w:rsid w:val="00DD0619"/>
    <w:rsid w:val="00DD07FB"/>
    <w:rsid w:val="00DD25C6"/>
    <w:rsid w:val="00DD26FD"/>
    <w:rsid w:val="00DD4FE5"/>
    <w:rsid w:val="00DD54B0"/>
    <w:rsid w:val="00DD57EE"/>
    <w:rsid w:val="00DD6BCC"/>
    <w:rsid w:val="00DE0A4B"/>
    <w:rsid w:val="00DE2410"/>
    <w:rsid w:val="00DE2939"/>
    <w:rsid w:val="00DE6E81"/>
    <w:rsid w:val="00DE703F"/>
    <w:rsid w:val="00DE7595"/>
    <w:rsid w:val="00DF1961"/>
    <w:rsid w:val="00DF44DE"/>
    <w:rsid w:val="00DF7642"/>
    <w:rsid w:val="00E01138"/>
    <w:rsid w:val="00E02DFB"/>
    <w:rsid w:val="00E030F9"/>
    <w:rsid w:val="00E0311A"/>
    <w:rsid w:val="00E03138"/>
    <w:rsid w:val="00E06404"/>
    <w:rsid w:val="00E07415"/>
    <w:rsid w:val="00E11A85"/>
    <w:rsid w:val="00E12495"/>
    <w:rsid w:val="00E15CCD"/>
    <w:rsid w:val="00E202EF"/>
    <w:rsid w:val="00E210B5"/>
    <w:rsid w:val="00E2552F"/>
    <w:rsid w:val="00E2629C"/>
    <w:rsid w:val="00E3137A"/>
    <w:rsid w:val="00E32CCF"/>
    <w:rsid w:val="00E34A98"/>
    <w:rsid w:val="00E35D1E"/>
    <w:rsid w:val="00E364F9"/>
    <w:rsid w:val="00E365FA"/>
    <w:rsid w:val="00E36789"/>
    <w:rsid w:val="00E44A83"/>
    <w:rsid w:val="00E502C1"/>
    <w:rsid w:val="00E502DD"/>
    <w:rsid w:val="00E50D3A"/>
    <w:rsid w:val="00E51387"/>
    <w:rsid w:val="00E51E68"/>
    <w:rsid w:val="00E52EFD"/>
    <w:rsid w:val="00E5408A"/>
    <w:rsid w:val="00E56800"/>
    <w:rsid w:val="00E60C63"/>
    <w:rsid w:val="00E62733"/>
    <w:rsid w:val="00E62FF9"/>
    <w:rsid w:val="00E635D6"/>
    <w:rsid w:val="00E639BC"/>
    <w:rsid w:val="00E664CC"/>
    <w:rsid w:val="00E70388"/>
    <w:rsid w:val="00E70F92"/>
    <w:rsid w:val="00E74313"/>
    <w:rsid w:val="00E74C54"/>
    <w:rsid w:val="00E74F38"/>
    <w:rsid w:val="00E76032"/>
    <w:rsid w:val="00E77A03"/>
    <w:rsid w:val="00E822E8"/>
    <w:rsid w:val="00E82554"/>
    <w:rsid w:val="00E82606"/>
    <w:rsid w:val="00E831C1"/>
    <w:rsid w:val="00E846C8"/>
    <w:rsid w:val="00E84957"/>
    <w:rsid w:val="00E84A55"/>
    <w:rsid w:val="00E85BFF"/>
    <w:rsid w:val="00E90391"/>
    <w:rsid w:val="00E906C2"/>
    <w:rsid w:val="00E90979"/>
    <w:rsid w:val="00E9311F"/>
    <w:rsid w:val="00E934D1"/>
    <w:rsid w:val="00E94AF0"/>
    <w:rsid w:val="00E95D13"/>
    <w:rsid w:val="00E95DD3"/>
    <w:rsid w:val="00E969D5"/>
    <w:rsid w:val="00E972C1"/>
    <w:rsid w:val="00EA58D1"/>
    <w:rsid w:val="00EA61BC"/>
    <w:rsid w:val="00EA681A"/>
    <w:rsid w:val="00EA735B"/>
    <w:rsid w:val="00EB06DD"/>
    <w:rsid w:val="00EB1BC5"/>
    <w:rsid w:val="00EB1E69"/>
    <w:rsid w:val="00EB2086"/>
    <w:rsid w:val="00EB31ED"/>
    <w:rsid w:val="00EB5EDF"/>
    <w:rsid w:val="00EB60FE"/>
    <w:rsid w:val="00EB74DB"/>
    <w:rsid w:val="00EC5359"/>
    <w:rsid w:val="00EC562A"/>
    <w:rsid w:val="00EC72D8"/>
    <w:rsid w:val="00ED067A"/>
    <w:rsid w:val="00ED2B50"/>
    <w:rsid w:val="00EE0350"/>
    <w:rsid w:val="00EE0719"/>
    <w:rsid w:val="00EE0E80"/>
    <w:rsid w:val="00EE378C"/>
    <w:rsid w:val="00EE613F"/>
    <w:rsid w:val="00EE7295"/>
    <w:rsid w:val="00EE7869"/>
    <w:rsid w:val="00EF054A"/>
    <w:rsid w:val="00EF2655"/>
    <w:rsid w:val="00EF3235"/>
    <w:rsid w:val="00EF796D"/>
    <w:rsid w:val="00EF7E72"/>
    <w:rsid w:val="00F060C9"/>
    <w:rsid w:val="00F06375"/>
    <w:rsid w:val="00F06D37"/>
    <w:rsid w:val="00F07B9D"/>
    <w:rsid w:val="00F11586"/>
    <w:rsid w:val="00F1183B"/>
    <w:rsid w:val="00F11C9F"/>
    <w:rsid w:val="00F12263"/>
    <w:rsid w:val="00F1409D"/>
    <w:rsid w:val="00F14214"/>
    <w:rsid w:val="00F157A9"/>
    <w:rsid w:val="00F15CA4"/>
    <w:rsid w:val="00F16F00"/>
    <w:rsid w:val="00F2402F"/>
    <w:rsid w:val="00F25BB6"/>
    <w:rsid w:val="00F26877"/>
    <w:rsid w:val="00F26B7E"/>
    <w:rsid w:val="00F27A3B"/>
    <w:rsid w:val="00F32780"/>
    <w:rsid w:val="00F33817"/>
    <w:rsid w:val="00F420D5"/>
    <w:rsid w:val="00F451EA"/>
    <w:rsid w:val="00F45447"/>
    <w:rsid w:val="00F456C6"/>
    <w:rsid w:val="00F4577B"/>
    <w:rsid w:val="00F46496"/>
    <w:rsid w:val="00F474D0"/>
    <w:rsid w:val="00F50179"/>
    <w:rsid w:val="00F509AD"/>
    <w:rsid w:val="00F515EE"/>
    <w:rsid w:val="00F56511"/>
    <w:rsid w:val="00F6194E"/>
    <w:rsid w:val="00F623AC"/>
    <w:rsid w:val="00F6412A"/>
    <w:rsid w:val="00F65893"/>
    <w:rsid w:val="00F66A4A"/>
    <w:rsid w:val="00F71E22"/>
    <w:rsid w:val="00F72142"/>
    <w:rsid w:val="00F72AE7"/>
    <w:rsid w:val="00F73550"/>
    <w:rsid w:val="00F75DFA"/>
    <w:rsid w:val="00F815B6"/>
    <w:rsid w:val="00F81D98"/>
    <w:rsid w:val="00F833BA"/>
    <w:rsid w:val="00F837C8"/>
    <w:rsid w:val="00F84FD0"/>
    <w:rsid w:val="00F859A8"/>
    <w:rsid w:val="00F86D87"/>
    <w:rsid w:val="00F9108B"/>
    <w:rsid w:val="00F91349"/>
    <w:rsid w:val="00F93A8A"/>
    <w:rsid w:val="00F95248"/>
    <w:rsid w:val="00F956A9"/>
    <w:rsid w:val="00F963ED"/>
    <w:rsid w:val="00F966CF"/>
    <w:rsid w:val="00F96CAE"/>
    <w:rsid w:val="00F97C99"/>
    <w:rsid w:val="00FA662D"/>
    <w:rsid w:val="00FA73B1"/>
    <w:rsid w:val="00FB0CB9"/>
    <w:rsid w:val="00FB231D"/>
    <w:rsid w:val="00FB45F1"/>
    <w:rsid w:val="00FB4A72"/>
    <w:rsid w:val="00FB54E8"/>
    <w:rsid w:val="00FB7054"/>
    <w:rsid w:val="00FC15E7"/>
    <w:rsid w:val="00FC17B7"/>
    <w:rsid w:val="00FC2CB7"/>
    <w:rsid w:val="00FC4090"/>
    <w:rsid w:val="00FC55B4"/>
    <w:rsid w:val="00FD00E6"/>
    <w:rsid w:val="00FD09A1"/>
    <w:rsid w:val="00FD2A7C"/>
    <w:rsid w:val="00FD59EB"/>
    <w:rsid w:val="00FD7299"/>
    <w:rsid w:val="00FE0401"/>
    <w:rsid w:val="00FE1FBE"/>
    <w:rsid w:val="00FE3901"/>
    <w:rsid w:val="00FE39D3"/>
    <w:rsid w:val="00FE4BCE"/>
    <w:rsid w:val="00FE54AE"/>
    <w:rsid w:val="00FE576A"/>
    <w:rsid w:val="00FE7E79"/>
    <w:rsid w:val="00FF3E7D"/>
    <w:rsid w:val="00FF5B99"/>
    <w:rsid w:val="00FF6659"/>
    <w:rsid w:val="00FF730C"/>
    <w:rsid w:val="00FF73F4"/>
    <w:rsid w:val="00FF7CE4"/>
    <w:rsid w:val="00FF7E39"/>
    <w:rsid w:val="0248305A"/>
    <w:rsid w:val="0250735D"/>
    <w:rsid w:val="029124C9"/>
    <w:rsid w:val="05D13019"/>
    <w:rsid w:val="06BD3950"/>
    <w:rsid w:val="07340504"/>
    <w:rsid w:val="074339A9"/>
    <w:rsid w:val="07F567CA"/>
    <w:rsid w:val="082454D8"/>
    <w:rsid w:val="09D76A51"/>
    <w:rsid w:val="0A611458"/>
    <w:rsid w:val="0AD97F5C"/>
    <w:rsid w:val="0BED0C97"/>
    <w:rsid w:val="0C554996"/>
    <w:rsid w:val="0C734149"/>
    <w:rsid w:val="0CE65413"/>
    <w:rsid w:val="0DA90E87"/>
    <w:rsid w:val="0DC73CDF"/>
    <w:rsid w:val="0FB22603"/>
    <w:rsid w:val="10A96AED"/>
    <w:rsid w:val="11466B07"/>
    <w:rsid w:val="11484B7B"/>
    <w:rsid w:val="121073DE"/>
    <w:rsid w:val="1273042B"/>
    <w:rsid w:val="12B969E9"/>
    <w:rsid w:val="13951B3B"/>
    <w:rsid w:val="13E25209"/>
    <w:rsid w:val="15C41AB6"/>
    <w:rsid w:val="172E656B"/>
    <w:rsid w:val="173B2048"/>
    <w:rsid w:val="1D95247B"/>
    <w:rsid w:val="1DEB6009"/>
    <w:rsid w:val="1F4A70FD"/>
    <w:rsid w:val="200E40BC"/>
    <w:rsid w:val="2099237C"/>
    <w:rsid w:val="228D3E7A"/>
    <w:rsid w:val="246A441E"/>
    <w:rsid w:val="247A76EA"/>
    <w:rsid w:val="25432329"/>
    <w:rsid w:val="25E42FB4"/>
    <w:rsid w:val="26AD1FB3"/>
    <w:rsid w:val="27BC1FA7"/>
    <w:rsid w:val="283332DA"/>
    <w:rsid w:val="290047DB"/>
    <w:rsid w:val="291F0542"/>
    <w:rsid w:val="294D78C7"/>
    <w:rsid w:val="29BB5003"/>
    <w:rsid w:val="2D88542E"/>
    <w:rsid w:val="2E0067B1"/>
    <w:rsid w:val="3029746C"/>
    <w:rsid w:val="30CD7FF2"/>
    <w:rsid w:val="30FA5A12"/>
    <w:rsid w:val="32523AAD"/>
    <w:rsid w:val="32592EEF"/>
    <w:rsid w:val="32A978B2"/>
    <w:rsid w:val="32BE2B5E"/>
    <w:rsid w:val="35B16BCD"/>
    <w:rsid w:val="35E328D9"/>
    <w:rsid w:val="370C4202"/>
    <w:rsid w:val="37815996"/>
    <w:rsid w:val="37842B42"/>
    <w:rsid w:val="38521299"/>
    <w:rsid w:val="38D11273"/>
    <w:rsid w:val="39687A37"/>
    <w:rsid w:val="3B00217F"/>
    <w:rsid w:val="3C053706"/>
    <w:rsid w:val="3C425A6B"/>
    <w:rsid w:val="3C842FA3"/>
    <w:rsid w:val="3DFC15F4"/>
    <w:rsid w:val="3E0B2DFF"/>
    <w:rsid w:val="3E511436"/>
    <w:rsid w:val="3EA42E61"/>
    <w:rsid w:val="41E714BD"/>
    <w:rsid w:val="454848B8"/>
    <w:rsid w:val="462D2C94"/>
    <w:rsid w:val="46731392"/>
    <w:rsid w:val="47FE103D"/>
    <w:rsid w:val="48926E17"/>
    <w:rsid w:val="493868A9"/>
    <w:rsid w:val="49E625A7"/>
    <w:rsid w:val="4A213193"/>
    <w:rsid w:val="4A4E5BB5"/>
    <w:rsid w:val="4A9F11A1"/>
    <w:rsid w:val="4AF56684"/>
    <w:rsid w:val="4BAF3313"/>
    <w:rsid w:val="4C1B1639"/>
    <w:rsid w:val="4D1C4610"/>
    <w:rsid w:val="4E3C7A50"/>
    <w:rsid w:val="4F5A5E19"/>
    <w:rsid w:val="4F66583F"/>
    <w:rsid w:val="527267F2"/>
    <w:rsid w:val="55067F3A"/>
    <w:rsid w:val="553D7E00"/>
    <w:rsid w:val="558F5D5E"/>
    <w:rsid w:val="55E31AFA"/>
    <w:rsid w:val="56142799"/>
    <w:rsid w:val="56523435"/>
    <w:rsid w:val="57C40382"/>
    <w:rsid w:val="588C0F63"/>
    <w:rsid w:val="590961FC"/>
    <w:rsid w:val="5ADA376B"/>
    <w:rsid w:val="5B0E5A1D"/>
    <w:rsid w:val="5B2B4256"/>
    <w:rsid w:val="5D0968B1"/>
    <w:rsid w:val="5D156F6C"/>
    <w:rsid w:val="5D7879F0"/>
    <w:rsid w:val="5EB7760C"/>
    <w:rsid w:val="5F0759F1"/>
    <w:rsid w:val="62130050"/>
    <w:rsid w:val="6242450E"/>
    <w:rsid w:val="62A849B5"/>
    <w:rsid w:val="6A975974"/>
    <w:rsid w:val="6A991B4E"/>
    <w:rsid w:val="6B9D229A"/>
    <w:rsid w:val="6E0D32E8"/>
    <w:rsid w:val="6E426D96"/>
    <w:rsid w:val="6EB16D05"/>
    <w:rsid w:val="6F3C104B"/>
    <w:rsid w:val="6F77137F"/>
    <w:rsid w:val="70DE4977"/>
    <w:rsid w:val="710E5E8B"/>
    <w:rsid w:val="718F134F"/>
    <w:rsid w:val="719647CC"/>
    <w:rsid w:val="72596DDD"/>
    <w:rsid w:val="72BB3A37"/>
    <w:rsid w:val="74FC77C0"/>
    <w:rsid w:val="75D829C3"/>
    <w:rsid w:val="76713F77"/>
    <w:rsid w:val="79B53B59"/>
    <w:rsid w:val="7AF0771F"/>
    <w:rsid w:val="7B0F3A72"/>
    <w:rsid w:val="7BF94115"/>
    <w:rsid w:val="7C8C3866"/>
    <w:rsid w:val="7D413817"/>
    <w:rsid w:val="7D474461"/>
    <w:rsid w:val="7DCB092C"/>
    <w:rsid w:val="7E2C6520"/>
    <w:rsid w:val="7F622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F23812C"/>
  <w15:docId w15:val="{F7E1116D-87E5-4108-AD73-1EBF2DC3C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semiHidden="1" w:uiPriority="0" w:unhideWhenUsed="1"/>
    <w:lsdException w:name="toc 9" w:semiHidden="1" w:uiPriority="0" w:unhideWhenUsed="1"/>
    <w:lsdException w:name="Normal Indent" w:uiPriority="0" w:qFormat="1"/>
    <w:lsdException w:name="footnote text" w:semiHidden="1" w:uiPriority="0" w:qFormat="1"/>
    <w:lsdException w:name="annotation text" w:semiHidden="1" w:unhideWhenUsed="1" w:qFormat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qFormat="1"/>
    <w:lsdException w:name="envelope address" w:semiHidden="1" w:unhideWhenUsed="1"/>
    <w:lsdException w:name="envelope return" w:semiHidden="1" w:unhideWhenUsed="1"/>
    <w:lsdException w:name="footnote reference" w:semiHidden="1" w:uiPriority="0" w:qFormat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uiPriority="29" w:qFormat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fff5">
    <w:name w:val="Normal"/>
    <w:autoRedefine/>
    <w:qFormat/>
    <w:pPr>
      <w:widowControl w:val="0"/>
      <w:adjustRightInd w:val="0"/>
      <w:spacing w:line="400" w:lineRule="exact"/>
      <w:jc w:val="both"/>
    </w:pPr>
    <w:rPr>
      <w:rFonts w:ascii="Calibri" w:hAnsi="Calibri"/>
      <w:kern w:val="2"/>
      <w:sz w:val="21"/>
      <w:szCs w:val="21"/>
    </w:rPr>
  </w:style>
  <w:style w:type="paragraph" w:styleId="1">
    <w:name w:val="heading 1"/>
    <w:basedOn w:val="afff5"/>
    <w:next w:val="afff5"/>
    <w:link w:val="10"/>
    <w:autoRedefine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2">
    <w:name w:val="heading 2"/>
    <w:basedOn w:val="afff5"/>
    <w:next w:val="afff5"/>
    <w:link w:val="23"/>
    <w:autoRedefine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fff5"/>
    <w:next w:val="afff5"/>
    <w:link w:val="30"/>
    <w:autoRedefine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fff5"/>
    <w:next w:val="afff5"/>
    <w:link w:val="40"/>
    <w:autoRedefine/>
    <w:qFormat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fff5"/>
    <w:next w:val="afff5"/>
    <w:link w:val="50"/>
    <w:autoRedefine/>
    <w:qFormat/>
    <w:pPr>
      <w:keepNext/>
      <w:keepLines/>
      <w:adjustRightInd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fff5"/>
    <w:next w:val="afff5"/>
    <w:link w:val="60"/>
    <w:autoRedefine/>
    <w:qFormat/>
    <w:pPr>
      <w:keepNext/>
      <w:keepLines/>
      <w:adjustRightInd/>
      <w:spacing w:before="240" w:after="64" w:line="320" w:lineRule="auto"/>
      <w:outlineLvl w:val="5"/>
    </w:pPr>
    <w:rPr>
      <w:rFonts w:ascii="Arial" w:eastAsia="黑体" w:hAnsi="Arial"/>
      <w:b/>
      <w:bCs/>
      <w:sz w:val="24"/>
      <w:szCs w:val="24"/>
    </w:rPr>
  </w:style>
  <w:style w:type="paragraph" w:styleId="7">
    <w:name w:val="heading 7"/>
    <w:basedOn w:val="afff5"/>
    <w:next w:val="afff5"/>
    <w:link w:val="70"/>
    <w:autoRedefine/>
    <w:qFormat/>
    <w:pPr>
      <w:keepNext/>
      <w:keepLines/>
      <w:adjustRightInd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fff5"/>
    <w:next w:val="afff5"/>
    <w:link w:val="80"/>
    <w:autoRedefine/>
    <w:qFormat/>
    <w:pPr>
      <w:keepNext/>
      <w:keepLines/>
      <w:adjustRightInd/>
      <w:spacing w:before="240" w:after="64" w:line="320" w:lineRule="auto"/>
      <w:outlineLvl w:val="7"/>
    </w:pPr>
    <w:rPr>
      <w:rFonts w:ascii="Arial" w:eastAsia="黑体" w:hAnsi="Arial"/>
      <w:sz w:val="24"/>
      <w:szCs w:val="24"/>
    </w:rPr>
  </w:style>
  <w:style w:type="paragraph" w:styleId="9">
    <w:name w:val="heading 9"/>
    <w:basedOn w:val="afff5"/>
    <w:next w:val="afff5"/>
    <w:link w:val="90"/>
    <w:autoRedefine/>
    <w:qFormat/>
    <w:pPr>
      <w:keepNext/>
      <w:keepLines/>
      <w:adjustRightInd/>
      <w:spacing w:before="240" w:after="64" w:line="320" w:lineRule="auto"/>
      <w:outlineLvl w:val="8"/>
    </w:pPr>
    <w:rPr>
      <w:rFonts w:ascii="Arial" w:eastAsia="黑体" w:hAnsi="Arial"/>
    </w:rPr>
  </w:style>
  <w:style w:type="character" w:default="1" w:styleId="afff6">
    <w:name w:val="Default Paragraph Font"/>
    <w:uiPriority w:val="1"/>
    <w:unhideWhenUsed/>
  </w:style>
  <w:style w:type="table" w:default="1" w:styleId="afff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ff8">
    <w:name w:val="No List"/>
    <w:uiPriority w:val="99"/>
    <w:semiHidden/>
    <w:unhideWhenUsed/>
  </w:style>
  <w:style w:type="paragraph" w:styleId="TOC7">
    <w:name w:val="toc 7"/>
    <w:basedOn w:val="afff5"/>
    <w:next w:val="afff5"/>
    <w:autoRedefine/>
    <w:uiPriority w:val="39"/>
    <w:unhideWhenUsed/>
    <w:qFormat/>
    <w:pPr>
      <w:tabs>
        <w:tab w:val="right" w:leader="dot" w:pos="9344"/>
      </w:tabs>
      <w:spacing w:line="300" w:lineRule="exact"/>
      <w:ind w:left="1259"/>
    </w:pPr>
    <w:rPr>
      <w:rFonts w:ascii="宋体"/>
    </w:rPr>
  </w:style>
  <w:style w:type="paragraph" w:styleId="afff9">
    <w:name w:val="Normal Indent"/>
    <w:basedOn w:val="afff5"/>
    <w:autoRedefine/>
    <w:qFormat/>
    <w:pPr>
      <w:ind w:firstLine="420"/>
    </w:pPr>
  </w:style>
  <w:style w:type="paragraph" w:styleId="afffa">
    <w:name w:val="annotation text"/>
    <w:basedOn w:val="afff5"/>
    <w:uiPriority w:val="99"/>
    <w:semiHidden/>
    <w:unhideWhenUsed/>
    <w:qFormat/>
    <w:pPr>
      <w:jc w:val="left"/>
    </w:pPr>
  </w:style>
  <w:style w:type="paragraph" w:styleId="afffb">
    <w:name w:val="Body Text"/>
    <w:basedOn w:val="afff5"/>
    <w:link w:val="afffc"/>
    <w:autoRedefine/>
    <w:qFormat/>
    <w:pPr>
      <w:spacing w:after="120"/>
    </w:pPr>
  </w:style>
  <w:style w:type="paragraph" w:styleId="TOC5">
    <w:name w:val="toc 5"/>
    <w:basedOn w:val="afff5"/>
    <w:next w:val="afff5"/>
    <w:autoRedefine/>
    <w:uiPriority w:val="39"/>
    <w:unhideWhenUsed/>
    <w:qFormat/>
    <w:pPr>
      <w:ind w:left="839"/>
    </w:pPr>
    <w:rPr>
      <w:rFonts w:ascii="宋体"/>
    </w:rPr>
  </w:style>
  <w:style w:type="paragraph" w:styleId="TOC3">
    <w:name w:val="toc 3"/>
    <w:basedOn w:val="afff5"/>
    <w:next w:val="afff5"/>
    <w:autoRedefine/>
    <w:uiPriority w:val="39"/>
    <w:unhideWhenUsed/>
    <w:qFormat/>
    <w:pPr>
      <w:spacing w:line="300" w:lineRule="exact"/>
      <w:ind w:left="420"/>
    </w:pPr>
    <w:rPr>
      <w:rFonts w:ascii="宋体"/>
    </w:rPr>
  </w:style>
  <w:style w:type="paragraph" w:styleId="afffd">
    <w:name w:val="Balloon Text"/>
    <w:basedOn w:val="afff5"/>
    <w:link w:val="afffe"/>
    <w:autoRedefine/>
    <w:uiPriority w:val="99"/>
    <w:semiHidden/>
    <w:unhideWhenUsed/>
    <w:qFormat/>
    <w:rPr>
      <w:sz w:val="18"/>
      <w:szCs w:val="18"/>
    </w:rPr>
  </w:style>
  <w:style w:type="paragraph" w:styleId="affff">
    <w:name w:val="footer"/>
    <w:basedOn w:val="afff5"/>
    <w:link w:val="affff0"/>
    <w:autoRedefine/>
    <w:uiPriority w:val="99"/>
    <w:qFormat/>
    <w:pPr>
      <w:tabs>
        <w:tab w:val="center" w:pos="4153"/>
        <w:tab w:val="right" w:pos="8306"/>
      </w:tabs>
      <w:adjustRightInd/>
      <w:snapToGrid w:val="0"/>
      <w:spacing w:line="240" w:lineRule="auto"/>
      <w:jc w:val="right"/>
    </w:pPr>
    <w:rPr>
      <w:rFonts w:ascii="宋体"/>
      <w:sz w:val="18"/>
      <w:szCs w:val="18"/>
    </w:rPr>
  </w:style>
  <w:style w:type="paragraph" w:styleId="affff1">
    <w:name w:val="header"/>
    <w:basedOn w:val="afff5"/>
    <w:link w:val="affff2"/>
    <w:autoRedefine/>
    <w:uiPriority w:val="99"/>
    <w:qFormat/>
    <w:pPr>
      <w:tabs>
        <w:tab w:val="center" w:pos="4153"/>
        <w:tab w:val="right" w:pos="8306"/>
      </w:tabs>
      <w:adjustRightInd/>
      <w:snapToGrid w:val="0"/>
      <w:jc w:val="center"/>
    </w:pPr>
    <w:rPr>
      <w:sz w:val="18"/>
      <w:szCs w:val="18"/>
    </w:rPr>
  </w:style>
  <w:style w:type="paragraph" w:styleId="TOC1">
    <w:name w:val="toc 1"/>
    <w:basedOn w:val="afff5"/>
    <w:next w:val="afff5"/>
    <w:autoRedefine/>
    <w:uiPriority w:val="39"/>
    <w:unhideWhenUsed/>
    <w:qFormat/>
    <w:rPr>
      <w:rFonts w:ascii="宋体"/>
    </w:rPr>
  </w:style>
  <w:style w:type="paragraph" w:styleId="TOC4">
    <w:name w:val="toc 4"/>
    <w:basedOn w:val="afff5"/>
    <w:next w:val="afff5"/>
    <w:autoRedefine/>
    <w:uiPriority w:val="39"/>
    <w:unhideWhenUsed/>
    <w:qFormat/>
    <w:pPr>
      <w:tabs>
        <w:tab w:val="right" w:leader="dot" w:pos="9344"/>
      </w:tabs>
      <w:spacing w:line="300" w:lineRule="exact"/>
      <w:ind w:left="629"/>
    </w:pPr>
    <w:rPr>
      <w:rFonts w:ascii="宋体"/>
    </w:rPr>
  </w:style>
  <w:style w:type="paragraph" w:styleId="affff3">
    <w:name w:val="footnote text"/>
    <w:basedOn w:val="afff5"/>
    <w:next w:val="afff5"/>
    <w:link w:val="affff4"/>
    <w:autoRedefine/>
    <w:semiHidden/>
    <w:qFormat/>
    <w:pPr>
      <w:adjustRightInd/>
      <w:snapToGrid w:val="0"/>
      <w:spacing w:line="300" w:lineRule="exact"/>
      <w:ind w:leftChars="200" w:left="400" w:hangingChars="200" w:hanging="200"/>
      <w:jc w:val="left"/>
    </w:pPr>
    <w:rPr>
      <w:rFonts w:ascii="宋体"/>
      <w:sz w:val="18"/>
      <w:szCs w:val="18"/>
    </w:rPr>
  </w:style>
  <w:style w:type="paragraph" w:styleId="TOC6">
    <w:name w:val="toc 6"/>
    <w:basedOn w:val="afff5"/>
    <w:next w:val="afff5"/>
    <w:autoRedefine/>
    <w:uiPriority w:val="39"/>
    <w:unhideWhenUsed/>
    <w:qFormat/>
    <w:pPr>
      <w:spacing w:line="300" w:lineRule="exact"/>
      <w:ind w:left="1049"/>
    </w:pPr>
    <w:rPr>
      <w:rFonts w:ascii="宋体"/>
    </w:rPr>
  </w:style>
  <w:style w:type="paragraph" w:styleId="affff5">
    <w:name w:val="table of figures"/>
    <w:basedOn w:val="afff5"/>
    <w:next w:val="afff5"/>
    <w:autoRedefine/>
    <w:semiHidden/>
    <w:qFormat/>
    <w:pPr>
      <w:adjustRightInd/>
      <w:spacing w:line="240" w:lineRule="auto"/>
      <w:jc w:val="left"/>
    </w:pPr>
    <w:rPr>
      <w:szCs w:val="24"/>
    </w:rPr>
  </w:style>
  <w:style w:type="paragraph" w:styleId="TOC2">
    <w:name w:val="toc 2"/>
    <w:basedOn w:val="afff5"/>
    <w:next w:val="afff5"/>
    <w:autoRedefine/>
    <w:uiPriority w:val="39"/>
    <w:unhideWhenUsed/>
    <w:qFormat/>
    <w:pPr>
      <w:tabs>
        <w:tab w:val="right" w:leader="dot" w:pos="9344"/>
      </w:tabs>
      <w:spacing w:line="300" w:lineRule="exact"/>
      <w:ind w:left="210"/>
    </w:pPr>
    <w:rPr>
      <w:rFonts w:ascii="宋体"/>
    </w:rPr>
  </w:style>
  <w:style w:type="paragraph" w:styleId="HTML">
    <w:name w:val="HTML Preformatted"/>
    <w:basedOn w:val="afff5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  <w:szCs w:val="24"/>
    </w:rPr>
  </w:style>
  <w:style w:type="paragraph" w:styleId="affff6">
    <w:name w:val="Normal (Web)"/>
    <w:basedOn w:val="afff5"/>
    <w:autoRedefine/>
    <w:uiPriority w:val="99"/>
    <w:semiHidden/>
    <w:unhideWhenUsed/>
    <w:qFormat/>
    <w:pPr>
      <w:spacing w:beforeAutospacing="1" w:afterAutospacing="1"/>
      <w:jc w:val="left"/>
    </w:pPr>
    <w:rPr>
      <w:kern w:val="0"/>
      <w:sz w:val="24"/>
    </w:rPr>
  </w:style>
  <w:style w:type="paragraph" w:styleId="affff7">
    <w:name w:val="Title"/>
    <w:basedOn w:val="afff5"/>
    <w:link w:val="affff8"/>
    <w:autoRedefine/>
    <w:qFormat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table" w:styleId="affff9">
    <w:name w:val="Table Grid"/>
    <w:basedOn w:val="afff7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a">
    <w:name w:val="Strong"/>
    <w:autoRedefine/>
    <w:uiPriority w:val="22"/>
    <w:qFormat/>
    <w:rPr>
      <w:b/>
      <w:bCs/>
    </w:rPr>
  </w:style>
  <w:style w:type="character" w:styleId="affffb">
    <w:name w:val="page number"/>
    <w:autoRedefine/>
    <w:qFormat/>
    <w:rPr>
      <w:rFonts w:ascii="宋体" w:eastAsia="宋体" w:hAnsi="Times New Roman"/>
      <w:sz w:val="18"/>
    </w:rPr>
  </w:style>
  <w:style w:type="character" w:styleId="affffc">
    <w:name w:val="Emphasis"/>
    <w:autoRedefine/>
    <w:uiPriority w:val="20"/>
    <w:qFormat/>
    <w:rPr>
      <w:i/>
      <w:iCs/>
    </w:rPr>
  </w:style>
  <w:style w:type="character" w:styleId="affffd">
    <w:name w:val="Hyperlink"/>
    <w:autoRedefine/>
    <w:uiPriority w:val="99"/>
    <w:qFormat/>
    <w:rPr>
      <w:rFonts w:ascii="宋体" w:eastAsia="宋体" w:hAnsi="Times New Roman"/>
      <w:color w:val="auto"/>
      <w:spacing w:val="0"/>
      <w:w w:val="100"/>
      <w:position w:val="0"/>
      <w:sz w:val="21"/>
      <w:u w:val="none"/>
      <w:vertAlign w:val="baseline"/>
    </w:rPr>
  </w:style>
  <w:style w:type="character" w:styleId="affffe">
    <w:name w:val="footnote reference"/>
    <w:autoRedefine/>
    <w:semiHidden/>
    <w:qFormat/>
    <w:rPr>
      <w:rFonts w:ascii="宋体" w:eastAsia="宋体" w:hAnsi="宋体" w:cs="Times New Roman"/>
      <w:spacing w:val="0"/>
      <w:sz w:val="18"/>
      <w:vertAlign w:val="superscript"/>
    </w:rPr>
  </w:style>
  <w:style w:type="character" w:customStyle="1" w:styleId="10">
    <w:name w:val="标题 1 字符"/>
    <w:link w:val="1"/>
    <w:autoRedefine/>
    <w:qFormat/>
    <w:rPr>
      <w:b/>
      <w:bCs/>
      <w:kern w:val="44"/>
      <w:sz w:val="44"/>
      <w:szCs w:val="44"/>
    </w:rPr>
  </w:style>
  <w:style w:type="character" w:customStyle="1" w:styleId="23">
    <w:name w:val="标题 2 字符"/>
    <w:link w:val="22"/>
    <w:autoRedefine/>
    <w:qFormat/>
    <w:rPr>
      <w:rFonts w:ascii="Arial" w:eastAsia="黑体" w:hAnsi="Arial"/>
      <w:b/>
      <w:bCs/>
      <w:kern w:val="2"/>
      <w:sz w:val="32"/>
      <w:szCs w:val="32"/>
    </w:rPr>
  </w:style>
  <w:style w:type="character" w:customStyle="1" w:styleId="30">
    <w:name w:val="标题 3 字符"/>
    <w:link w:val="3"/>
    <w:autoRedefine/>
    <w:qFormat/>
    <w:rPr>
      <w:b/>
      <w:bCs/>
      <w:kern w:val="2"/>
      <w:sz w:val="32"/>
      <w:szCs w:val="32"/>
    </w:rPr>
  </w:style>
  <w:style w:type="character" w:customStyle="1" w:styleId="40">
    <w:name w:val="标题 4 字符"/>
    <w:link w:val="4"/>
    <w:autoRedefine/>
    <w:qFormat/>
    <w:rPr>
      <w:rFonts w:ascii="Arial" w:eastAsia="黑体" w:hAnsi="Arial"/>
      <w:b/>
      <w:bCs/>
      <w:kern w:val="2"/>
      <w:sz w:val="28"/>
      <w:szCs w:val="28"/>
    </w:rPr>
  </w:style>
  <w:style w:type="character" w:customStyle="1" w:styleId="50">
    <w:name w:val="标题 5 字符"/>
    <w:link w:val="5"/>
    <w:autoRedefine/>
    <w:qFormat/>
    <w:rPr>
      <w:b/>
      <w:bCs/>
      <w:kern w:val="2"/>
      <w:sz w:val="28"/>
      <w:szCs w:val="28"/>
    </w:rPr>
  </w:style>
  <w:style w:type="character" w:customStyle="1" w:styleId="60">
    <w:name w:val="标题 6 字符"/>
    <w:link w:val="6"/>
    <w:autoRedefine/>
    <w:qFormat/>
    <w:rPr>
      <w:rFonts w:ascii="Arial" w:eastAsia="黑体" w:hAnsi="Arial"/>
      <w:b/>
      <w:bCs/>
      <w:kern w:val="2"/>
      <w:sz w:val="24"/>
      <w:szCs w:val="24"/>
    </w:rPr>
  </w:style>
  <w:style w:type="character" w:customStyle="1" w:styleId="70">
    <w:name w:val="标题 7 字符"/>
    <w:link w:val="7"/>
    <w:autoRedefine/>
    <w:qFormat/>
    <w:rPr>
      <w:b/>
      <w:bCs/>
      <w:kern w:val="2"/>
      <w:sz w:val="24"/>
      <w:szCs w:val="24"/>
    </w:rPr>
  </w:style>
  <w:style w:type="character" w:customStyle="1" w:styleId="80">
    <w:name w:val="标题 8 字符"/>
    <w:link w:val="8"/>
    <w:autoRedefine/>
    <w:qFormat/>
    <w:rPr>
      <w:rFonts w:ascii="Arial" w:eastAsia="黑体" w:hAnsi="Arial"/>
      <w:kern w:val="2"/>
      <w:sz w:val="24"/>
      <w:szCs w:val="24"/>
    </w:rPr>
  </w:style>
  <w:style w:type="character" w:customStyle="1" w:styleId="90">
    <w:name w:val="标题 9 字符"/>
    <w:link w:val="9"/>
    <w:autoRedefine/>
    <w:qFormat/>
    <w:rPr>
      <w:rFonts w:ascii="Arial" w:eastAsia="黑体" w:hAnsi="Arial"/>
      <w:kern w:val="2"/>
      <w:sz w:val="21"/>
      <w:szCs w:val="21"/>
    </w:rPr>
  </w:style>
  <w:style w:type="character" w:customStyle="1" w:styleId="affff2">
    <w:name w:val="页眉 字符"/>
    <w:link w:val="affff1"/>
    <w:autoRedefine/>
    <w:uiPriority w:val="99"/>
    <w:qFormat/>
    <w:rPr>
      <w:kern w:val="2"/>
      <w:sz w:val="18"/>
      <w:szCs w:val="18"/>
    </w:rPr>
  </w:style>
  <w:style w:type="character" w:customStyle="1" w:styleId="affff0">
    <w:name w:val="页脚 字符"/>
    <w:link w:val="affff"/>
    <w:autoRedefine/>
    <w:uiPriority w:val="99"/>
    <w:qFormat/>
    <w:rPr>
      <w:rFonts w:ascii="宋体"/>
      <w:kern w:val="2"/>
      <w:sz w:val="18"/>
      <w:szCs w:val="18"/>
    </w:rPr>
  </w:style>
  <w:style w:type="character" w:customStyle="1" w:styleId="afffe">
    <w:name w:val="批注框文本 字符"/>
    <w:link w:val="afffd"/>
    <w:autoRedefine/>
    <w:uiPriority w:val="99"/>
    <w:semiHidden/>
    <w:qFormat/>
    <w:rPr>
      <w:kern w:val="2"/>
      <w:sz w:val="18"/>
      <w:szCs w:val="18"/>
    </w:rPr>
  </w:style>
  <w:style w:type="paragraph" w:styleId="afffff">
    <w:name w:val="Quote"/>
    <w:basedOn w:val="afff5"/>
    <w:next w:val="afff5"/>
    <w:link w:val="afffff0"/>
    <w:autoRedefine/>
    <w:uiPriority w:val="29"/>
    <w:qFormat/>
    <w:rPr>
      <w:i/>
      <w:iCs/>
      <w:color w:val="000000"/>
    </w:rPr>
  </w:style>
  <w:style w:type="character" w:customStyle="1" w:styleId="afffff0">
    <w:name w:val="引用 字符"/>
    <w:link w:val="afffff"/>
    <w:autoRedefine/>
    <w:uiPriority w:val="29"/>
    <w:qFormat/>
    <w:rPr>
      <w:i/>
      <w:iCs/>
      <w:color w:val="000000"/>
      <w:kern w:val="2"/>
      <w:sz w:val="21"/>
      <w:szCs w:val="21"/>
    </w:rPr>
  </w:style>
  <w:style w:type="character" w:customStyle="1" w:styleId="affff8">
    <w:name w:val="标题 字符"/>
    <w:link w:val="affff7"/>
    <w:autoRedefine/>
    <w:qFormat/>
    <w:rPr>
      <w:rFonts w:ascii="Arial" w:hAnsi="Arial" w:cs="Arial"/>
      <w:b/>
      <w:bCs/>
      <w:kern w:val="2"/>
      <w:sz w:val="32"/>
      <w:szCs w:val="32"/>
    </w:rPr>
  </w:style>
  <w:style w:type="paragraph" w:customStyle="1" w:styleId="afffff1">
    <w:name w:val="标准标志"/>
    <w:next w:val="afff5"/>
    <w:autoRedefine/>
    <w:qFormat/>
    <w:pPr>
      <w:framePr w:w="2268" w:h="1392" w:hRule="exact" w:wrap="around" w:hAnchor="margin" w:x="6748" w:y="171" w:anchorLock="1"/>
      <w:shd w:val="solid" w:color="FFFFFF" w:fill="FFFFFF"/>
      <w:spacing w:line="0" w:lineRule="atLeast"/>
      <w:jc w:val="right"/>
    </w:pPr>
    <w:rPr>
      <w:b/>
      <w:w w:val="130"/>
      <w:sz w:val="96"/>
    </w:rPr>
  </w:style>
  <w:style w:type="paragraph" w:customStyle="1" w:styleId="afffff2">
    <w:name w:val="标准称谓"/>
    <w:next w:val="afff5"/>
    <w:autoRedefine/>
    <w:qFormat/>
    <w:pPr>
      <w:framePr w:w="9638" w:h="754" w:hRule="exact" w:hSpace="180" w:vSpace="180" w:wrap="around" w:vAnchor="page" w:hAnchor="margin" w:xAlign="center" w:y="2128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/>
      <w:b/>
      <w:bCs/>
      <w:w w:val="148"/>
      <w:sz w:val="52"/>
    </w:rPr>
  </w:style>
  <w:style w:type="paragraph" w:customStyle="1" w:styleId="afffff3">
    <w:name w:val="标准文件_页脚偶数页"/>
    <w:autoRedefine/>
    <w:qFormat/>
    <w:pPr>
      <w:ind w:left="198"/>
    </w:pPr>
    <w:rPr>
      <w:rFonts w:ascii="宋体"/>
      <w:sz w:val="18"/>
    </w:rPr>
  </w:style>
  <w:style w:type="paragraph" w:customStyle="1" w:styleId="afffff4">
    <w:name w:val="标准文件_页脚奇数页"/>
    <w:autoRedefine/>
    <w:qFormat/>
    <w:pPr>
      <w:ind w:right="227"/>
      <w:jc w:val="right"/>
    </w:pPr>
    <w:rPr>
      <w:rFonts w:ascii="宋体"/>
      <w:sz w:val="18"/>
    </w:rPr>
  </w:style>
  <w:style w:type="paragraph" w:customStyle="1" w:styleId="afffff5">
    <w:name w:val="标准书眉一"/>
    <w:autoRedefine/>
    <w:qFormat/>
    <w:pPr>
      <w:jc w:val="both"/>
    </w:pPr>
  </w:style>
  <w:style w:type="paragraph" w:customStyle="1" w:styleId="ICS">
    <w:name w:val="标准文件_ICS"/>
    <w:basedOn w:val="afff5"/>
    <w:autoRedefine/>
    <w:qFormat/>
    <w:pPr>
      <w:spacing w:line="0" w:lineRule="atLeast"/>
    </w:pPr>
    <w:rPr>
      <w:rFonts w:ascii="黑体" w:eastAsia="黑体" w:hAnsi="宋体"/>
    </w:rPr>
  </w:style>
  <w:style w:type="paragraph" w:customStyle="1" w:styleId="afffff6">
    <w:name w:val="标准文件_标准正文"/>
    <w:basedOn w:val="afff5"/>
    <w:next w:val="afffff7"/>
    <w:autoRedefine/>
    <w:qFormat/>
    <w:pPr>
      <w:snapToGrid w:val="0"/>
      <w:ind w:firstLineChars="200" w:firstLine="200"/>
    </w:pPr>
    <w:rPr>
      <w:kern w:val="0"/>
    </w:rPr>
  </w:style>
  <w:style w:type="paragraph" w:customStyle="1" w:styleId="afffff7">
    <w:name w:val="标准文件_段"/>
    <w:link w:val="Char"/>
    <w:autoRedefine/>
    <w:qFormat/>
    <w:pPr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paragraph" w:customStyle="1" w:styleId="afffff8">
    <w:name w:val="标准文件_版本"/>
    <w:basedOn w:val="afffff6"/>
    <w:autoRedefine/>
    <w:qFormat/>
    <w:pPr>
      <w:adjustRightInd/>
      <w:snapToGrid/>
      <w:ind w:firstLineChars="0" w:firstLine="0"/>
    </w:pPr>
    <w:rPr>
      <w:rFonts w:ascii="宋体" w:hAnsi="宋体"/>
      <w:kern w:val="2"/>
    </w:rPr>
  </w:style>
  <w:style w:type="paragraph" w:customStyle="1" w:styleId="afffff9">
    <w:name w:val="标准文件_标准部门"/>
    <w:basedOn w:val="afff5"/>
    <w:autoRedefine/>
    <w:qFormat/>
    <w:pPr>
      <w:jc w:val="center"/>
    </w:pPr>
    <w:rPr>
      <w:rFonts w:ascii="黑体" w:eastAsia="黑体"/>
      <w:kern w:val="0"/>
      <w:sz w:val="44"/>
    </w:rPr>
  </w:style>
  <w:style w:type="paragraph" w:customStyle="1" w:styleId="afffffa">
    <w:name w:val="标准文件_标准代替"/>
    <w:basedOn w:val="afff5"/>
    <w:next w:val="afff5"/>
    <w:autoRedefine/>
    <w:qFormat/>
    <w:pPr>
      <w:spacing w:line="310" w:lineRule="exact"/>
      <w:jc w:val="right"/>
    </w:pPr>
    <w:rPr>
      <w:rFonts w:ascii="宋体" w:hAnsi="宋体"/>
      <w:kern w:val="0"/>
    </w:rPr>
  </w:style>
  <w:style w:type="paragraph" w:customStyle="1" w:styleId="afffffb">
    <w:name w:val="标准文件_标准名称标题"/>
    <w:basedOn w:val="afff5"/>
    <w:next w:val="afff5"/>
    <w:autoRedefine/>
    <w:qFormat/>
    <w:pPr>
      <w:widowControl/>
      <w:shd w:val="clear" w:color="FFFFFF" w:fill="FFFFFF"/>
      <w:adjustRightInd/>
      <w:spacing w:before="640" w:after="100"/>
      <w:jc w:val="center"/>
    </w:pPr>
    <w:rPr>
      <w:rFonts w:ascii="黑体" w:eastAsia="黑体"/>
      <w:kern w:val="0"/>
      <w:sz w:val="32"/>
    </w:rPr>
  </w:style>
  <w:style w:type="paragraph" w:customStyle="1" w:styleId="afffffc">
    <w:name w:val="标准文件_页眉奇数页"/>
    <w:next w:val="afff5"/>
    <w:autoRedefine/>
    <w:qFormat/>
    <w:pPr>
      <w:tabs>
        <w:tab w:val="center" w:pos="4154"/>
        <w:tab w:val="right" w:pos="8306"/>
      </w:tabs>
      <w:spacing w:after="120"/>
      <w:jc w:val="right"/>
    </w:pPr>
    <w:rPr>
      <w:rFonts w:ascii="黑体" w:eastAsia="黑体" w:hAnsi="宋体"/>
      <w:sz w:val="21"/>
    </w:rPr>
  </w:style>
  <w:style w:type="paragraph" w:customStyle="1" w:styleId="afffffd">
    <w:name w:val="标准文件_页眉偶数页"/>
    <w:basedOn w:val="afffffc"/>
    <w:next w:val="afff5"/>
    <w:autoRedefine/>
    <w:qFormat/>
    <w:pPr>
      <w:jc w:val="left"/>
    </w:pPr>
  </w:style>
  <w:style w:type="paragraph" w:customStyle="1" w:styleId="afffffe">
    <w:name w:val="标准文件_参考文献标题"/>
    <w:basedOn w:val="afff5"/>
    <w:next w:val="afff5"/>
    <w:autoRedefine/>
    <w:qFormat/>
    <w:pPr>
      <w:widowControl/>
      <w:shd w:val="clear" w:color="FFFFFF" w:fill="FFFFFF"/>
      <w:adjustRightInd/>
      <w:spacing w:before="560" w:afterLines="50" w:after="50" w:line="240" w:lineRule="auto"/>
      <w:jc w:val="center"/>
      <w:outlineLvl w:val="0"/>
    </w:pPr>
    <w:rPr>
      <w:rFonts w:ascii="黑体" w:eastAsia="黑体"/>
      <w:kern w:val="0"/>
    </w:rPr>
  </w:style>
  <w:style w:type="paragraph" w:customStyle="1" w:styleId="a">
    <w:name w:val="标准文件_参考文献条目"/>
    <w:autoRedefine/>
    <w:qFormat/>
    <w:pPr>
      <w:numPr>
        <w:numId w:val="1"/>
      </w:numPr>
    </w:pPr>
    <w:rPr>
      <w:rFonts w:ascii="宋体"/>
    </w:rPr>
  </w:style>
  <w:style w:type="paragraph" w:customStyle="1" w:styleId="affe">
    <w:name w:val="标准文件_二级条标题"/>
    <w:next w:val="afffff7"/>
    <w:autoRedefine/>
    <w:qFormat/>
    <w:pPr>
      <w:widowControl w:val="0"/>
      <w:numPr>
        <w:ilvl w:val="3"/>
        <w:numId w:val="2"/>
      </w:numPr>
      <w:spacing w:beforeLines="50" w:before="50" w:afterLines="50" w:after="50"/>
      <w:ind w:left="0"/>
      <w:jc w:val="both"/>
      <w:outlineLvl w:val="2"/>
    </w:pPr>
    <w:rPr>
      <w:rFonts w:ascii="黑体" w:eastAsia="黑体"/>
      <w:sz w:val="21"/>
    </w:rPr>
  </w:style>
  <w:style w:type="character" w:customStyle="1" w:styleId="affffff">
    <w:name w:val="标准文件_发布"/>
    <w:autoRedefine/>
    <w:qFormat/>
    <w:rPr>
      <w:rFonts w:ascii="黑体" w:eastAsia="黑体"/>
      <w:spacing w:val="0"/>
      <w:w w:val="100"/>
      <w:position w:val="3"/>
      <w:sz w:val="28"/>
    </w:rPr>
  </w:style>
  <w:style w:type="paragraph" w:customStyle="1" w:styleId="ad">
    <w:name w:val="标准文件_方框数字列项"/>
    <w:basedOn w:val="afffff7"/>
    <w:autoRedefine/>
    <w:qFormat/>
    <w:pPr>
      <w:numPr>
        <w:numId w:val="3"/>
      </w:numPr>
      <w:ind w:firstLineChars="0" w:firstLine="0"/>
    </w:pPr>
  </w:style>
  <w:style w:type="paragraph" w:customStyle="1" w:styleId="affffff0">
    <w:name w:val="标准文件_封面标准编号"/>
    <w:basedOn w:val="afff5"/>
    <w:next w:val="afffffa"/>
    <w:autoRedefine/>
    <w:qFormat/>
    <w:pPr>
      <w:spacing w:line="310" w:lineRule="exact"/>
      <w:jc w:val="right"/>
    </w:pPr>
    <w:rPr>
      <w:rFonts w:ascii="黑体" w:eastAsia="黑体"/>
      <w:kern w:val="0"/>
      <w:sz w:val="28"/>
    </w:rPr>
  </w:style>
  <w:style w:type="paragraph" w:customStyle="1" w:styleId="affffff1">
    <w:name w:val="标准文件_封面标准分类号"/>
    <w:basedOn w:val="afff5"/>
    <w:autoRedefine/>
    <w:qFormat/>
    <w:rPr>
      <w:rFonts w:ascii="黑体" w:eastAsia="黑体"/>
      <w:b/>
      <w:kern w:val="0"/>
      <w:sz w:val="28"/>
    </w:rPr>
  </w:style>
  <w:style w:type="paragraph" w:customStyle="1" w:styleId="affffff2">
    <w:name w:val="标准文件_封面标准名称"/>
    <w:basedOn w:val="afff5"/>
    <w:autoRedefine/>
    <w:qFormat/>
    <w:pPr>
      <w:spacing w:line="240" w:lineRule="auto"/>
      <w:jc w:val="center"/>
    </w:pPr>
    <w:rPr>
      <w:rFonts w:ascii="黑体" w:eastAsia="黑体"/>
      <w:kern w:val="0"/>
      <w:sz w:val="52"/>
    </w:rPr>
  </w:style>
  <w:style w:type="paragraph" w:customStyle="1" w:styleId="affffff3">
    <w:name w:val="标准文件_封面标准英文名称"/>
    <w:basedOn w:val="afff5"/>
    <w:autoRedefine/>
    <w:qFormat/>
    <w:pPr>
      <w:spacing w:line="240" w:lineRule="auto"/>
      <w:jc w:val="center"/>
    </w:pPr>
    <w:rPr>
      <w:rFonts w:ascii="黑体" w:eastAsia="黑体"/>
      <w:b/>
      <w:sz w:val="28"/>
    </w:rPr>
  </w:style>
  <w:style w:type="paragraph" w:customStyle="1" w:styleId="affffff4">
    <w:name w:val="标准文件_封面发布日期"/>
    <w:basedOn w:val="afff5"/>
    <w:autoRedefine/>
    <w:qFormat/>
    <w:pPr>
      <w:spacing w:line="310" w:lineRule="exact"/>
    </w:pPr>
    <w:rPr>
      <w:rFonts w:ascii="黑体" w:eastAsia="黑体"/>
      <w:kern w:val="0"/>
      <w:sz w:val="28"/>
    </w:rPr>
  </w:style>
  <w:style w:type="paragraph" w:customStyle="1" w:styleId="affffff5">
    <w:name w:val="标准文件_封面密级"/>
    <w:basedOn w:val="afff5"/>
    <w:autoRedefine/>
    <w:qFormat/>
    <w:rPr>
      <w:rFonts w:eastAsia="黑体"/>
      <w:sz w:val="32"/>
    </w:rPr>
  </w:style>
  <w:style w:type="paragraph" w:customStyle="1" w:styleId="affffff6">
    <w:name w:val="标准文件_封面实施日期"/>
    <w:basedOn w:val="afff5"/>
    <w:autoRedefine/>
    <w:qFormat/>
    <w:pPr>
      <w:spacing w:line="310" w:lineRule="exact"/>
      <w:jc w:val="right"/>
    </w:pPr>
    <w:rPr>
      <w:rFonts w:ascii="黑体" w:eastAsia="黑体"/>
      <w:sz w:val="28"/>
    </w:rPr>
  </w:style>
  <w:style w:type="paragraph" w:customStyle="1" w:styleId="affffff7">
    <w:name w:val="标准文件_封面抬头"/>
    <w:basedOn w:val="afffff7"/>
    <w:autoRedefine/>
    <w:qFormat/>
    <w:pPr>
      <w:adjustRightInd w:val="0"/>
      <w:spacing w:line="800" w:lineRule="exact"/>
      <w:ind w:firstLineChars="0" w:firstLine="0"/>
      <w:jc w:val="distribute"/>
    </w:pPr>
    <w:rPr>
      <w:rFonts w:ascii="黑体" w:eastAsia="黑体"/>
      <w:b/>
      <w:sz w:val="64"/>
    </w:rPr>
  </w:style>
  <w:style w:type="paragraph" w:customStyle="1" w:styleId="aff3">
    <w:name w:val="标准文件_附录标识"/>
    <w:next w:val="afffff7"/>
    <w:autoRedefine/>
    <w:qFormat/>
    <w:pPr>
      <w:numPr>
        <w:numId w:val="4"/>
      </w:numPr>
      <w:shd w:val="clear" w:color="FFFFFF" w:fill="FFFFFF"/>
      <w:tabs>
        <w:tab w:val="left" w:pos="6406"/>
      </w:tabs>
      <w:spacing w:before="560" w:afterLines="50" w:after="50"/>
      <w:jc w:val="center"/>
      <w:outlineLvl w:val="0"/>
    </w:pPr>
    <w:rPr>
      <w:rFonts w:ascii="黑体" w:eastAsia="黑体"/>
      <w:sz w:val="21"/>
    </w:rPr>
  </w:style>
  <w:style w:type="paragraph" w:customStyle="1" w:styleId="aff">
    <w:name w:val="标准文件_附录表标题"/>
    <w:next w:val="afffff7"/>
    <w:autoRedefine/>
    <w:qFormat/>
    <w:pPr>
      <w:numPr>
        <w:ilvl w:val="1"/>
        <w:numId w:val="5"/>
      </w:numPr>
      <w:adjustRightInd w:val="0"/>
      <w:snapToGrid w:val="0"/>
      <w:spacing w:beforeLines="50" w:before="50" w:afterLines="50" w:after="50"/>
      <w:jc w:val="center"/>
      <w:textAlignment w:val="baseline"/>
    </w:pPr>
    <w:rPr>
      <w:rFonts w:ascii="黑体" w:eastAsia="黑体"/>
      <w:kern w:val="21"/>
      <w:sz w:val="21"/>
    </w:rPr>
  </w:style>
  <w:style w:type="paragraph" w:customStyle="1" w:styleId="aff4">
    <w:name w:val="标准文件_附录一级条标题"/>
    <w:next w:val="afffff7"/>
    <w:autoRedefine/>
    <w:qFormat/>
    <w:pPr>
      <w:widowControl w:val="0"/>
      <w:numPr>
        <w:ilvl w:val="1"/>
        <w:numId w:val="4"/>
      </w:numPr>
      <w:spacing w:beforeLines="50" w:before="50" w:afterLines="50" w:after="50"/>
      <w:jc w:val="both"/>
      <w:outlineLvl w:val="2"/>
    </w:pPr>
    <w:rPr>
      <w:rFonts w:ascii="黑体" w:eastAsia="黑体"/>
      <w:kern w:val="21"/>
      <w:sz w:val="21"/>
    </w:rPr>
  </w:style>
  <w:style w:type="paragraph" w:customStyle="1" w:styleId="aff5">
    <w:name w:val="标准文件_附录二级条标题"/>
    <w:basedOn w:val="aff4"/>
    <w:next w:val="afffff7"/>
    <w:autoRedefine/>
    <w:qFormat/>
    <w:pPr>
      <w:widowControl/>
      <w:numPr>
        <w:ilvl w:val="2"/>
      </w:numPr>
      <w:wordWrap w:val="0"/>
      <w:overflowPunct w:val="0"/>
      <w:autoSpaceDE w:val="0"/>
      <w:autoSpaceDN w:val="0"/>
      <w:textAlignment w:val="baseline"/>
      <w:outlineLvl w:val="3"/>
    </w:pPr>
  </w:style>
  <w:style w:type="paragraph" w:customStyle="1" w:styleId="affffff8">
    <w:name w:val="标准文件_附录公式"/>
    <w:basedOn w:val="afffff6"/>
    <w:next w:val="afffff6"/>
    <w:autoRedefine/>
    <w:qFormat/>
    <w:pPr>
      <w:tabs>
        <w:tab w:val="center" w:pos="4678"/>
        <w:tab w:val="right" w:leader="middleDot" w:pos="9356"/>
      </w:tabs>
      <w:spacing w:line="240" w:lineRule="auto"/>
      <w:ind w:right="-51" w:firstLineChars="0" w:firstLine="0"/>
    </w:pPr>
    <w:rPr>
      <w:rFonts w:ascii="宋体" w:hAnsi="宋体"/>
    </w:rPr>
  </w:style>
  <w:style w:type="paragraph" w:customStyle="1" w:styleId="aff6">
    <w:name w:val="标准文件_附录三级条标题"/>
    <w:next w:val="afffff7"/>
    <w:autoRedefine/>
    <w:qFormat/>
    <w:pPr>
      <w:widowControl w:val="0"/>
      <w:numPr>
        <w:ilvl w:val="3"/>
        <w:numId w:val="4"/>
      </w:numPr>
      <w:spacing w:beforeLines="50" w:before="50" w:afterLines="50" w:after="50"/>
      <w:jc w:val="both"/>
      <w:outlineLvl w:val="4"/>
    </w:pPr>
    <w:rPr>
      <w:rFonts w:ascii="黑体" w:eastAsia="黑体"/>
      <w:kern w:val="21"/>
      <w:sz w:val="21"/>
    </w:rPr>
  </w:style>
  <w:style w:type="paragraph" w:customStyle="1" w:styleId="aff7">
    <w:name w:val="标准文件_附录四级条标题"/>
    <w:next w:val="afffff7"/>
    <w:autoRedefine/>
    <w:qFormat/>
    <w:pPr>
      <w:widowControl w:val="0"/>
      <w:numPr>
        <w:ilvl w:val="4"/>
        <w:numId w:val="4"/>
      </w:numPr>
      <w:spacing w:beforeLines="50" w:before="50" w:afterLines="50" w:after="50"/>
      <w:jc w:val="both"/>
      <w:outlineLvl w:val="5"/>
    </w:pPr>
    <w:rPr>
      <w:rFonts w:ascii="黑体" w:eastAsia="黑体"/>
      <w:kern w:val="21"/>
      <w:sz w:val="21"/>
    </w:rPr>
  </w:style>
  <w:style w:type="paragraph" w:customStyle="1" w:styleId="af9">
    <w:name w:val="标准文件_附录图标题"/>
    <w:next w:val="afffff7"/>
    <w:autoRedefine/>
    <w:qFormat/>
    <w:pPr>
      <w:numPr>
        <w:ilvl w:val="1"/>
        <w:numId w:val="6"/>
      </w:numPr>
      <w:adjustRightInd w:val="0"/>
      <w:snapToGrid w:val="0"/>
      <w:spacing w:beforeLines="50" w:before="50" w:afterLines="50" w:after="50"/>
      <w:jc w:val="center"/>
    </w:pPr>
    <w:rPr>
      <w:rFonts w:ascii="黑体" w:eastAsia="黑体"/>
      <w:sz w:val="21"/>
    </w:rPr>
  </w:style>
  <w:style w:type="paragraph" w:customStyle="1" w:styleId="aff8">
    <w:name w:val="标准文件_附录五级条标题"/>
    <w:next w:val="afffff7"/>
    <w:autoRedefine/>
    <w:qFormat/>
    <w:pPr>
      <w:widowControl w:val="0"/>
      <w:numPr>
        <w:ilvl w:val="5"/>
        <w:numId w:val="4"/>
      </w:numPr>
      <w:spacing w:beforeLines="50" w:before="50" w:afterLines="50" w:after="50"/>
      <w:jc w:val="both"/>
      <w:outlineLvl w:val="6"/>
    </w:pPr>
    <w:rPr>
      <w:rFonts w:ascii="黑体" w:eastAsia="黑体"/>
      <w:kern w:val="21"/>
      <w:sz w:val="21"/>
    </w:rPr>
  </w:style>
  <w:style w:type="paragraph" w:customStyle="1" w:styleId="af0">
    <w:name w:val="标准文件_附录英文标识"/>
    <w:next w:val="afffb"/>
    <w:autoRedefine/>
    <w:qFormat/>
    <w:pPr>
      <w:numPr>
        <w:numId w:val="7"/>
      </w:numPr>
      <w:tabs>
        <w:tab w:val="left" w:pos="6406"/>
      </w:tabs>
      <w:spacing w:before="220" w:after="320"/>
      <w:jc w:val="center"/>
      <w:outlineLvl w:val="0"/>
    </w:pPr>
    <w:rPr>
      <w:rFonts w:ascii="黑体" w:eastAsia="黑体"/>
      <w:sz w:val="21"/>
    </w:rPr>
  </w:style>
  <w:style w:type="character" w:customStyle="1" w:styleId="afffc">
    <w:name w:val="正文文本 字符"/>
    <w:link w:val="afffb"/>
    <w:autoRedefine/>
    <w:qFormat/>
    <w:rPr>
      <w:kern w:val="2"/>
      <w:sz w:val="21"/>
      <w:szCs w:val="21"/>
    </w:rPr>
  </w:style>
  <w:style w:type="paragraph" w:customStyle="1" w:styleId="affffff9">
    <w:name w:val="标准文件_附录章标题"/>
    <w:next w:val="afffff7"/>
    <w:autoRedefine/>
    <w:qFormat/>
    <w:pPr>
      <w:wordWrap w:val="0"/>
      <w:overflowPunct w:val="0"/>
      <w:autoSpaceDE w:val="0"/>
      <w:spacing w:beforeLines="50" w:afterLines="50"/>
      <w:jc w:val="both"/>
      <w:textAlignment w:val="baseline"/>
      <w:outlineLvl w:val="1"/>
    </w:pPr>
    <w:rPr>
      <w:rFonts w:ascii="黑体" w:eastAsia="黑体"/>
      <w:kern w:val="21"/>
      <w:sz w:val="21"/>
    </w:rPr>
  </w:style>
  <w:style w:type="paragraph" w:customStyle="1" w:styleId="affffffa">
    <w:name w:val="标准文件_公式后的破折号"/>
    <w:basedOn w:val="afffff7"/>
    <w:next w:val="afffff7"/>
    <w:autoRedefine/>
    <w:qFormat/>
    <w:pPr>
      <w:ind w:leftChars="200" w:left="488" w:hangingChars="290" w:hanging="289"/>
    </w:pPr>
  </w:style>
  <w:style w:type="paragraph" w:customStyle="1" w:styleId="a6">
    <w:name w:val="标准文件_前言、引言标题"/>
    <w:next w:val="afff5"/>
    <w:autoRedefine/>
    <w:qFormat/>
    <w:pPr>
      <w:numPr>
        <w:numId w:val="8"/>
      </w:numPr>
      <w:shd w:val="clear" w:color="FFFFFF" w:fill="FFFFFF"/>
      <w:spacing w:before="480" w:afterLines="150" w:after="150"/>
      <w:jc w:val="center"/>
      <w:outlineLvl w:val="0"/>
    </w:pPr>
    <w:rPr>
      <w:rFonts w:ascii="黑体" w:eastAsia="黑体"/>
      <w:sz w:val="32"/>
    </w:rPr>
  </w:style>
  <w:style w:type="paragraph" w:customStyle="1" w:styleId="affffffb">
    <w:name w:val="标准文件_目次、标准名称标题"/>
    <w:basedOn w:val="a6"/>
    <w:next w:val="afffff7"/>
    <w:autoRedefine/>
    <w:qFormat/>
    <w:pPr>
      <w:spacing w:line="460" w:lineRule="exact"/>
      <w:ind w:left="0" w:firstLine="0"/>
    </w:pPr>
  </w:style>
  <w:style w:type="paragraph" w:customStyle="1" w:styleId="affffffc">
    <w:name w:val="标准文件_目录标题"/>
    <w:basedOn w:val="afff5"/>
    <w:autoRedefine/>
    <w:qFormat/>
    <w:pPr>
      <w:spacing w:before="480" w:afterLines="150" w:after="150" w:line="240" w:lineRule="auto"/>
      <w:jc w:val="center"/>
    </w:pPr>
    <w:rPr>
      <w:rFonts w:ascii="黑体" w:eastAsia="黑体"/>
      <w:sz w:val="32"/>
    </w:rPr>
  </w:style>
  <w:style w:type="paragraph" w:customStyle="1" w:styleId="af1">
    <w:name w:val="标准文件_破折号列项"/>
    <w:autoRedefine/>
    <w:qFormat/>
    <w:pPr>
      <w:numPr>
        <w:numId w:val="9"/>
      </w:numPr>
      <w:adjustRightInd w:val="0"/>
      <w:snapToGrid w:val="0"/>
      <w:ind w:firstLineChars="200" w:firstLine="200"/>
    </w:pPr>
    <w:rPr>
      <w:sz w:val="21"/>
    </w:rPr>
  </w:style>
  <w:style w:type="paragraph" w:customStyle="1" w:styleId="afc">
    <w:name w:val="标准文件_破折号列项（二级）"/>
    <w:basedOn w:val="af1"/>
    <w:autoRedefine/>
    <w:qFormat/>
    <w:pPr>
      <w:numPr>
        <w:numId w:val="10"/>
      </w:numPr>
    </w:pPr>
  </w:style>
  <w:style w:type="paragraph" w:customStyle="1" w:styleId="afff">
    <w:name w:val="标准文件_三级条标题"/>
    <w:basedOn w:val="affe"/>
    <w:next w:val="afffff7"/>
    <w:autoRedefine/>
    <w:qFormat/>
    <w:pPr>
      <w:widowControl/>
      <w:numPr>
        <w:ilvl w:val="4"/>
      </w:numPr>
      <w:outlineLvl w:val="3"/>
    </w:pPr>
  </w:style>
  <w:style w:type="character" w:customStyle="1" w:styleId="11">
    <w:name w:val="不明显参考1"/>
    <w:autoRedefine/>
    <w:uiPriority w:val="31"/>
    <w:qFormat/>
    <w:rPr>
      <w:smallCaps/>
      <w:color w:val="C0504D"/>
      <w:u w:val="single"/>
    </w:rPr>
  </w:style>
  <w:style w:type="paragraph" w:customStyle="1" w:styleId="affffffd">
    <w:name w:val="标准文件_示例后续"/>
    <w:basedOn w:val="afff5"/>
    <w:autoRedefine/>
    <w:qFormat/>
    <w:pPr>
      <w:adjustRightInd/>
      <w:spacing w:line="240" w:lineRule="auto"/>
      <w:ind w:firstLineChars="200" w:firstLine="200"/>
    </w:pPr>
    <w:rPr>
      <w:sz w:val="18"/>
      <w:szCs w:val="24"/>
    </w:rPr>
  </w:style>
  <w:style w:type="paragraph" w:customStyle="1" w:styleId="aff9">
    <w:name w:val="标准文件_数字编号列项"/>
    <w:autoRedefine/>
    <w:qFormat/>
    <w:pPr>
      <w:numPr>
        <w:numId w:val="11"/>
      </w:numPr>
      <w:jc w:val="both"/>
    </w:pPr>
    <w:rPr>
      <w:rFonts w:ascii="宋体" w:hAnsi="宋体"/>
      <w:sz w:val="21"/>
    </w:rPr>
  </w:style>
  <w:style w:type="paragraph" w:customStyle="1" w:styleId="afff0">
    <w:name w:val="标准文件_四级条标题"/>
    <w:next w:val="afffff7"/>
    <w:autoRedefine/>
    <w:qFormat/>
    <w:pPr>
      <w:widowControl w:val="0"/>
      <w:numPr>
        <w:ilvl w:val="5"/>
        <w:numId w:val="2"/>
      </w:numPr>
      <w:spacing w:beforeLines="50" w:before="50" w:afterLines="50" w:after="50"/>
      <w:jc w:val="both"/>
      <w:outlineLvl w:val="4"/>
    </w:pPr>
    <w:rPr>
      <w:rFonts w:ascii="黑体" w:eastAsia="黑体"/>
      <w:sz w:val="21"/>
    </w:rPr>
  </w:style>
  <w:style w:type="character" w:customStyle="1" w:styleId="affff4">
    <w:name w:val="脚注文本 字符"/>
    <w:link w:val="affff3"/>
    <w:autoRedefine/>
    <w:semiHidden/>
    <w:qFormat/>
    <w:rPr>
      <w:rFonts w:ascii="宋体"/>
      <w:kern w:val="2"/>
      <w:sz w:val="18"/>
      <w:szCs w:val="18"/>
    </w:rPr>
  </w:style>
  <w:style w:type="paragraph" w:customStyle="1" w:styleId="affffffe">
    <w:name w:val="标准文件_条文脚注"/>
    <w:basedOn w:val="affff3"/>
    <w:autoRedefine/>
    <w:qFormat/>
    <w:pPr>
      <w:adjustRightInd w:val="0"/>
      <w:spacing w:line="240" w:lineRule="auto"/>
      <w:ind w:leftChars="0" w:left="0" w:firstLineChars="200" w:firstLine="200"/>
      <w:jc w:val="both"/>
    </w:pPr>
    <w:rPr>
      <w:rFonts w:hAnsi="宋体"/>
    </w:rPr>
  </w:style>
  <w:style w:type="paragraph" w:customStyle="1" w:styleId="af4">
    <w:name w:val="标准文件_图表脚注"/>
    <w:basedOn w:val="afff5"/>
    <w:next w:val="afffff7"/>
    <w:autoRedefine/>
    <w:qFormat/>
    <w:pPr>
      <w:numPr>
        <w:numId w:val="12"/>
      </w:numPr>
      <w:spacing w:line="240" w:lineRule="auto"/>
      <w:jc w:val="left"/>
    </w:pPr>
    <w:rPr>
      <w:rFonts w:ascii="宋体" w:hAnsi="宋体"/>
      <w:sz w:val="18"/>
    </w:rPr>
  </w:style>
  <w:style w:type="character" w:customStyle="1" w:styleId="afffffff">
    <w:name w:val="标准文件_图表脚注内容"/>
    <w:autoRedefine/>
    <w:qFormat/>
    <w:rPr>
      <w:rFonts w:ascii="宋体" w:eastAsia="宋体" w:hAnsi="宋体" w:cs="Times New Roman"/>
      <w:spacing w:val="0"/>
      <w:sz w:val="18"/>
      <w:vertAlign w:val="superscript"/>
    </w:rPr>
  </w:style>
  <w:style w:type="paragraph" w:customStyle="1" w:styleId="afff1">
    <w:name w:val="标准文件_五级条标题"/>
    <w:next w:val="afffff7"/>
    <w:autoRedefine/>
    <w:qFormat/>
    <w:pPr>
      <w:widowControl w:val="0"/>
      <w:numPr>
        <w:ilvl w:val="6"/>
        <w:numId w:val="2"/>
      </w:numPr>
      <w:spacing w:beforeLines="50" w:before="50" w:afterLines="50" w:after="50"/>
      <w:jc w:val="both"/>
      <w:outlineLvl w:val="5"/>
    </w:pPr>
    <w:rPr>
      <w:rFonts w:ascii="黑体" w:eastAsia="黑体"/>
      <w:sz w:val="21"/>
    </w:rPr>
  </w:style>
  <w:style w:type="paragraph" w:customStyle="1" w:styleId="affc">
    <w:name w:val="标准文件_章标题"/>
    <w:next w:val="afffff7"/>
    <w:autoRedefine/>
    <w:qFormat/>
    <w:pPr>
      <w:numPr>
        <w:ilvl w:val="1"/>
        <w:numId w:val="2"/>
      </w:numPr>
      <w:spacing w:beforeLines="100" w:before="100" w:afterLines="100" w:after="100"/>
      <w:jc w:val="both"/>
      <w:outlineLvl w:val="0"/>
    </w:pPr>
    <w:rPr>
      <w:rFonts w:ascii="黑体" w:eastAsia="黑体"/>
      <w:sz w:val="21"/>
    </w:rPr>
  </w:style>
  <w:style w:type="paragraph" w:customStyle="1" w:styleId="affd">
    <w:name w:val="标准文件_一级条标题"/>
    <w:basedOn w:val="affc"/>
    <w:next w:val="afffff7"/>
    <w:autoRedefine/>
    <w:qFormat/>
    <w:pPr>
      <w:numPr>
        <w:ilvl w:val="2"/>
      </w:numPr>
      <w:spacing w:beforeLines="50" w:before="50" w:afterLines="50" w:after="50"/>
      <w:outlineLvl w:val="1"/>
    </w:pPr>
  </w:style>
  <w:style w:type="paragraph" w:customStyle="1" w:styleId="afffffff0">
    <w:name w:val="标准文件_一致程度"/>
    <w:basedOn w:val="afff5"/>
    <w:autoRedefine/>
    <w:qFormat/>
    <w:pPr>
      <w:spacing w:line="440" w:lineRule="exact"/>
      <w:jc w:val="center"/>
    </w:pPr>
    <w:rPr>
      <w:sz w:val="28"/>
    </w:rPr>
  </w:style>
  <w:style w:type="paragraph" w:customStyle="1" w:styleId="afffffff1">
    <w:name w:val="标准文件_引言标题"/>
    <w:next w:val="afff5"/>
    <w:autoRedefine/>
    <w:qFormat/>
    <w:pPr>
      <w:shd w:val="clear" w:color="FFFFFF" w:fill="FFFFFF"/>
      <w:spacing w:before="540" w:after="600"/>
      <w:jc w:val="center"/>
      <w:outlineLvl w:val="0"/>
    </w:pPr>
    <w:rPr>
      <w:rFonts w:ascii="黑体" w:eastAsia="黑体"/>
      <w:sz w:val="32"/>
    </w:rPr>
  </w:style>
  <w:style w:type="paragraph" w:customStyle="1" w:styleId="afffffff2">
    <w:name w:val="标准文件_英文图表脚注"/>
    <w:basedOn w:val="afffff6"/>
    <w:autoRedefine/>
    <w:qFormat/>
    <w:pPr>
      <w:widowControl/>
      <w:adjustRightInd/>
      <w:snapToGrid/>
      <w:spacing w:line="240" w:lineRule="auto"/>
      <w:ind w:left="79" w:hangingChars="80" w:hanging="79"/>
    </w:pPr>
    <w:rPr>
      <w:rFonts w:ascii="宋体" w:hAnsi="宋体"/>
    </w:rPr>
  </w:style>
  <w:style w:type="paragraph" w:customStyle="1" w:styleId="af6">
    <w:name w:val="标准文件_数字编号列项（二级）"/>
    <w:autoRedefine/>
    <w:qFormat/>
    <w:pPr>
      <w:numPr>
        <w:ilvl w:val="1"/>
        <w:numId w:val="13"/>
      </w:numPr>
      <w:tabs>
        <w:tab w:val="left" w:pos="851"/>
      </w:tabs>
      <w:jc w:val="both"/>
    </w:pPr>
    <w:rPr>
      <w:rFonts w:ascii="宋体"/>
      <w:sz w:val="21"/>
    </w:rPr>
  </w:style>
  <w:style w:type="paragraph" w:customStyle="1" w:styleId="af">
    <w:name w:val="标准文件_英文注："/>
    <w:basedOn w:val="afff5"/>
    <w:next w:val="afffff7"/>
    <w:autoRedefine/>
    <w:qFormat/>
    <w:pPr>
      <w:numPr>
        <w:numId w:val="14"/>
      </w:numPr>
      <w:tabs>
        <w:tab w:val="left" w:pos="420"/>
      </w:tabs>
      <w:autoSpaceDE w:val="0"/>
      <w:autoSpaceDN w:val="0"/>
      <w:spacing w:line="240" w:lineRule="auto"/>
    </w:pPr>
    <w:rPr>
      <w:rFonts w:ascii="宋体" w:hAnsi="宋体"/>
      <w:kern w:val="0"/>
      <w:sz w:val="18"/>
      <w:szCs w:val="20"/>
    </w:rPr>
  </w:style>
  <w:style w:type="paragraph" w:customStyle="1" w:styleId="aff0">
    <w:name w:val="标准文件_英文注×："/>
    <w:basedOn w:val="afff5"/>
    <w:autoRedefine/>
    <w:qFormat/>
    <w:pPr>
      <w:numPr>
        <w:numId w:val="15"/>
      </w:numPr>
      <w:tabs>
        <w:tab w:val="left" w:pos="210"/>
      </w:tabs>
      <w:autoSpaceDE w:val="0"/>
      <w:autoSpaceDN w:val="0"/>
      <w:spacing w:line="240" w:lineRule="auto"/>
    </w:pPr>
    <w:rPr>
      <w:rFonts w:ascii="宋体" w:hAnsi="宋体"/>
      <w:kern w:val="0"/>
      <w:szCs w:val="20"/>
    </w:rPr>
  </w:style>
  <w:style w:type="paragraph" w:customStyle="1" w:styleId="aff2">
    <w:name w:val="标准文件_正文表标题"/>
    <w:next w:val="afffff7"/>
    <w:autoRedefine/>
    <w:qFormat/>
    <w:pPr>
      <w:numPr>
        <w:numId w:val="16"/>
      </w:numPr>
      <w:tabs>
        <w:tab w:val="left" w:pos="0"/>
      </w:tabs>
      <w:spacing w:beforeLines="50" w:before="50" w:afterLines="50" w:after="50"/>
      <w:jc w:val="center"/>
    </w:pPr>
    <w:rPr>
      <w:rFonts w:ascii="黑体" w:eastAsia="黑体"/>
      <w:sz w:val="21"/>
    </w:rPr>
  </w:style>
  <w:style w:type="paragraph" w:customStyle="1" w:styleId="afffffff3">
    <w:name w:val="标准文件_正文公式"/>
    <w:basedOn w:val="afff5"/>
    <w:next w:val="afffff6"/>
    <w:autoRedefine/>
    <w:qFormat/>
    <w:pPr>
      <w:tabs>
        <w:tab w:val="center" w:pos="4678"/>
        <w:tab w:val="right" w:leader="middleDot" w:pos="9356"/>
      </w:tabs>
      <w:spacing w:line="240" w:lineRule="auto"/>
    </w:pPr>
    <w:rPr>
      <w:rFonts w:ascii="宋体" w:hAnsi="宋体"/>
    </w:rPr>
  </w:style>
  <w:style w:type="paragraph" w:customStyle="1" w:styleId="afd">
    <w:name w:val="标准文件_正文图标题"/>
    <w:next w:val="afffff7"/>
    <w:autoRedefine/>
    <w:qFormat/>
    <w:pPr>
      <w:numPr>
        <w:numId w:val="17"/>
      </w:numPr>
      <w:spacing w:beforeLines="50" w:before="50" w:afterLines="50" w:after="50"/>
      <w:jc w:val="center"/>
    </w:pPr>
    <w:rPr>
      <w:rFonts w:ascii="黑体" w:eastAsia="黑体"/>
      <w:sz w:val="21"/>
    </w:rPr>
  </w:style>
  <w:style w:type="paragraph" w:customStyle="1" w:styleId="afff3">
    <w:name w:val="标准文件_正文英文表标题"/>
    <w:next w:val="afffff7"/>
    <w:autoRedefine/>
    <w:qFormat/>
    <w:pPr>
      <w:numPr>
        <w:numId w:val="18"/>
      </w:numPr>
      <w:jc w:val="center"/>
    </w:pPr>
    <w:rPr>
      <w:rFonts w:ascii="黑体" w:eastAsia="黑体"/>
      <w:sz w:val="21"/>
    </w:rPr>
  </w:style>
  <w:style w:type="paragraph" w:customStyle="1" w:styleId="afb">
    <w:name w:val="标准文件_正文英文图标题"/>
    <w:next w:val="afffff7"/>
    <w:autoRedefine/>
    <w:qFormat/>
    <w:pPr>
      <w:numPr>
        <w:numId w:val="19"/>
      </w:numPr>
      <w:jc w:val="center"/>
    </w:pPr>
    <w:rPr>
      <w:rFonts w:ascii="黑体" w:eastAsia="黑体"/>
      <w:sz w:val="21"/>
    </w:rPr>
  </w:style>
  <w:style w:type="paragraph" w:customStyle="1" w:styleId="af7">
    <w:name w:val="标准文件_编号列项（三级）"/>
    <w:autoRedefine/>
    <w:qFormat/>
    <w:pPr>
      <w:numPr>
        <w:ilvl w:val="2"/>
        <w:numId w:val="13"/>
      </w:numPr>
      <w:tabs>
        <w:tab w:val="left" w:pos="851"/>
      </w:tabs>
    </w:pPr>
    <w:rPr>
      <w:rFonts w:ascii="宋体"/>
      <w:sz w:val="21"/>
    </w:rPr>
  </w:style>
  <w:style w:type="paragraph" w:customStyle="1" w:styleId="a1">
    <w:name w:val="二级无标题条"/>
    <w:basedOn w:val="afff5"/>
    <w:autoRedefine/>
    <w:qFormat/>
    <w:pPr>
      <w:numPr>
        <w:ilvl w:val="3"/>
        <w:numId w:val="20"/>
      </w:numPr>
      <w:adjustRightInd/>
      <w:spacing w:line="240" w:lineRule="auto"/>
    </w:pPr>
    <w:rPr>
      <w:rFonts w:ascii="宋体" w:hAnsi="宋体"/>
      <w:szCs w:val="24"/>
    </w:rPr>
  </w:style>
  <w:style w:type="paragraph" w:customStyle="1" w:styleId="afffffff4">
    <w:name w:val="发布部门"/>
    <w:next w:val="afffff7"/>
    <w:autoRedefine/>
    <w:qFormat/>
    <w:pPr>
      <w:framePr w:w="7433" w:h="585" w:hRule="exact" w:hSpace="180" w:vSpace="180" w:wrap="around" w:hAnchor="margin" w:xAlign="center" w:y="14401" w:anchorLock="1"/>
      <w:jc w:val="center"/>
    </w:pPr>
    <w:rPr>
      <w:rFonts w:ascii="宋体"/>
      <w:b/>
      <w:w w:val="135"/>
      <w:sz w:val="36"/>
    </w:rPr>
  </w:style>
  <w:style w:type="paragraph" w:customStyle="1" w:styleId="afffffff5">
    <w:name w:val="发布日期"/>
    <w:autoRedefine/>
    <w:qFormat/>
    <w:pPr>
      <w:framePr w:w="4000" w:h="473" w:hRule="exact" w:hSpace="180" w:vSpace="180" w:wrap="around" w:hAnchor="margin" w:y="13511" w:anchorLock="1"/>
    </w:pPr>
    <w:rPr>
      <w:rFonts w:eastAsia="黑体"/>
      <w:sz w:val="28"/>
    </w:rPr>
  </w:style>
  <w:style w:type="paragraph" w:customStyle="1" w:styleId="afffffff6">
    <w:name w:val="封面标准代替信息"/>
    <w:basedOn w:val="afff5"/>
    <w:autoRedefine/>
    <w:qFormat/>
    <w:pPr>
      <w:framePr w:w="9138" w:h="1244" w:hRule="exact" w:wrap="auto" w:vAnchor="page" w:hAnchor="margin" w:y="2908"/>
      <w:kinsoku w:val="0"/>
      <w:overflowPunct w:val="0"/>
      <w:autoSpaceDE w:val="0"/>
      <w:autoSpaceDN w:val="0"/>
      <w:spacing w:before="57" w:line="280" w:lineRule="exact"/>
      <w:jc w:val="right"/>
      <w:textAlignment w:val="center"/>
    </w:pPr>
    <w:rPr>
      <w:rFonts w:ascii="宋体" w:hAnsi="Times New Roman"/>
      <w:kern w:val="0"/>
      <w:szCs w:val="20"/>
    </w:rPr>
  </w:style>
  <w:style w:type="paragraph" w:customStyle="1" w:styleId="afffffff7">
    <w:name w:val="封面标准名称"/>
    <w:autoRedefine/>
    <w:qFormat/>
    <w:pPr>
      <w:framePr w:w="9638" w:h="6917" w:hRule="exact" w:wrap="around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eastAsia="黑体"/>
      <w:sz w:val="52"/>
    </w:rPr>
  </w:style>
  <w:style w:type="paragraph" w:customStyle="1" w:styleId="afffffff8">
    <w:name w:val="封面标准文稿编辑信息"/>
    <w:autoRedefine/>
    <w:qFormat/>
    <w:pPr>
      <w:spacing w:before="180" w:line="180" w:lineRule="exact"/>
      <w:jc w:val="center"/>
    </w:pPr>
    <w:rPr>
      <w:rFonts w:ascii="宋体"/>
      <w:sz w:val="21"/>
    </w:rPr>
  </w:style>
  <w:style w:type="paragraph" w:customStyle="1" w:styleId="afffffff9">
    <w:name w:val="封面标准文稿类别"/>
    <w:autoRedefine/>
    <w:qFormat/>
    <w:pPr>
      <w:spacing w:before="440" w:line="400" w:lineRule="exact"/>
      <w:jc w:val="center"/>
    </w:pPr>
    <w:rPr>
      <w:rFonts w:ascii="宋体"/>
      <w:sz w:val="24"/>
    </w:rPr>
  </w:style>
  <w:style w:type="paragraph" w:customStyle="1" w:styleId="afffffffa">
    <w:name w:val="封面标准英文名称"/>
    <w:autoRedefine/>
    <w:qFormat/>
    <w:pPr>
      <w:widowControl w:val="0"/>
      <w:spacing w:line="360" w:lineRule="exact"/>
      <w:jc w:val="center"/>
    </w:pPr>
    <w:rPr>
      <w:sz w:val="28"/>
    </w:rPr>
  </w:style>
  <w:style w:type="paragraph" w:customStyle="1" w:styleId="afffffffb">
    <w:name w:val="封面一致性程度标识"/>
    <w:autoRedefine/>
    <w:qFormat/>
    <w:pPr>
      <w:spacing w:before="440" w:line="440" w:lineRule="exact"/>
      <w:jc w:val="center"/>
    </w:pPr>
    <w:rPr>
      <w:sz w:val="28"/>
    </w:rPr>
  </w:style>
  <w:style w:type="paragraph" w:customStyle="1" w:styleId="afffffffc">
    <w:name w:val="封面正文"/>
    <w:autoRedefine/>
    <w:qFormat/>
    <w:pPr>
      <w:jc w:val="both"/>
    </w:pPr>
  </w:style>
  <w:style w:type="paragraph" w:customStyle="1" w:styleId="afffffffd">
    <w:name w:val="附录二级无标题条"/>
    <w:basedOn w:val="afff5"/>
    <w:next w:val="afffff7"/>
    <w:autoRedefine/>
    <w:qFormat/>
    <w:pPr>
      <w:widowControl/>
      <w:wordWrap w:val="0"/>
      <w:overflowPunct w:val="0"/>
      <w:autoSpaceDE w:val="0"/>
      <w:autoSpaceDN w:val="0"/>
      <w:adjustRightInd/>
      <w:spacing w:line="240" w:lineRule="auto"/>
      <w:textAlignment w:val="baseline"/>
      <w:outlineLvl w:val="3"/>
    </w:pPr>
    <w:rPr>
      <w:rFonts w:ascii="宋体" w:hAnsi="宋体"/>
      <w:kern w:val="21"/>
    </w:rPr>
  </w:style>
  <w:style w:type="paragraph" w:customStyle="1" w:styleId="afffffffe">
    <w:name w:val="附录三级无标题条"/>
    <w:basedOn w:val="afffffffd"/>
    <w:next w:val="afffff7"/>
    <w:autoRedefine/>
    <w:qFormat/>
    <w:pPr>
      <w:outlineLvl w:val="4"/>
    </w:pPr>
  </w:style>
  <w:style w:type="paragraph" w:customStyle="1" w:styleId="affffffff">
    <w:name w:val="附录四级无标题条"/>
    <w:basedOn w:val="afffffffe"/>
    <w:next w:val="afffff7"/>
    <w:autoRedefine/>
    <w:qFormat/>
    <w:pPr>
      <w:outlineLvl w:val="5"/>
    </w:pPr>
  </w:style>
  <w:style w:type="paragraph" w:customStyle="1" w:styleId="affffffff0">
    <w:name w:val="附录图"/>
    <w:next w:val="afffff7"/>
    <w:autoRedefine/>
    <w:qFormat/>
    <w:pPr>
      <w:wordWrap w:val="0"/>
      <w:overflowPunct w:val="0"/>
      <w:autoSpaceDE w:val="0"/>
      <w:spacing w:beforeLines="50" w:before="50" w:afterLines="50" w:after="50"/>
      <w:jc w:val="center"/>
      <w:textAlignment w:val="baseline"/>
      <w:outlineLvl w:val="1"/>
    </w:pPr>
    <w:rPr>
      <w:rFonts w:ascii="黑体" w:eastAsia="黑体"/>
      <w:kern w:val="21"/>
      <w:sz w:val="21"/>
    </w:rPr>
  </w:style>
  <w:style w:type="paragraph" w:customStyle="1" w:styleId="af2">
    <w:name w:val="标准文件_一级项"/>
    <w:autoRedefine/>
    <w:qFormat/>
    <w:pPr>
      <w:numPr>
        <w:numId w:val="21"/>
      </w:numPr>
    </w:pPr>
    <w:rPr>
      <w:rFonts w:ascii="宋体"/>
      <w:sz w:val="21"/>
    </w:rPr>
  </w:style>
  <w:style w:type="paragraph" w:customStyle="1" w:styleId="affffffff1">
    <w:name w:val="附录五级无标题条"/>
    <w:basedOn w:val="affffffff"/>
    <w:next w:val="afffff7"/>
    <w:autoRedefine/>
    <w:qFormat/>
    <w:pPr>
      <w:outlineLvl w:val="6"/>
    </w:pPr>
  </w:style>
  <w:style w:type="paragraph" w:customStyle="1" w:styleId="affffffff2">
    <w:name w:val="附录性质"/>
    <w:basedOn w:val="afff5"/>
    <w:autoRedefine/>
    <w:qFormat/>
    <w:pPr>
      <w:widowControl/>
      <w:adjustRightInd/>
      <w:jc w:val="center"/>
    </w:pPr>
    <w:rPr>
      <w:rFonts w:ascii="黑体" w:eastAsia="黑体"/>
    </w:rPr>
  </w:style>
  <w:style w:type="paragraph" w:customStyle="1" w:styleId="affffffff3">
    <w:name w:val="附录一级无标题条"/>
    <w:basedOn w:val="affffff9"/>
    <w:next w:val="afffff7"/>
    <w:autoRedefine/>
    <w:qFormat/>
    <w:pPr>
      <w:autoSpaceDN w:val="0"/>
      <w:outlineLvl w:val="2"/>
    </w:pPr>
    <w:rPr>
      <w:rFonts w:ascii="宋体" w:eastAsia="宋体" w:hAnsi="宋体"/>
    </w:rPr>
  </w:style>
  <w:style w:type="character" w:customStyle="1" w:styleId="affffffff4">
    <w:name w:val="个人答复风格"/>
    <w:autoRedefine/>
    <w:qFormat/>
    <w:rPr>
      <w:rFonts w:ascii="Arial" w:eastAsia="宋体" w:hAnsi="Arial" w:cs="Arial"/>
      <w:color w:val="auto"/>
      <w:spacing w:val="0"/>
      <w:sz w:val="20"/>
    </w:rPr>
  </w:style>
  <w:style w:type="character" w:customStyle="1" w:styleId="affffffff5">
    <w:name w:val="个人撰写风格"/>
    <w:autoRedefine/>
    <w:qFormat/>
    <w:rPr>
      <w:rFonts w:ascii="Arial" w:eastAsia="宋体" w:hAnsi="Arial" w:cs="Arial"/>
      <w:color w:val="auto"/>
      <w:spacing w:val="0"/>
      <w:sz w:val="20"/>
    </w:rPr>
  </w:style>
  <w:style w:type="paragraph" w:customStyle="1" w:styleId="affffffff6">
    <w:name w:val="脚注后续"/>
    <w:autoRedefine/>
    <w:qFormat/>
    <w:pPr>
      <w:ind w:leftChars="350" w:left="350"/>
      <w:jc w:val="both"/>
    </w:pPr>
    <w:rPr>
      <w:rFonts w:ascii="宋体"/>
      <w:sz w:val="18"/>
    </w:rPr>
  </w:style>
  <w:style w:type="paragraph" w:customStyle="1" w:styleId="afff4">
    <w:name w:val="列项——"/>
    <w:autoRedefine/>
    <w:qFormat/>
    <w:pPr>
      <w:widowControl w:val="0"/>
      <w:numPr>
        <w:numId w:val="22"/>
      </w:numPr>
      <w:jc w:val="both"/>
    </w:pPr>
    <w:rPr>
      <w:rFonts w:ascii="宋体" w:hAnsi="宋体"/>
      <w:sz w:val="21"/>
    </w:rPr>
  </w:style>
  <w:style w:type="paragraph" w:customStyle="1" w:styleId="affffffff7">
    <w:name w:val="列项·"/>
    <w:basedOn w:val="afffff7"/>
    <w:autoRedefine/>
    <w:qFormat/>
    <w:pPr>
      <w:tabs>
        <w:tab w:val="left" w:pos="840"/>
      </w:tabs>
    </w:pPr>
  </w:style>
  <w:style w:type="paragraph" w:customStyle="1" w:styleId="affffffff8">
    <w:name w:val="目次、索引正文"/>
    <w:autoRedefine/>
    <w:qFormat/>
    <w:pPr>
      <w:spacing w:line="320" w:lineRule="exact"/>
      <w:jc w:val="both"/>
    </w:pPr>
    <w:rPr>
      <w:rFonts w:ascii="宋体"/>
      <w:sz w:val="21"/>
    </w:rPr>
  </w:style>
  <w:style w:type="paragraph" w:customStyle="1" w:styleId="210">
    <w:name w:val="目录 21"/>
    <w:basedOn w:val="afff5"/>
    <w:next w:val="afff5"/>
    <w:autoRedefine/>
    <w:semiHidden/>
    <w:qFormat/>
    <w:pPr>
      <w:adjustRightInd/>
      <w:spacing w:line="240" w:lineRule="auto"/>
      <w:jc w:val="left"/>
    </w:pPr>
    <w:rPr>
      <w:bCs/>
      <w:iCs/>
    </w:rPr>
  </w:style>
  <w:style w:type="paragraph" w:customStyle="1" w:styleId="31">
    <w:name w:val="目录 31"/>
    <w:basedOn w:val="afff5"/>
    <w:next w:val="afff5"/>
    <w:autoRedefine/>
    <w:semiHidden/>
    <w:qFormat/>
    <w:pPr>
      <w:spacing w:line="240" w:lineRule="auto"/>
    </w:pPr>
    <w:rPr>
      <w:rFonts w:ascii="宋体" w:hAnsi="宋体"/>
      <w:iCs/>
    </w:rPr>
  </w:style>
  <w:style w:type="paragraph" w:customStyle="1" w:styleId="41">
    <w:name w:val="目录 41"/>
    <w:basedOn w:val="afff5"/>
    <w:next w:val="afff5"/>
    <w:autoRedefine/>
    <w:semiHidden/>
    <w:qFormat/>
    <w:pPr>
      <w:adjustRightInd/>
      <w:spacing w:line="240" w:lineRule="auto"/>
      <w:jc w:val="left"/>
    </w:pPr>
  </w:style>
  <w:style w:type="paragraph" w:customStyle="1" w:styleId="51">
    <w:name w:val="目录 51"/>
    <w:basedOn w:val="afff5"/>
    <w:next w:val="afff5"/>
    <w:autoRedefine/>
    <w:semiHidden/>
    <w:qFormat/>
    <w:pPr>
      <w:spacing w:line="240" w:lineRule="auto"/>
    </w:pPr>
    <w:rPr>
      <w:rFonts w:ascii="宋体" w:hAnsi="宋体"/>
    </w:rPr>
  </w:style>
  <w:style w:type="paragraph" w:customStyle="1" w:styleId="61">
    <w:name w:val="目录 61"/>
    <w:basedOn w:val="afff5"/>
    <w:next w:val="afff5"/>
    <w:autoRedefine/>
    <w:semiHidden/>
    <w:qFormat/>
    <w:pPr>
      <w:adjustRightInd/>
      <w:spacing w:line="240" w:lineRule="auto"/>
      <w:jc w:val="left"/>
    </w:pPr>
  </w:style>
  <w:style w:type="paragraph" w:customStyle="1" w:styleId="71">
    <w:name w:val="目录 71"/>
    <w:basedOn w:val="61"/>
    <w:autoRedefine/>
    <w:semiHidden/>
    <w:qFormat/>
    <w:pPr>
      <w:ind w:left="1260"/>
    </w:pPr>
  </w:style>
  <w:style w:type="paragraph" w:customStyle="1" w:styleId="81">
    <w:name w:val="目录 81"/>
    <w:basedOn w:val="71"/>
    <w:autoRedefine/>
    <w:semiHidden/>
    <w:qFormat/>
    <w:pPr>
      <w:ind w:left="1470"/>
    </w:pPr>
  </w:style>
  <w:style w:type="paragraph" w:customStyle="1" w:styleId="91">
    <w:name w:val="目录 91"/>
    <w:basedOn w:val="81"/>
    <w:autoRedefine/>
    <w:semiHidden/>
    <w:qFormat/>
    <w:pPr>
      <w:ind w:left="1680"/>
    </w:pPr>
  </w:style>
  <w:style w:type="paragraph" w:customStyle="1" w:styleId="affffffff9">
    <w:name w:val="其他标准称谓"/>
    <w:autoRedefine/>
    <w:qFormat/>
    <w:pPr>
      <w:spacing w:line="0" w:lineRule="atLeast"/>
      <w:jc w:val="distribute"/>
    </w:pPr>
    <w:rPr>
      <w:rFonts w:ascii="黑体" w:eastAsia="黑体" w:hAnsi="宋体"/>
      <w:sz w:val="52"/>
    </w:rPr>
  </w:style>
  <w:style w:type="paragraph" w:customStyle="1" w:styleId="affffffffa">
    <w:name w:val="其他发布部门"/>
    <w:basedOn w:val="afffffff4"/>
    <w:autoRedefine/>
    <w:qFormat/>
    <w:pPr>
      <w:framePr w:wrap="around"/>
      <w:spacing w:line="0" w:lineRule="atLeast"/>
    </w:pPr>
    <w:rPr>
      <w:rFonts w:ascii="黑体" w:eastAsia="黑体"/>
      <w:b w:val="0"/>
    </w:rPr>
  </w:style>
  <w:style w:type="paragraph" w:customStyle="1" w:styleId="affb">
    <w:name w:val="前言标题"/>
    <w:next w:val="afff5"/>
    <w:autoRedefine/>
    <w:qFormat/>
    <w:pPr>
      <w:numPr>
        <w:numId w:val="2"/>
      </w:numPr>
      <w:shd w:val="clear" w:color="FFFFFF" w:fill="FFFFFF"/>
      <w:spacing w:before="540" w:after="600"/>
      <w:jc w:val="center"/>
      <w:outlineLvl w:val="0"/>
    </w:pPr>
    <w:rPr>
      <w:rFonts w:ascii="黑体" w:eastAsia="黑体"/>
      <w:sz w:val="32"/>
    </w:rPr>
  </w:style>
  <w:style w:type="paragraph" w:customStyle="1" w:styleId="a2">
    <w:name w:val="三级无标题条"/>
    <w:basedOn w:val="afff5"/>
    <w:autoRedefine/>
    <w:qFormat/>
    <w:pPr>
      <w:numPr>
        <w:ilvl w:val="4"/>
        <w:numId w:val="20"/>
      </w:numPr>
      <w:adjustRightInd/>
      <w:spacing w:line="240" w:lineRule="auto"/>
    </w:pPr>
    <w:rPr>
      <w:rFonts w:ascii="宋体" w:hAnsi="宋体"/>
      <w:szCs w:val="24"/>
    </w:rPr>
  </w:style>
  <w:style w:type="paragraph" w:customStyle="1" w:styleId="affffffffb">
    <w:name w:val="实施日期"/>
    <w:basedOn w:val="afffffff5"/>
    <w:autoRedefine/>
    <w:qFormat/>
    <w:pPr>
      <w:framePr w:hSpace="0" w:wrap="around" w:xAlign="right"/>
      <w:jc w:val="right"/>
    </w:pPr>
  </w:style>
  <w:style w:type="paragraph" w:customStyle="1" w:styleId="a3">
    <w:name w:val="四级无标题条"/>
    <w:basedOn w:val="afff5"/>
    <w:autoRedefine/>
    <w:qFormat/>
    <w:pPr>
      <w:numPr>
        <w:ilvl w:val="5"/>
        <w:numId w:val="20"/>
      </w:numPr>
      <w:adjustRightInd/>
      <w:spacing w:line="240" w:lineRule="auto"/>
    </w:pPr>
    <w:rPr>
      <w:rFonts w:ascii="宋体" w:hAnsi="宋体"/>
      <w:szCs w:val="24"/>
    </w:rPr>
  </w:style>
  <w:style w:type="paragraph" w:customStyle="1" w:styleId="affffffffc">
    <w:name w:val="文献分类号"/>
    <w:autoRedefine/>
    <w:qFormat/>
    <w:pPr>
      <w:framePr w:hSpace="180" w:vSpace="180" w:wrap="around" w:hAnchor="margin" w:y="1" w:anchorLock="1"/>
      <w:widowControl w:val="0"/>
      <w:textAlignment w:val="center"/>
    </w:pPr>
    <w:rPr>
      <w:rFonts w:eastAsia="黑体"/>
      <w:sz w:val="21"/>
    </w:rPr>
  </w:style>
  <w:style w:type="paragraph" w:customStyle="1" w:styleId="affffffffd">
    <w:name w:val="无标题条"/>
    <w:next w:val="afffff7"/>
    <w:autoRedefine/>
    <w:qFormat/>
    <w:pPr>
      <w:jc w:val="both"/>
    </w:pPr>
    <w:rPr>
      <w:rFonts w:ascii="宋体" w:hAnsi="宋体"/>
      <w:sz w:val="21"/>
    </w:rPr>
  </w:style>
  <w:style w:type="paragraph" w:customStyle="1" w:styleId="a4">
    <w:name w:val="五级无标题条"/>
    <w:basedOn w:val="afff5"/>
    <w:autoRedefine/>
    <w:qFormat/>
    <w:pPr>
      <w:numPr>
        <w:ilvl w:val="6"/>
        <w:numId w:val="20"/>
      </w:numPr>
      <w:adjustRightInd/>
    </w:pPr>
    <w:rPr>
      <w:szCs w:val="24"/>
    </w:rPr>
  </w:style>
  <w:style w:type="paragraph" w:customStyle="1" w:styleId="a0">
    <w:name w:val="一级无标题条"/>
    <w:basedOn w:val="afff5"/>
    <w:autoRedefine/>
    <w:qFormat/>
    <w:pPr>
      <w:numPr>
        <w:ilvl w:val="2"/>
        <w:numId w:val="20"/>
      </w:numPr>
      <w:adjustRightInd/>
      <w:spacing w:before="10" w:after="10" w:line="240" w:lineRule="auto"/>
    </w:pPr>
    <w:rPr>
      <w:rFonts w:ascii="宋体" w:hAnsi="宋体"/>
      <w:szCs w:val="24"/>
    </w:rPr>
  </w:style>
  <w:style w:type="paragraph" w:customStyle="1" w:styleId="affffffffe">
    <w:name w:val="注:后续"/>
    <w:autoRedefine/>
    <w:qFormat/>
    <w:pPr>
      <w:spacing w:line="300" w:lineRule="exact"/>
      <w:ind w:leftChars="400" w:left="600" w:hangingChars="200" w:hanging="200"/>
      <w:jc w:val="both"/>
    </w:pPr>
    <w:rPr>
      <w:rFonts w:ascii="宋体"/>
      <w:sz w:val="18"/>
    </w:rPr>
  </w:style>
  <w:style w:type="paragraph" w:customStyle="1" w:styleId="afffffffff">
    <w:name w:val="注×:后续"/>
    <w:basedOn w:val="affffffffe"/>
    <w:autoRedefine/>
    <w:qFormat/>
    <w:pPr>
      <w:ind w:leftChars="0" w:left="1406" w:firstLineChars="0" w:hanging="499"/>
    </w:pPr>
  </w:style>
  <w:style w:type="paragraph" w:customStyle="1" w:styleId="afffffffff0">
    <w:name w:val="标准文件_一级无标题"/>
    <w:basedOn w:val="affd"/>
    <w:autoRedefine/>
    <w:qFormat/>
    <w:pPr>
      <w:spacing w:beforeLines="0" w:before="0" w:afterLines="0" w:after="0"/>
      <w:outlineLvl w:val="9"/>
    </w:pPr>
    <w:rPr>
      <w:rFonts w:ascii="宋体" w:eastAsia="宋体"/>
    </w:rPr>
  </w:style>
  <w:style w:type="paragraph" w:customStyle="1" w:styleId="afffffffff1">
    <w:name w:val="标准文件_五级无标题"/>
    <w:basedOn w:val="afff1"/>
    <w:autoRedefine/>
    <w:qFormat/>
    <w:pPr>
      <w:spacing w:beforeLines="0" w:before="0" w:afterLines="0" w:after="0"/>
      <w:outlineLvl w:val="9"/>
    </w:pPr>
    <w:rPr>
      <w:rFonts w:ascii="宋体" w:eastAsia="宋体"/>
    </w:rPr>
  </w:style>
  <w:style w:type="paragraph" w:customStyle="1" w:styleId="afffffffff2">
    <w:name w:val="标准文件_三级无标题"/>
    <w:basedOn w:val="afff"/>
    <w:autoRedefine/>
    <w:qFormat/>
    <w:pPr>
      <w:spacing w:beforeLines="0" w:before="0" w:afterLines="0" w:after="0"/>
      <w:outlineLvl w:val="9"/>
    </w:pPr>
    <w:rPr>
      <w:rFonts w:ascii="宋体" w:eastAsia="宋体"/>
    </w:rPr>
  </w:style>
  <w:style w:type="paragraph" w:customStyle="1" w:styleId="afffffffff3">
    <w:name w:val="标准文件_二级无标题"/>
    <w:basedOn w:val="affe"/>
    <w:autoRedefine/>
    <w:qFormat/>
    <w:pPr>
      <w:spacing w:beforeLines="0" w:before="0" w:afterLines="0" w:after="0"/>
      <w:outlineLvl w:val="9"/>
    </w:pPr>
    <w:rPr>
      <w:rFonts w:ascii="宋体" w:eastAsia="宋体"/>
    </w:rPr>
  </w:style>
  <w:style w:type="paragraph" w:customStyle="1" w:styleId="afffffffff4">
    <w:name w:val="标准_四级无标题"/>
    <w:basedOn w:val="afff0"/>
    <w:next w:val="afffff7"/>
    <w:autoRedefine/>
    <w:qFormat/>
    <w:rPr>
      <w:rFonts w:eastAsia="宋体"/>
    </w:rPr>
  </w:style>
  <w:style w:type="paragraph" w:customStyle="1" w:styleId="afffffffff5">
    <w:name w:val="标准文件_四级无标题"/>
    <w:basedOn w:val="afff0"/>
    <w:autoRedefine/>
    <w:qFormat/>
    <w:pPr>
      <w:spacing w:beforeLines="0" w:before="0" w:afterLines="0" w:after="0"/>
      <w:outlineLvl w:val="9"/>
    </w:pPr>
    <w:rPr>
      <w:rFonts w:ascii="宋体" w:eastAsia="宋体" w:hAnsi="黑体"/>
      <w:szCs w:val="52"/>
    </w:rPr>
  </w:style>
  <w:style w:type="paragraph" w:customStyle="1" w:styleId="aff1">
    <w:name w:val="标准文件_大写罗马数字编号列项"/>
    <w:basedOn w:val="afffff7"/>
    <w:autoRedefine/>
    <w:qFormat/>
    <w:pPr>
      <w:numPr>
        <w:numId w:val="23"/>
      </w:numPr>
      <w:ind w:firstLineChars="0" w:firstLine="0"/>
    </w:pPr>
    <w:rPr>
      <w:rFonts w:ascii="Times New Roman" w:cs="Arial"/>
      <w:szCs w:val="28"/>
    </w:rPr>
  </w:style>
  <w:style w:type="paragraph" w:customStyle="1" w:styleId="ae">
    <w:name w:val="标准文件_小写罗马数字编号列项"/>
    <w:basedOn w:val="afffff7"/>
    <w:autoRedefine/>
    <w:qFormat/>
    <w:pPr>
      <w:numPr>
        <w:numId w:val="24"/>
      </w:numPr>
      <w:ind w:firstLineChars="0" w:firstLine="0"/>
    </w:pPr>
    <w:rPr>
      <w:rFonts w:cs="Arial"/>
      <w:szCs w:val="28"/>
    </w:rPr>
  </w:style>
  <w:style w:type="paragraph" w:customStyle="1" w:styleId="afffffffff6">
    <w:name w:val="标准文件_附录标题"/>
    <w:basedOn w:val="aff3"/>
    <w:autoRedefine/>
    <w:qFormat/>
    <w:pPr>
      <w:numPr>
        <w:numId w:val="0"/>
      </w:numPr>
      <w:spacing w:after="280"/>
      <w:outlineLvl w:val="9"/>
    </w:pPr>
  </w:style>
  <w:style w:type="paragraph" w:customStyle="1" w:styleId="afffffffff7">
    <w:name w:val="标准文件_二级项"/>
    <w:autoRedefine/>
    <w:qFormat/>
    <w:rPr>
      <w:rFonts w:ascii="宋体"/>
      <w:sz w:val="21"/>
    </w:rPr>
  </w:style>
  <w:style w:type="paragraph" w:customStyle="1" w:styleId="af3">
    <w:name w:val="标准文件_三级项"/>
    <w:basedOn w:val="afff5"/>
    <w:autoRedefine/>
    <w:qFormat/>
    <w:pPr>
      <w:numPr>
        <w:ilvl w:val="2"/>
        <w:numId w:val="21"/>
      </w:numPr>
      <w:spacing w:line="-300" w:lineRule="auto"/>
    </w:pPr>
    <w:rPr>
      <w:rFonts w:ascii="Times New Roman" w:hAnsi="Times New Roman"/>
    </w:rPr>
  </w:style>
  <w:style w:type="paragraph" w:customStyle="1" w:styleId="affa">
    <w:name w:val="图表脚注说明"/>
    <w:basedOn w:val="afff5"/>
    <w:next w:val="afffff7"/>
    <w:autoRedefine/>
    <w:qFormat/>
    <w:pPr>
      <w:numPr>
        <w:numId w:val="25"/>
      </w:numPr>
      <w:adjustRightInd/>
      <w:spacing w:line="240" w:lineRule="auto"/>
    </w:pPr>
    <w:rPr>
      <w:rFonts w:ascii="宋体" w:hAnsi="Times New Roman"/>
      <w:sz w:val="18"/>
      <w:szCs w:val="18"/>
    </w:rPr>
  </w:style>
  <w:style w:type="paragraph" w:customStyle="1" w:styleId="af5">
    <w:name w:val="标准文件_字母编号列项（一级）"/>
    <w:autoRedefine/>
    <w:qFormat/>
    <w:pPr>
      <w:numPr>
        <w:numId w:val="13"/>
      </w:numPr>
      <w:jc w:val="both"/>
    </w:pPr>
    <w:rPr>
      <w:rFonts w:ascii="宋体"/>
      <w:sz w:val="21"/>
    </w:rPr>
  </w:style>
  <w:style w:type="paragraph" w:customStyle="1" w:styleId="afffffffff8">
    <w:name w:val="标准文件_索引字母"/>
    <w:next w:val="afffff7"/>
    <w:autoRedefine/>
    <w:qFormat/>
    <w:pPr>
      <w:jc w:val="center"/>
    </w:pPr>
    <w:rPr>
      <w:rFonts w:ascii="宋体" w:eastAsia="Times New Roman" w:hAnsi="宋体"/>
      <w:b/>
      <w:kern w:val="2"/>
      <w:sz w:val="21"/>
    </w:rPr>
  </w:style>
  <w:style w:type="paragraph" w:customStyle="1" w:styleId="afffffffff9">
    <w:name w:val="标准文件_附录前"/>
    <w:next w:val="afffff7"/>
    <w:autoRedefine/>
    <w:qFormat/>
    <w:pPr>
      <w:spacing w:line="20" w:lineRule="atLeast"/>
      <w:ind w:firstLine="200"/>
    </w:pPr>
    <w:rPr>
      <w:rFonts w:ascii="宋体" w:hAnsi="宋体"/>
      <w:kern w:val="2"/>
      <w:sz w:val="10"/>
    </w:rPr>
  </w:style>
  <w:style w:type="paragraph" w:customStyle="1" w:styleId="afffffffffa">
    <w:name w:val="标准文件_正文标准名称"/>
    <w:autoRedefine/>
    <w:qFormat/>
    <w:pPr>
      <w:spacing w:before="560" w:after="640" w:line="400" w:lineRule="exact"/>
      <w:jc w:val="center"/>
    </w:pPr>
    <w:rPr>
      <w:rFonts w:ascii="黑体" w:eastAsia="黑体" w:hAnsi="黑体"/>
      <w:kern w:val="2"/>
      <w:sz w:val="32"/>
      <w:szCs w:val="32"/>
    </w:rPr>
  </w:style>
  <w:style w:type="paragraph" w:customStyle="1" w:styleId="afffffffffb">
    <w:name w:val="标准文件_表格"/>
    <w:basedOn w:val="afffff7"/>
    <w:autoRedefine/>
    <w:qFormat/>
    <w:pPr>
      <w:ind w:firstLineChars="0" w:firstLine="0"/>
      <w:jc w:val="center"/>
    </w:pPr>
    <w:rPr>
      <w:sz w:val="18"/>
    </w:rPr>
  </w:style>
  <w:style w:type="paragraph" w:customStyle="1" w:styleId="afff2">
    <w:name w:val="标准文件_注："/>
    <w:next w:val="afffff7"/>
    <w:autoRedefine/>
    <w:qFormat/>
    <w:pPr>
      <w:widowControl w:val="0"/>
      <w:numPr>
        <w:numId w:val="26"/>
      </w:numPr>
      <w:autoSpaceDE w:val="0"/>
      <w:autoSpaceDN w:val="0"/>
      <w:jc w:val="both"/>
    </w:pPr>
    <w:rPr>
      <w:rFonts w:ascii="宋体"/>
      <w:sz w:val="18"/>
      <w:szCs w:val="18"/>
    </w:rPr>
  </w:style>
  <w:style w:type="paragraph" w:customStyle="1" w:styleId="a5">
    <w:name w:val="标准文件_注×："/>
    <w:autoRedefine/>
    <w:qFormat/>
    <w:pPr>
      <w:widowControl w:val="0"/>
      <w:numPr>
        <w:numId w:val="27"/>
      </w:numPr>
      <w:autoSpaceDE w:val="0"/>
      <w:autoSpaceDN w:val="0"/>
      <w:jc w:val="both"/>
    </w:pPr>
    <w:rPr>
      <w:rFonts w:ascii="宋体"/>
      <w:sz w:val="18"/>
      <w:szCs w:val="18"/>
    </w:rPr>
  </w:style>
  <w:style w:type="paragraph" w:customStyle="1" w:styleId="ac">
    <w:name w:val="标准文件_示例："/>
    <w:next w:val="afffffffffc"/>
    <w:autoRedefine/>
    <w:qFormat/>
    <w:pPr>
      <w:widowControl w:val="0"/>
      <w:numPr>
        <w:numId w:val="28"/>
      </w:numPr>
      <w:jc w:val="both"/>
    </w:pPr>
    <w:rPr>
      <w:rFonts w:ascii="宋体"/>
      <w:sz w:val="18"/>
      <w:szCs w:val="18"/>
    </w:rPr>
  </w:style>
  <w:style w:type="paragraph" w:customStyle="1" w:styleId="afffffffffc">
    <w:name w:val="标准文件_示例内容"/>
    <w:basedOn w:val="afffff7"/>
    <w:autoRedefine/>
    <w:qFormat/>
    <w:rPr>
      <w:sz w:val="18"/>
    </w:rPr>
  </w:style>
  <w:style w:type="paragraph" w:customStyle="1" w:styleId="afa">
    <w:name w:val="标准文件_示例×："/>
    <w:basedOn w:val="afff5"/>
    <w:next w:val="afffffffffc"/>
    <w:autoRedefine/>
    <w:qFormat/>
    <w:pPr>
      <w:widowControl/>
      <w:numPr>
        <w:numId w:val="29"/>
      </w:numPr>
      <w:adjustRightInd/>
      <w:spacing w:line="240" w:lineRule="auto"/>
    </w:pPr>
    <w:rPr>
      <w:rFonts w:ascii="宋体" w:hAnsi="Times New Roman"/>
      <w:kern w:val="0"/>
      <w:sz w:val="18"/>
      <w:szCs w:val="18"/>
    </w:rPr>
  </w:style>
  <w:style w:type="character" w:customStyle="1" w:styleId="Char">
    <w:name w:val="标准文件_段 Char"/>
    <w:link w:val="afffff7"/>
    <w:autoRedefine/>
    <w:qFormat/>
    <w:rPr>
      <w:rFonts w:ascii="宋体"/>
      <w:sz w:val="21"/>
    </w:rPr>
  </w:style>
  <w:style w:type="paragraph" w:customStyle="1" w:styleId="afffffffffd">
    <w:name w:val="标准文件_表格续"/>
    <w:basedOn w:val="afffff7"/>
    <w:next w:val="afffff7"/>
    <w:autoRedefine/>
    <w:qFormat/>
    <w:pPr>
      <w:jc w:val="center"/>
    </w:pPr>
    <w:rPr>
      <w:rFonts w:ascii="黑体" w:eastAsia="黑体" w:hAnsi="黑体"/>
    </w:rPr>
  </w:style>
  <w:style w:type="character" w:styleId="afffffffffe">
    <w:name w:val="Placeholder Text"/>
    <w:basedOn w:val="afff6"/>
    <w:autoRedefine/>
    <w:uiPriority w:val="99"/>
    <w:semiHidden/>
    <w:qFormat/>
    <w:rPr>
      <w:color w:val="808080"/>
    </w:rPr>
  </w:style>
  <w:style w:type="paragraph" w:customStyle="1" w:styleId="2">
    <w:name w:val="标准文件_二级项2"/>
    <w:basedOn w:val="afffff7"/>
    <w:autoRedefine/>
    <w:qFormat/>
    <w:pPr>
      <w:numPr>
        <w:ilvl w:val="1"/>
        <w:numId w:val="21"/>
      </w:numPr>
      <w:ind w:firstLineChars="0" w:firstLine="0"/>
    </w:pPr>
  </w:style>
  <w:style w:type="paragraph" w:customStyle="1" w:styleId="21">
    <w:name w:val="标准文件_三级项2"/>
    <w:basedOn w:val="afffff7"/>
    <w:autoRedefine/>
    <w:qFormat/>
    <w:pPr>
      <w:numPr>
        <w:numId w:val="30"/>
      </w:numPr>
      <w:spacing w:line="300" w:lineRule="exact"/>
      <w:ind w:firstLineChars="0"/>
    </w:pPr>
    <w:rPr>
      <w:rFonts w:ascii="Times New Roman"/>
    </w:rPr>
  </w:style>
  <w:style w:type="paragraph" w:customStyle="1" w:styleId="20">
    <w:name w:val="标准文件_一级项2"/>
    <w:basedOn w:val="afffff7"/>
    <w:autoRedefine/>
    <w:qFormat/>
    <w:pPr>
      <w:numPr>
        <w:numId w:val="31"/>
      </w:numPr>
      <w:spacing w:line="300" w:lineRule="exact"/>
      <w:ind w:firstLineChars="0"/>
    </w:pPr>
    <w:rPr>
      <w:rFonts w:ascii="Times New Roman"/>
    </w:rPr>
  </w:style>
  <w:style w:type="paragraph" w:customStyle="1" w:styleId="affffffffff">
    <w:name w:val="标准文件_提示"/>
    <w:basedOn w:val="afffff7"/>
    <w:next w:val="afffff7"/>
    <w:autoRedefine/>
    <w:qFormat/>
    <w:rPr>
      <w:rFonts w:ascii="黑体" w:eastAsia="黑体"/>
    </w:rPr>
  </w:style>
  <w:style w:type="character" w:customStyle="1" w:styleId="affffffffff0">
    <w:name w:val="标准文件_来源"/>
    <w:basedOn w:val="afff6"/>
    <w:autoRedefine/>
    <w:uiPriority w:val="1"/>
    <w:qFormat/>
    <w:rPr>
      <w:rFonts w:eastAsia="宋体"/>
      <w:sz w:val="21"/>
    </w:rPr>
  </w:style>
  <w:style w:type="paragraph" w:customStyle="1" w:styleId="affffffffff1">
    <w:name w:val="标准文件_图表说明"/>
    <w:autoRedefine/>
    <w:qFormat/>
    <w:pPr>
      <w:spacing w:line="276" w:lineRule="auto"/>
      <w:ind w:firstLine="420"/>
    </w:pPr>
    <w:rPr>
      <w:rFonts w:ascii="宋体" w:hAnsi="宋体"/>
      <w:kern w:val="2"/>
      <w:sz w:val="18"/>
    </w:rPr>
  </w:style>
  <w:style w:type="paragraph" w:customStyle="1" w:styleId="affffffffff2">
    <w:name w:val="其他发布日期"/>
    <w:basedOn w:val="afffffff5"/>
    <w:autoRedefine/>
    <w:qFormat/>
    <w:pPr>
      <w:framePr w:w="3997" w:h="471" w:hRule="exact" w:hSpace="0" w:vSpace="181" w:wrap="around" w:vAnchor="page" w:hAnchor="page" w:x="1419" w:y="14097"/>
    </w:pPr>
  </w:style>
  <w:style w:type="paragraph" w:customStyle="1" w:styleId="affffffffff3">
    <w:name w:val="其他实施日期"/>
    <w:basedOn w:val="affffffffb"/>
    <w:autoRedefine/>
    <w:qFormat/>
    <w:pPr>
      <w:framePr w:w="3997" w:h="471" w:hRule="exact" w:vSpace="181" w:wrap="around" w:vAnchor="page" w:hAnchor="page" w:x="7089" w:y="14097"/>
    </w:pPr>
  </w:style>
  <w:style w:type="paragraph" w:customStyle="1" w:styleId="affffffffff4">
    <w:name w:val="标准文件_文件编号"/>
    <w:basedOn w:val="afffff7"/>
    <w:autoRedefine/>
    <w:qFormat/>
    <w:pPr>
      <w:framePr w:w="9356" w:h="624" w:hRule="exact" w:hSpace="181" w:vSpace="181" w:wrap="auto" w:vAnchor="page" w:hAnchor="page" w:x="1419" w:y="3284"/>
      <w:wordWrap w:val="0"/>
      <w:spacing w:line="280" w:lineRule="exact"/>
      <w:ind w:firstLineChars="0" w:firstLine="0"/>
      <w:jc w:val="right"/>
    </w:pPr>
    <w:rPr>
      <w:rFonts w:ascii="黑体" w:eastAsia="黑体"/>
      <w:bCs/>
      <w:sz w:val="28"/>
      <w:szCs w:val="28"/>
    </w:rPr>
  </w:style>
  <w:style w:type="paragraph" w:customStyle="1" w:styleId="affffffffff5">
    <w:name w:val="标准文件_替换文件编号"/>
    <w:basedOn w:val="affffffffff4"/>
    <w:autoRedefine/>
    <w:qFormat/>
    <w:pPr>
      <w:framePr w:wrap="auto"/>
      <w:spacing w:before="57"/>
    </w:pPr>
    <w:rPr>
      <w:sz w:val="21"/>
    </w:rPr>
  </w:style>
  <w:style w:type="paragraph" w:customStyle="1" w:styleId="affffffffff6">
    <w:name w:val="标准文件_文件名称"/>
    <w:basedOn w:val="afffff7"/>
    <w:next w:val="afffff7"/>
    <w:autoRedefine/>
    <w:qFormat/>
    <w:pPr>
      <w:framePr w:w="9639" w:h="6976" w:hRule="exact" w:wrap="auto" w:vAnchor="page" w:hAnchor="page" w:y="6408"/>
      <w:autoSpaceDE/>
      <w:autoSpaceDN/>
      <w:spacing w:line="700" w:lineRule="exact"/>
      <w:ind w:firstLineChars="0" w:firstLine="0"/>
      <w:jc w:val="center"/>
    </w:pPr>
    <w:rPr>
      <w:rFonts w:ascii="黑体" w:eastAsia="黑体" w:hAnsi="黑体"/>
      <w:bCs/>
      <w:sz w:val="52"/>
    </w:rPr>
  </w:style>
  <w:style w:type="paragraph" w:customStyle="1" w:styleId="af8">
    <w:name w:val="标准文件_附录图标号"/>
    <w:basedOn w:val="afffff7"/>
    <w:next w:val="afffff7"/>
    <w:autoRedefine/>
    <w:qFormat/>
    <w:pPr>
      <w:numPr>
        <w:numId w:val="6"/>
      </w:numPr>
      <w:spacing w:line="14" w:lineRule="exact"/>
      <w:ind w:firstLineChars="0" w:firstLine="0"/>
      <w:jc w:val="center"/>
    </w:pPr>
    <w:rPr>
      <w:rFonts w:ascii="黑体" w:eastAsia="黑体" w:hAnsi="黑体"/>
      <w:vanish/>
      <w:sz w:val="2"/>
      <w:szCs w:val="21"/>
    </w:rPr>
  </w:style>
  <w:style w:type="paragraph" w:customStyle="1" w:styleId="afe">
    <w:name w:val="标准文件_附录表标号"/>
    <w:basedOn w:val="afffff7"/>
    <w:next w:val="afffff7"/>
    <w:autoRedefine/>
    <w:qFormat/>
    <w:pPr>
      <w:numPr>
        <w:numId w:val="5"/>
      </w:numPr>
      <w:spacing w:line="14" w:lineRule="exact"/>
      <w:ind w:firstLineChars="0" w:firstLine="0"/>
      <w:jc w:val="center"/>
    </w:pPr>
    <w:rPr>
      <w:rFonts w:eastAsia="黑体"/>
      <w:vanish/>
      <w:sz w:val="2"/>
    </w:rPr>
  </w:style>
  <w:style w:type="paragraph" w:customStyle="1" w:styleId="a7">
    <w:name w:val="标准文件_引言一级条标题"/>
    <w:basedOn w:val="afffff7"/>
    <w:next w:val="afffff7"/>
    <w:autoRedefine/>
    <w:qFormat/>
    <w:pPr>
      <w:numPr>
        <w:ilvl w:val="1"/>
        <w:numId w:val="8"/>
      </w:numPr>
      <w:spacing w:beforeLines="50" w:before="50" w:afterLines="50" w:after="50"/>
      <w:ind w:firstLineChars="0"/>
    </w:pPr>
    <w:rPr>
      <w:rFonts w:ascii="黑体" w:eastAsia="黑体"/>
    </w:rPr>
  </w:style>
  <w:style w:type="paragraph" w:customStyle="1" w:styleId="a8">
    <w:name w:val="标准文件_引言二级条标题"/>
    <w:basedOn w:val="afffff7"/>
    <w:next w:val="afffff7"/>
    <w:autoRedefine/>
    <w:qFormat/>
    <w:pPr>
      <w:numPr>
        <w:ilvl w:val="2"/>
        <w:numId w:val="8"/>
      </w:numPr>
      <w:spacing w:beforeLines="50" w:before="50" w:afterLines="50" w:after="50"/>
      <w:ind w:firstLineChars="0"/>
    </w:pPr>
    <w:rPr>
      <w:rFonts w:ascii="黑体" w:eastAsia="黑体"/>
    </w:rPr>
  </w:style>
  <w:style w:type="paragraph" w:customStyle="1" w:styleId="a9">
    <w:name w:val="标准文件_引言三级条标题"/>
    <w:basedOn w:val="afffff7"/>
    <w:next w:val="afffff7"/>
    <w:autoRedefine/>
    <w:qFormat/>
    <w:pPr>
      <w:numPr>
        <w:ilvl w:val="3"/>
        <w:numId w:val="8"/>
      </w:numPr>
      <w:spacing w:beforeLines="50" w:before="50" w:afterLines="50" w:after="50"/>
      <w:ind w:firstLineChars="0"/>
    </w:pPr>
    <w:rPr>
      <w:rFonts w:ascii="黑体" w:eastAsia="黑体"/>
    </w:rPr>
  </w:style>
  <w:style w:type="paragraph" w:customStyle="1" w:styleId="aa">
    <w:name w:val="标准文件_引言四级条标题"/>
    <w:basedOn w:val="afffff7"/>
    <w:next w:val="afffff7"/>
    <w:autoRedefine/>
    <w:qFormat/>
    <w:pPr>
      <w:numPr>
        <w:ilvl w:val="4"/>
        <w:numId w:val="8"/>
      </w:numPr>
      <w:spacing w:beforeLines="50" w:before="50" w:afterLines="50" w:after="50"/>
      <w:ind w:firstLineChars="0"/>
    </w:pPr>
    <w:rPr>
      <w:rFonts w:ascii="黑体" w:eastAsia="黑体"/>
    </w:rPr>
  </w:style>
  <w:style w:type="paragraph" w:customStyle="1" w:styleId="ab">
    <w:name w:val="标准文件_引言五级条标题"/>
    <w:basedOn w:val="afffff7"/>
    <w:next w:val="afffff7"/>
    <w:autoRedefine/>
    <w:qFormat/>
    <w:pPr>
      <w:numPr>
        <w:ilvl w:val="5"/>
        <w:numId w:val="8"/>
      </w:numPr>
      <w:spacing w:beforeLines="50" w:before="50" w:afterLines="50" w:after="50"/>
      <w:ind w:firstLineChars="0"/>
    </w:pPr>
    <w:rPr>
      <w:rFonts w:ascii="黑体" w:eastAsia="黑体"/>
    </w:rPr>
  </w:style>
  <w:style w:type="paragraph" w:customStyle="1" w:styleId="affffffffff7">
    <w:name w:val="标准文件_注后"/>
    <w:basedOn w:val="afffff7"/>
    <w:autoRedefine/>
    <w:qFormat/>
    <w:pPr>
      <w:ind w:left="811" w:firstLineChars="0" w:firstLine="0"/>
    </w:pPr>
    <w:rPr>
      <w:sz w:val="18"/>
    </w:rPr>
  </w:style>
  <w:style w:type="paragraph" w:customStyle="1" w:styleId="X">
    <w:name w:val="标准文件_注X后"/>
    <w:basedOn w:val="afffff7"/>
    <w:autoRedefine/>
    <w:qFormat/>
    <w:pPr>
      <w:ind w:left="811" w:firstLineChars="0" w:firstLine="0"/>
    </w:pPr>
    <w:rPr>
      <w:sz w:val="18"/>
    </w:rPr>
  </w:style>
  <w:style w:type="paragraph" w:customStyle="1" w:styleId="affffffffff8">
    <w:name w:val="标准文件_示例后"/>
    <w:basedOn w:val="afffff7"/>
    <w:autoRedefine/>
    <w:qFormat/>
    <w:pPr>
      <w:ind w:left="964" w:firstLineChars="0" w:firstLine="0"/>
    </w:pPr>
    <w:rPr>
      <w:sz w:val="18"/>
    </w:rPr>
  </w:style>
  <w:style w:type="paragraph" w:customStyle="1" w:styleId="X0">
    <w:name w:val="标准文件_示例X后"/>
    <w:basedOn w:val="afffff7"/>
    <w:link w:val="X1"/>
    <w:autoRedefine/>
    <w:qFormat/>
    <w:pPr>
      <w:ind w:left="1049" w:firstLineChars="0" w:firstLine="0"/>
    </w:pPr>
    <w:rPr>
      <w:sz w:val="18"/>
    </w:rPr>
  </w:style>
  <w:style w:type="character" w:customStyle="1" w:styleId="X1">
    <w:name w:val="标准文件_示例X后 字符"/>
    <w:basedOn w:val="Char"/>
    <w:link w:val="X0"/>
    <w:autoRedefine/>
    <w:qFormat/>
    <w:rPr>
      <w:rFonts w:ascii="宋体" w:hAnsi="Times New Roman"/>
      <w:sz w:val="18"/>
    </w:rPr>
  </w:style>
  <w:style w:type="paragraph" w:customStyle="1" w:styleId="affffffffff9">
    <w:name w:val="标准文件_索引项"/>
    <w:basedOn w:val="afffff7"/>
    <w:next w:val="afffff7"/>
    <w:autoRedefine/>
    <w:qFormat/>
    <w:pPr>
      <w:tabs>
        <w:tab w:val="right" w:leader="dot" w:pos="9356"/>
      </w:tabs>
      <w:ind w:left="210" w:firstLineChars="0" w:hanging="210"/>
      <w:jc w:val="left"/>
    </w:pPr>
  </w:style>
  <w:style w:type="paragraph" w:customStyle="1" w:styleId="affffffffffa">
    <w:name w:val="标准文件_附录一级无标题"/>
    <w:basedOn w:val="aff4"/>
    <w:autoRedefine/>
    <w:qFormat/>
    <w:pPr>
      <w:spacing w:beforeLines="0" w:before="0" w:afterLines="0" w:after="0" w:line="276" w:lineRule="auto"/>
      <w:outlineLvl w:val="9"/>
    </w:pPr>
    <w:rPr>
      <w:rFonts w:ascii="宋体" w:eastAsia="宋体"/>
    </w:rPr>
  </w:style>
  <w:style w:type="paragraph" w:customStyle="1" w:styleId="affffffffffb">
    <w:name w:val="标准文件_附录二级无标题"/>
    <w:basedOn w:val="aff5"/>
    <w:autoRedefine/>
    <w:qFormat/>
    <w:pPr>
      <w:spacing w:beforeLines="0" w:before="0" w:afterLines="0" w:after="0" w:line="276" w:lineRule="auto"/>
      <w:outlineLvl w:val="9"/>
    </w:pPr>
    <w:rPr>
      <w:rFonts w:ascii="宋体" w:eastAsia="宋体"/>
    </w:rPr>
  </w:style>
  <w:style w:type="paragraph" w:customStyle="1" w:styleId="affffffffffc">
    <w:name w:val="标准文件_附录三级无标题"/>
    <w:basedOn w:val="aff6"/>
    <w:autoRedefine/>
    <w:qFormat/>
    <w:pPr>
      <w:spacing w:beforeLines="0" w:before="0" w:afterLines="0" w:after="0" w:line="276" w:lineRule="auto"/>
      <w:outlineLvl w:val="9"/>
    </w:pPr>
    <w:rPr>
      <w:rFonts w:ascii="宋体" w:eastAsia="宋体"/>
    </w:rPr>
  </w:style>
  <w:style w:type="paragraph" w:customStyle="1" w:styleId="affffffffffd">
    <w:name w:val="标准文件_附录四级无标题"/>
    <w:basedOn w:val="aff7"/>
    <w:autoRedefine/>
    <w:qFormat/>
    <w:pPr>
      <w:spacing w:beforeLines="0" w:before="0" w:afterLines="0" w:after="0" w:line="276" w:lineRule="auto"/>
      <w:outlineLvl w:val="9"/>
    </w:pPr>
    <w:rPr>
      <w:rFonts w:ascii="宋体" w:eastAsia="宋体"/>
    </w:rPr>
  </w:style>
  <w:style w:type="paragraph" w:customStyle="1" w:styleId="affffffffffe">
    <w:name w:val="标准文件_附录五级无标题"/>
    <w:basedOn w:val="aff8"/>
    <w:autoRedefine/>
    <w:qFormat/>
    <w:pPr>
      <w:spacing w:beforeLines="0" w:before="0" w:afterLines="0" w:after="0" w:line="276" w:lineRule="auto"/>
      <w:outlineLvl w:val="9"/>
    </w:pPr>
    <w:rPr>
      <w:rFonts w:ascii="宋体" w:eastAsia="宋体"/>
    </w:rPr>
  </w:style>
  <w:style w:type="paragraph" w:customStyle="1" w:styleId="afffffffffff">
    <w:name w:val="标准文件_引言一级无标题"/>
    <w:basedOn w:val="a7"/>
    <w:next w:val="afffff7"/>
    <w:autoRedefine/>
    <w:qFormat/>
    <w:pPr>
      <w:spacing w:beforeLines="0" w:before="0" w:afterLines="0" w:after="0" w:line="276" w:lineRule="auto"/>
    </w:pPr>
    <w:rPr>
      <w:rFonts w:ascii="宋体" w:eastAsia="宋体"/>
    </w:rPr>
  </w:style>
  <w:style w:type="paragraph" w:customStyle="1" w:styleId="afffffffffff0">
    <w:name w:val="标准文件_引言二级无标题"/>
    <w:basedOn w:val="a8"/>
    <w:next w:val="afffff7"/>
    <w:autoRedefine/>
    <w:qFormat/>
    <w:pPr>
      <w:spacing w:beforeLines="0" w:before="0" w:afterLines="0" w:after="0" w:line="276" w:lineRule="auto"/>
    </w:pPr>
    <w:rPr>
      <w:rFonts w:ascii="宋体" w:eastAsia="宋体"/>
    </w:rPr>
  </w:style>
  <w:style w:type="paragraph" w:customStyle="1" w:styleId="afffffffffff1">
    <w:name w:val="标准文件_引言三级无标题"/>
    <w:basedOn w:val="a9"/>
    <w:autoRedefine/>
    <w:qFormat/>
    <w:pPr>
      <w:spacing w:beforeLines="0" w:before="0" w:afterLines="0" w:after="0" w:line="276" w:lineRule="auto"/>
    </w:pPr>
    <w:rPr>
      <w:rFonts w:ascii="宋体" w:eastAsia="宋体"/>
    </w:rPr>
  </w:style>
  <w:style w:type="paragraph" w:customStyle="1" w:styleId="afffffffffff2">
    <w:name w:val="标准文件_引言四级无标题"/>
    <w:basedOn w:val="aa"/>
    <w:next w:val="afffff7"/>
    <w:autoRedefine/>
    <w:qFormat/>
    <w:pPr>
      <w:spacing w:beforeLines="0" w:before="0" w:afterLines="0" w:after="0" w:line="276" w:lineRule="auto"/>
    </w:pPr>
    <w:rPr>
      <w:rFonts w:ascii="宋体" w:eastAsia="宋体"/>
    </w:rPr>
  </w:style>
  <w:style w:type="paragraph" w:customStyle="1" w:styleId="afffffffffff3">
    <w:name w:val="标准文件_引言五级无标题"/>
    <w:basedOn w:val="ab"/>
    <w:next w:val="afffff7"/>
    <w:autoRedefine/>
    <w:qFormat/>
    <w:pPr>
      <w:spacing w:beforeLines="0" w:before="0" w:afterLines="0" w:after="0" w:line="276" w:lineRule="auto"/>
    </w:pPr>
    <w:rPr>
      <w:rFonts w:ascii="宋体" w:eastAsia="宋体"/>
    </w:rPr>
  </w:style>
  <w:style w:type="paragraph" w:customStyle="1" w:styleId="afffffffffff4">
    <w:name w:val="标准文件_索引标题"/>
    <w:basedOn w:val="afffffe"/>
    <w:next w:val="afffff7"/>
    <w:autoRedefine/>
    <w:qFormat/>
    <w:rPr>
      <w:rFonts w:hAnsi="黑体"/>
    </w:rPr>
  </w:style>
  <w:style w:type="paragraph" w:customStyle="1" w:styleId="afffffffffff5">
    <w:name w:val="标准文件_脚注内容"/>
    <w:basedOn w:val="afffff7"/>
    <w:autoRedefine/>
    <w:qFormat/>
    <w:pPr>
      <w:ind w:leftChars="200" w:left="400" w:hangingChars="200" w:hanging="200"/>
    </w:pPr>
    <w:rPr>
      <w:sz w:val="15"/>
    </w:rPr>
  </w:style>
  <w:style w:type="paragraph" w:customStyle="1" w:styleId="afffffffffff6">
    <w:name w:val="标准文件_术语条一"/>
    <w:basedOn w:val="afffffffff0"/>
    <w:next w:val="afffff7"/>
    <w:autoRedefine/>
    <w:qFormat/>
  </w:style>
  <w:style w:type="paragraph" w:customStyle="1" w:styleId="afffffffffff7">
    <w:name w:val="标准文件_术语条二"/>
    <w:basedOn w:val="afffffffff3"/>
    <w:next w:val="afffff7"/>
    <w:autoRedefine/>
    <w:qFormat/>
  </w:style>
  <w:style w:type="paragraph" w:customStyle="1" w:styleId="afffffffffff8">
    <w:name w:val="标准文件_术语条三"/>
    <w:basedOn w:val="afffffffff2"/>
    <w:next w:val="afffff7"/>
    <w:autoRedefine/>
    <w:qFormat/>
  </w:style>
  <w:style w:type="paragraph" w:customStyle="1" w:styleId="afffffffffff9">
    <w:name w:val="标准文件_术语条四"/>
    <w:basedOn w:val="afffffffff5"/>
    <w:next w:val="afffff7"/>
    <w:autoRedefine/>
    <w:qFormat/>
  </w:style>
  <w:style w:type="paragraph" w:customStyle="1" w:styleId="afffffffffffa">
    <w:name w:val="标准文件_术语条五"/>
    <w:basedOn w:val="afffffffff1"/>
    <w:next w:val="afffff7"/>
    <w:autoRedefine/>
    <w:qFormat/>
  </w:style>
  <w:style w:type="paragraph" w:customStyle="1" w:styleId="Default">
    <w:name w:val="Default"/>
    <w:autoRedefine/>
    <w:qFormat/>
    <w:pPr>
      <w:widowControl w:val="0"/>
      <w:autoSpaceDE w:val="0"/>
      <w:autoSpaceDN w:val="0"/>
      <w:adjustRightInd w:val="0"/>
    </w:pPr>
    <w:rPr>
      <w:rFonts w:ascii="宋体" w:hAnsi="Calibri" w:cs="宋体"/>
      <w:color w:val="000000"/>
      <w:sz w:val="24"/>
      <w:szCs w:val="24"/>
    </w:rPr>
  </w:style>
  <w:style w:type="character" w:customStyle="1" w:styleId="afffffffffffb">
    <w:name w:val="发布"/>
    <w:basedOn w:val="afff6"/>
    <w:autoRedefine/>
    <w:qFormat/>
    <w:rPr>
      <w:rFonts w:ascii="黑体" w:eastAsia="黑体"/>
      <w:spacing w:val="85"/>
      <w:w w:val="100"/>
      <w:position w:val="3"/>
      <w:sz w:val="28"/>
      <w:szCs w:val="28"/>
    </w:rPr>
  </w:style>
  <w:style w:type="paragraph" w:customStyle="1" w:styleId="TableText">
    <w:name w:val="Table Text"/>
    <w:basedOn w:val="afff5"/>
    <w:autoRedefine/>
    <w:semiHidden/>
    <w:qFormat/>
    <w:rPr>
      <w:rFonts w:ascii="宋体" w:hAnsi="宋体" w:cs="宋体"/>
      <w:lang w:eastAsia="en-US"/>
    </w:rPr>
  </w:style>
  <w:style w:type="table" w:customStyle="1" w:styleId="TableNormal">
    <w:name w:val="Table Normal"/>
    <w:autoRedefine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ffffffc">
    <w:name w:val="终结线"/>
    <w:basedOn w:val="afff5"/>
    <w:autoRedefine/>
    <w:qFormat/>
    <w:pPr>
      <w:framePr w:hSpace="181" w:vSpace="181" w:wrap="around" w:vAnchor="text" w:hAnchor="margin" w:xAlign="center" w:y="285"/>
    </w:pPr>
  </w:style>
  <w:style w:type="paragraph" w:customStyle="1" w:styleId="afffffffffffd">
    <w:name w:val="附录标识"/>
    <w:basedOn w:val="afff5"/>
    <w:next w:val="afffffffffffe"/>
    <w:qFormat/>
    <w:pPr>
      <w:keepNext/>
      <w:widowControl/>
      <w:shd w:val="clear" w:color="FFFFFF" w:fill="FFFFFF"/>
      <w:spacing w:before="640" w:after="280"/>
      <w:ind w:left="3969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afffffffffffe">
    <w:name w:val="段"/>
    <w:qFormat/>
    <w:pPr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paragraph" w:customStyle="1" w:styleId="affffffffffff">
    <w:name w:val="附录章标题"/>
    <w:next w:val="afffffffffffe"/>
    <w:qFormat/>
    <w:pPr>
      <w:wordWrap w:val="0"/>
      <w:overflowPunct w:val="0"/>
      <w:autoSpaceDE w:val="0"/>
      <w:spacing w:beforeLines="100" w:afterLines="100"/>
      <w:ind w:left="1134"/>
      <w:jc w:val="both"/>
      <w:textAlignment w:val="baseline"/>
      <w:outlineLvl w:val="1"/>
    </w:pPr>
    <w:rPr>
      <w:rFonts w:ascii="黑体" w:eastAsia="黑体"/>
      <w:kern w:val="21"/>
      <w:sz w:val="21"/>
    </w:rPr>
  </w:style>
  <w:style w:type="paragraph" w:customStyle="1" w:styleId="affffffffffff0">
    <w:name w:val="参考文献"/>
    <w:basedOn w:val="afff5"/>
    <w:next w:val="afffffffffffe"/>
    <w:qFormat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affffffffffff1">
    <w:name w:val="二级无"/>
    <w:basedOn w:val="affffffffffff2"/>
    <w:autoRedefine/>
    <w:qFormat/>
    <w:pPr>
      <w:ind w:left="1843"/>
    </w:pPr>
    <w:rPr>
      <w:rFonts w:ascii="宋体"/>
    </w:rPr>
  </w:style>
  <w:style w:type="paragraph" w:customStyle="1" w:styleId="affffffffffff2">
    <w:name w:val="二级条标题"/>
    <w:basedOn w:val="affffffffffff3"/>
    <w:next w:val="afffffffffffe"/>
    <w:autoRedefine/>
    <w:qFormat/>
    <w:pPr>
      <w:spacing w:before="50" w:after="50"/>
      <w:outlineLvl w:val="3"/>
    </w:pPr>
  </w:style>
  <w:style w:type="paragraph" w:customStyle="1" w:styleId="affffffffffff3">
    <w:name w:val="一级条标题"/>
    <w:basedOn w:val="afff5"/>
    <w:next w:val="afffffffffffe"/>
    <w:autoRedefine/>
    <w:qFormat/>
    <w:pPr>
      <w:widowControl/>
      <w:adjustRightInd/>
      <w:spacing w:beforeLines="50" w:afterLines="50" w:line="240" w:lineRule="auto"/>
      <w:ind w:left="1701"/>
      <w:jc w:val="left"/>
      <w:outlineLvl w:val="2"/>
    </w:pPr>
    <w:rPr>
      <w:rFonts w:ascii="黑体" w:eastAsia="黑体" w:hAnsi="Times New Roman"/>
      <w:kern w:val="0"/>
    </w:rPr>
  </w:style>
  <w:style w:type="character" w:customStyle="1" w:styleId="12">
    <w:name w:val="未处理的提及1"/>
    <w:basedOn w:val="afff6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image" Target="media/image2.jp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tandardEditor\template\&#22242;&#20307;&#26631;&#20934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 bwMode="auto">
        <a:noFill/>
        <a:ln w="9525">
          <a:solidFill>
            <a:srgbClr val="000000"/>
          </a:solidFill>
          <a:round/>
        </a:ln>
      </a:spPr>
      <a:bodyPr/>
      <a:lstStyle/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团体标准.dotx</Template>
  <TotalTime>67</TotalTime>
  <Pages>13</Pages>
  <Words>4064</Words>
  <Characters>5081</Characters>
  <Application>Microsoft Office Word</Application>
  <DocSecurity>0</DocSecurity>
  <Lines>846</Lines>
  <Paragraphs>762</Paragraphs>
  <ScaleCrop>false</ScaleCrop>
  <Company>PCMI</Company>
  <LinksUpToDate>false</LinksUpToDate>
  <CharactersWithSpaces>8383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团体标准</dc:title>
  <dc:creator>ZHH</dc:creator>
  <cp:lastModifiedBy>静怡 罗</cp:lastModifiedBy>
  <cp:revision>11</cp:revision>
  <cp:lastPrinted>2026-04-09T06:24:00Z</cp:lastPrinted>
  <dcterms:created xsi:type="dcterms:W3CDTF">2026-04-09T05:29:00Z</dcterms:created>
  <dcterms:modified xsi:type="dcterms:W3CDTF">2026-04-09T06:35:00Z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type">
    <vt:lpwstr>SDKXY</vt:lpwstr>
  </property>
  <property fmtid="{D5CDD505-2E9C-101B-9397-08002B2CF9AE}" pid="3" name="cover">
    <vt:lpwstr>true</vt:lpwstr>
  </property>
  <property fmtid="{D5CDD505-2E9C-101B-9397-08002B2CF9AE}" pid="4" name="show_menu">
    <vt:lpwstr>true</vt:lpwstr>
  </property>
  <property fmtid="{D5CDD505-2E9C-101B-9397-08002B2CF9AE}" pid="5" name="version">
    <vt:lpwstr>1.0.0</vt:lpwstr>
  </property>
  <property fmtid="{D5CDD505-2E9C-101B-9397-08002B2CF9AE}" pid="6" name="xmlname">
    <vt:lpwstr>团体标准</vt:lpwstr>
  </property>
  <property fmtid="{D5CDD505-2E9C-101B-9397-08002B2CF9AE}" pid="7" name="NSTD_CODE">
    <vt:lpwstr>GB/T-</vt:lpwstr>
  </property>
  <property fmtid="{D5CDD505-2E9C-101B-9397-08002B2CF9AE}" pid="8" name="OSTD_CODE">
    <vt:lpwstr>代替 GB/T-</vt:lpwstr>
  </property>
  <property fmtid="{D5CDD505-2E9C-101B-9397-08002B2CF9AE}" pid="9" name="flag_zhengwen">
    <vt:lpwstr>0</vt:lpwstr>
  </property>
  <property fmtid="{D5CDD505-2E9C-101B-9397-08002B2CF9AE}" pid="10" name="flag_fulu">
    <vt:lpwstr>0</vt:lpwstr>
  </property>
  <property fmtid="{D5CDD505-2E9C-101B-9397-08002B2CF9AE}" pid="11" name="flag_pic">
    <vt:lpwstr>False</vt:lpwstr>
  </property>
  <property fmtid="{D5CDD505-2E9C-101B-9397-08002B2CF9AE}" pid="12" name="flag_tab">
    <vt:lpwstr>false</vt:lpwstr>
  </property>
  <property fmtid="{D5CDD505-2E9C-101B-9397-08002B2CF9AE}" pid="13" name="NumList">
    <vt:lpwstr>false</vt:lpwstr>
  </property>
  <property fmtid="{D5CDD505-2E9C-101B-9397-08002B2CF9AE}" pid="14" name="KSOProductBuildVer">
    <vt:lpwstr>2052-12.1.0.25225</vt:lpwstr>
  </property>
  <property fmtid="{D5CDD505-2E9C-101B-9397-08002B2CF9AE}" pid="15" name="ICV">
    <vt:lpwstr>37FC01A0625F4C8786115D420C3460EC_13</vt:lpwstr>
  </property>
  <property fmtid="{D5CDD505-2E9C-101B-9397-08002B2CF9AE}" pid="16" name="KSOTemplateDocerSaveRecord">
    <vt:lpwstr>eyJoZGlkIjoiMTY4OTVhMzE4OTk4YjFkOWQyZmQ2NGM4ODg1MjRjOGEiLCJ1c2VySWQiOiIxNzIwMDUxMzI4In0=</vt:lpwstr>
  </property>
</Properties>
</file>